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BAA3" w14:textId="3BF60AE9" w:rsidR="00B815E3" w:rsidRPr="00875CEF" w:rsidRDefault="00A31BA1" w:rsidP="00875CEF">
      <w:pPr>
        <w:spacing w:after="240" w:line="240" w:lineRule="auto"/>
        <w:jc w:val="center"/>
        <w:rPr>
          <w:rFonts w:asciiTheme="minorHAnsi" w:hAnsiTheme="minorHAnsi" w:cstheme="minorHAnsi"/>
          <w:b/>
          <w:bCs/>
          <w:color w:val="000000" w:themeColor="text1"/>
          <w:sz w:val="28"/>
          <w:szCs w:val="28"/>
        </w:rPr>
      </w:pPr>
      <w:proofErr w:type="spellStart"/>
      <w:r w:rsidRPr="00875CEF">
        <w:rPr>
          <w:rFonts w:asciiTheme="minorHAnsi" w:hAnsiTheme="minorHAnsi" w:cstheme="minorHAnsi"/>
          <w:b/>
          <w:bCs/>
          <w:color w:val="000000" w:themeColor="text1"/>
          <w:sz w:val="28"/>
          <w:szCs w:val="28"/>
        </w:rPr>
        <w:t>Hubungan</w:t>
      </w:r>
      <w:proofErr w:type="spellEnd"/>
      <w:r w:rsidRPr="00875CEF">
        <w:rPr>
          <w:rFonts w:asciiTheme="minorHAnsi" w:hAnsiTheme="minorHAnsi" w:cstheme="minorHAnsi"/>
          <w:b/>
          <w:bCs/>
          <w:color w:val="000000" w:themeColor="text1"/>
          <w:sz w:val="28"/>
          <w:szCs w:val="28"/>
        </w:rPr>
        <w:t xml:space="preserve"> </w:t>
      </w:r>
      <w:proofErr w:type="spellStart"/>
      <w:r w:rsidRPr="00875CEF">
        <w:rPr>
          <w:rFonts w:asciiTheme="minorHAnsi" w:hAnsiTheme="minorHAnsi" w:cstheme="minorHAnsi"/>
          <w:b/>
          <w:bCs/>
          <w:color w:val="000000" w:themeColor="text1"/>
          <w:sz w:val="28"/>
          <w:szCs w:val="28"/>
        </w:rPr>
        <w:t>Efikasi</w:t>
      </w:r>
      <w:proofErr w:type="spellEnd"/>
      <w:r w:rsidRPr="00875CEF">
        <w:rPr>
          <w:rFonts w:asciiTheme="minorHAnsi" w:hAnsiTheme="minorHAnsi" w:cstheme="minorHAnsi"/>
          <w:b/>
          <w:bCs/>
          <w:color w:val="000000" w:themeColor="text1"/>
          <w:sz w:val="28"/>
          <w:szCs w:val="28"/>
        </w:rPr>
        <w:t xml:space="preserve"> Diri </w:t>
      </w:r>
      <w:proofErr w:type="spellStart"/>
      <w:r w:rsidRPr="00875CEF">
        <w:rPr>
          <w:rFonts w:asciiTheme="minorHAnsi" w:hAnsiTheme="minorHAnsi" w:cstheme="minorHAnsi"/>
          <w:b/>
          <w:bCs/>
          <w:color w:val="000000" w:themeColor="text1"/>
          <w:sz w:val="28"/>
          <w:szCs w:val="28"/>
        </w:rPr>
        <w:t>dengan</w:t>
      </w:r>
      <w:proofErr w:type="spellEnd"/>
      <w:r w:rsidRPr="00875CEF">
        <w:rPr>
          <w:rFonts w:asciiTheme="minorHAnsi" w:hAnsiTheme="minorHAnsi" w:cstheme="minorHAnsi"/>
          <w:b/>
          <w:bCs/>
          <w:color w:val="000000" w:themeColor="text1"/>
          <w:sz w:val="28"/>
          <w:szCs w:val="28"/>
        </w:rPr>
        <w:t xml:space="preserve"> Tingkat </w:t>
      </w:r>
      <w:proofErr w:type="spellStart"/>
      <w:r w:rsidRPr="00875CEF">
        <w:rPr>
          <w:rFonts w:asciiTheme="minorHAnsi" w:hAnsiTheme="minorHAnsi" w:cstheme="minorHAnsi"/>
          <w:b/>
          <w:bCs/>
          <w:color w:val="000000" w:themeColor="text1"/>
          <w:sz w:val="28"/>
          <w:szCs w:val="28"/>
        </w:rPr>
        <w:t>Kecemasan</w:t>
      </w:r>
      <w:proofErr w:type="spellEnd"/>
      <w:r w:rsidRPr="00875CEF">
        <w:rPr>
          <w:rFonts w:asciiTheme="minorHAnsi" w:hAnsiTheme="minorHAnsi" w:cstheme="minorHAnsi"/>
          <w:b/>
          <w:bCs/>
          <w:color w:val="000000" w:themeColor="text1"/>
          <w:sz w:val="28"/>
          <w:szCs w:val="28"/>
        </w:rPr>
        <w:t xml:space="preserve"> </w:t>
      </w:r>
      <w:proofErr w:type="spellStart"/>
      <w:r w:rsidRPr="00875CEF">
        <w:rPr>
          <w:rFonts w:asciiTheme="minorHAnsi" w:hAnsiTheme="minorHAnsi" w:cstheme="minorHAnsi"/>
          <w:b/>
          <w:bCs/>
          <w:color w:val="000000" w:themeColor="text1"/>
          <w:sz w:val="28"/>
          <w:szCs w:val="28"/>
        </w:rPr>
        <w:t>Mahasiswa</w:t>
      </w:r>
      <w:proofErr w:type="spellEnd"/>
      <w:r w:rsidRPr="00875CEF">
        <w:rPr>
          <w:rFonts w:asciiTheme="minorHAnsi" w:hAnsiTheme="minorHAnsi" w:cstheme="minorHAnsi"/>
          <w:b/>
          <w:bCs/>
          <w:color w:val="000000" w:themeColor="text1"/>
          <w:sz w:val="28"/>
          <w:szCs w:val="28"/>
        </w:rPr>
        <w:t xml:space="preserve"> </w:t>
      </w:r>
      <w:proofErr w:type="spellStart"/>
      <w:r w:rsidRPr="00875CEF">
        <w:rPr>
          <w:rFonts w:asciiTheme="minorHAnsi" w:hAnsiTheme="minorHAnsi" w:cstheme="minorHAnsi"/>
          <w:b/>
          <w:bCs/>
          <w:color w:val="000000" w:themeColor="text1"/>
          <w:sz w:val="28"/>
          <w:szCs w:val="28"/>
        </w:rPr>
        <w:t>dalam</w:t>
      </w:r>
      <w:proofErr w:type="spellEnd"/>
      <w:r w:rsidRPr="00875CEF">
        <w:rPr>
          <w:rFonts w:asciiTheme="minorHAnsi" w:hAnsiTheme="minorHAnsi" w:cstheme="minorHAnsi"/>
          <w:b/>
          <w:bCs/>
          <w:color w:val="000000" w:themeColor="text1"/>
          <w:sz w:val="28"/>
          <w:szCs w:val="28"/>
        </w:rPr>
        <w:t xml:space="preserve"> </w:t>
      </w:r>
      <w:proofErr w:type="spellStart"/>
      <w:r w:rsidRPr="00875CEF">
        <w:rPr>
          <w:rFonts w:asciiTheme="minorHAnsi" w:hAnsiTheme="minorHAnsi" w:cstheme="minorHAnsi"/>
          <w:b/>
          <w:bCs/>
          <w:color w:val="000000" w:themeColor="text1"/>
          <w:sz w:val="28"/>
          <w:szCs w:val="28"/>
        </w:rPr>
        <w:t>Mengerjakan</w:t>
      </w:r>
      <w:proofErr w:type="spellEnd"/>
      <w:r w:rsidRPr="00875CEF">
        <w:rPr>
          <w:rFonts w:asciiTheme="minorHAnsi" w:hAnsiTheme="minorHAnsi" w:cstheme="minorHAnsi"/>
          <w:b/>
          <w:bCs/>
          <w:color w:val="000000" w:themeColor="text1"/>
          <w:sz w:val="28"/>
          <w:szCs w:val="28"/>
        </w:rPr>
        <w:t xml:space="preserve"> </w:t>
      </w:r>
      <w:proofErr w:type="spellStart"/>
      <w:r w:rsidRPr="00875CEF">
        <w:rPr>
          <w:rFonts w:asciiTheme="minorHAnsi" w:hAnsiTheme="minorHAnsi" w:cstheme="minorHAnsi"/>
          <w:b/>
          <w:bCs/>
          <w:color w:val="000000" w:themeColor="text1"/>
          <w:sz w:val="28"/>
          <w:szCs w:val="28"/>
        </w:rPr>
        <w:t>Tugas</w:t>
      </w:r>
      <w:proofErr w:type="spellEnd"/>
      <w:r w:rsidRPr="00875CEF">
        <w:rPr>
          <w:rFonts w:asciiTheme="minorHAnsi" w:hAnsiTheme="minorHAnsi" w:cstheme="minorHAnsi"/>
          <w:b/>
          <w:bCs/>
          <w:color w:val="000000" w:themeColor="text1"/>
          <w:sz w:val="28"/>
          <w:szCs w:val="28"/>
        </w:rPr>
        <w:t xml:space="preserve"> </w:t>
      </w:r>
      <w:proofErr w:type="spellStart"/>
      <w:r w:rsidRPr="00875CEF">
        <w:rPr>
          <w:rFonts w:asciiTheme="minorHAnsi" w:hAnsiTheme="minorHAnsi" w:cstheme="minorHAnsi"/>
          <w:b/>
          <w:bCs/>
          <w:color w:val="000000" w:themeColor="text1"/>
          <w:sz w:val="28"/>
          <w:szCs w:val="28"/>
        </w:rPr>
        <w:t>Skripsi</w:t>
      </w:r>
      <w:proofErr w:type="spellEnd"/>
      <w:r w:rsidRPr="00875CEF">
        <w:rPr>
          <w:rFonts w:asciiTheme="minorHAnsi" w:hAnsiTheme="minorHAnsi" w:cstheme="minorHAnsi"/>
          <w:b/>
          <w:bCs/>
          <w:color w:val="000000" w:themeColor="text1"/>
          <w:sz w:val="28"/>
          <w:szCs w:val="28"/>
        </w:rPr>
        <w:t xml:space="preserve"> di </w:t>
      </w:r>
      <w:proofErr w:type="spellStart"/>
      <w:r w:rsidRPr="00875CEF">
        <w:rPr>
          <w:rFonts w:asciiTheme="minorHAnsi" w:hAnsiTheme="minorHAnsi" w:cstheme="minorHAnsi"/>
          <w:b/>
          <w:bCs/>
          <w:color w:val="000000" w:themeColor="text1"/>
          <w:sz w:val="28"/>
          <w:szCs w:val="28"/>
        </w:rPr>
        <w:t>Fakultas</w:t>
      </w:r>
      <w:proofErr w:type="spellEnd"/>
      <w:r w:rsidRPr="00875CEF">
        <w:rPr>
          <w:rFonts w:asciiTheme="minorHAnsi" w:hAnsiTheme="minorHAnsi" w:cstheme="minorHAnsi"/>
          <w:b/>
          <w:bCs/>
          <w:color w:val="000000" w:themeColor="text1"/>
          <w:sz w:val="28"/>
          <w:szCs w:val="28"/>
        </w:rPr>
        <w:t xml:space="preserve"> </w:t>
      </w:r>
      <w:proofErr w:type="spellStart"/>
      <w:r w:rsidRPr="00875CEF">
        <w:rPr>
          <w:rFonts w:asciiTheme="minorHAnsi" w:hAnsiTheme="minorHAnsi" w:cstheme="minorHAnsi"/>
          <w:b/>
          <w:bCs/>
          <w:color w:val="000000" w:themeColor="text1"/>
          <w:sz w:val="28"/>
          <w:szCs w:val="28"/>
        </w:rPr>
        <w:t>Kedokteran</w:t>
      </w:r>
      <w:proofErr w:type="spellEnd"/>
      <w:r w:rsidRPr="00875CEF">
        <w:rPr>
          <w:rFonts w:asciiTheme="minorHAnsi" w:hAnsiTheme="minorHAnsi" w:cstheme="minorHAnsi"/>
          <w:b/>
          <w:bCs/>
          <w:color w:val="000000" w:themeColor="text1"/>
          <w:sz w:val="28"/>
          <w:szCs w:val="28"/>
        </w:rPr>
        <w:t xml:space="preserve"> </w:t>
      </w:r>
      <w:r w:rsidR="000C7644" w:rsidRPr="00875CEF">
        <w:rPr>
          <w:rFonts w:asciiTheme="minorHAnsi" w:hAnsiTheme="minorHAnsi" w:cstheme="minorHAnsi"/>
          <w:b/>
          <w:bCs/>
          <w:color w:val="000000" w:themeColor="text1"/>
          <w:sz w:val="28"/>
          <w:szCs w:val="28"/>
        </w:rPr>
        <w:t>UNIMUS</w:t>
      </w:r>
    </w:p>
    <w:p w14:paraId="275E8787" w14:textId="069328EF" w:rsidR="00B815E3" w:rsidRPr="00875CEF" w:rsidRDefault="00A31BA1">
      <w:pPr>
        <w:spacing w:after="0" w:line="240" w:lineRule="auto"/>
        <w:ind w:left="-720" w:right="-725"/>
        <w:jc w:val="center"/>
        <w:rPr>
          <w:rFonts w:asciiTheme="minorHAnsi" w:hAnsiTheme="minorHAnsi" w:cstheme="minorHAnsi"/>
          <w:b/>
          <w:color w:val="000000" w:themeColor="text1"/>
        </w:rPr>
      </w:pPr>
      <w:r w:rsidRPr="00875CEF">
        <w:rPr>
          <w:rFonts w:asciiTheme="minorHAnsi" w:hAnsiTheme="minorHAnsi" w:cstheme="minorHAnsi"/>
          <w:b/>
          <w:color w:val="000000" w:themeColor="text1"/>
        </w:rPr>
        <w:t xml:space="preserve">Monalisa Rossa Hidayati, </w:t>
      </w:r>
      <w:proofErr w:type="spellStart"/>
      <w:r w:rsidRPr="00875CEF">
        <w:rPr>
          <w:rFonts w:asciiTheme="minorHAnsi" w:hAnsiTheme="minorHAnsi" w:cstheme="minorHAnsi"/>
          <w:b/>
          <w:color w:val="000000" w:themeColor="text1"/>
        </w:rPr>
        <w:t>Suprihhartini</w:t>
      </w:r>
      <w:proofErr w:type="spellEnd"/>
      <w:r w:rsidRPr="00875CEF">
        <w:rPr>
          <w:rFonts w:asciiTheme="minorHAnsi" w:hAnsiTheme="minorHAnsi" w:cstheme="minorHAnsi"/>
          <w:b/>
          <w:color w:val="000000" w:themeColor="text1"/>
        </w:rPr>
        <w:t xml:space="preserve">, Nanik </w:t>
      </w:r>
      <w:proofErr w:type="spellStart"/>
      <w:r w:rsidRPr="00875CEF">
        <w:rPr>
          <w:rFonts w:asciiTheme="minorHAnsi" w:hAnsiTheme="minorHAnsi" w:cstheme="minorHAnsi"/>
          <w:b/>
          <w:color w:val="000000" w:themeColor="text1"/>
        </w:rPr>
        <w:t>Marfu’ati</w:t>
      </w:r>
      <w:proofErr w:type="spellEnd"/>
    </w:p>
    <w:p w14:paraId="70820C9F" w14:textId="4F03EE3A" w:rsidR="00B815E3" w:rsidRPr="00875CEF" w:rsidRDefault="00A31BA1">
      <w:pPr>
        <w:spacing w:after="0" w:line="240" w:lineRule="auto"/>
        <w:ind w:left="-720" w:right="-725"/>
        <w:jc w:val="center"/>
        <w:rPr>
          <w:rFonts w:asciiTheme="minorHAnsi" w:hAnsiTheme="minorHAnsi" w:cstheme="minorHAnsi"/>
          <w:color w:val="000000" w:themeColor="text1"/>
        </w:rPr>
      </w:pP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Universitas Muhammadiyah Semarang, Indonesia</w:t>
      </w:r>
    </w:p>
    <w:p w14:paraId="414CC6C6" w14:textId="77777777" w:rsidR="00B815E3" w:rsidRPr="00875CEF" w:rsidRDefault="00A31BA1">
      <w:pPr>
        <w:spacing w:after="0" w:line="240" w:lineRule="auto"/>
        <w:jc w:val="center"/>
        <w:rPr>
          <w:rFonts w:asciiTheme="minorHAnsi" w:hAnsiTheme="minorHAnsi" w:cstheme="minorHAnsi"/>
          <w:color w:val="000000" w:themeColor="text1"/>
        </w:rPr>
      </w:pPr>
      <w:r w:rsidRPr="00875CEF">
        <w:rPr>
          <w:rFonts w:asciiTheme="minorHAnsi" w:hAnsiTheme="minorHAnsi" w:cstheme="minorHAnsi"/>
          <w:color w:val="000000" w:themeColor="text1"/>
        </w:rPr>
        <w:t xml:space="preserve">Email: </w:t>
      </w:r>
      <w:hyperlink r:id="rId9" w:history="1">
        <w:r w:rsidRPr="000E1E26">
          <w:rPr>
            <w:rStyle w:val="Hyperlink"/>
            <w:rFonts w:asciiTheme="minorHAnsi" w:hAnsiTheme="minorHAnsi" w:cstheme="minorHAnsi"/>
            <w:color w:val="000000" w:themeColor="text1"/>
            <w:u w:val="none"/>
          </w:rPr>
          <w:t>monalisarossa2612@gmail.com</w:t>
        </w:r>
      </w:hyperlink>
    </w:p>
    <w:p w14:paraId="6086C4DE" w14:textId="77777777" w:rsidR="00B815E3" w:rsidRPr="00875CEF" w:rsidRDefault="00B815E3">
      <w:pPr>
        <w:spacing w:after="0" w:line="240" w:lineRule="auto"/>
        <w:jc w:val="center"/>
        <w:rPr>
          <w:rFonts w:asciiTheme="minorHAnsi" w:hAnsiTheme="minorHAnsi" w:cstheme="minorHAnsi"/>
          <w:color w:val="000000" w:themeColor="text1"/>
        </w:rPr>
      </w:pPr>
    </w:p>
    <w:p w14:paraId="39727844" w14:textId="5482D822" w:rsidR="00B815E3" w:rsidRPr="00875CEF" w:rsidRDefault="00A31BA1" w:rsidP="0083403E">
      <w:pPr>
        <w:spacing w:after="120" w:line="240" w:lineRule="auto"/>
        <w:jc w:val="center"/>
        <w:rPr>
          <w:rFonts w:asciiTheme="minorHAnsi" w:hAnsiTheme="minorHAnsi" w:cstheme="minorHAnsi"/>
          <w:b/>
          <w:bCs/>
          <w:color w:val="000000" w:themeColor="text1"/>
        </w:rPr>
      </w:pPr>
      <w:proofErr w:type="spellStart"/>
      <w:r w:rsidRPr="00875CEF">
        <w:rPr>
          <w:rFonts w:asciiTheme="minorHAnsi" w:hAnsiTheme="minorHAnsi" w:cstheme="minorHAnsi"/>
          <w:b/>
          <w:bCs/>
          <w:color w:val="000000" w:themeColor="text1"/>
        </w:rPr>
        <w:t>Abstrak</w:t>
      </w:r>
      <w:proofErr w:type="spellEnd"/>
    </w:p>
    <w:p w14:paraId="6172CABB" w14:textId="385E481A" w:rsidR="00B815E3" w:rsidRPr="00875CEF" w:rsidRDefault="00A31BA1" w:rsidP="0083403E">
      <w:pPr>
        <w:spacing w:after="0" w:line="240" w:lineRule="auto"/>
        <w:ind w:firstLine="720"/>
        <w:jc w:val="both"/>
        <w:rPr>
          <w:rFonts w:asciiTheme="minorHAnsi" w:hAnsiTheme="minorHAnsi" w:cstheme="minorHAnsi"/>
          <w:color w:val="000000" w:themeColor="text1"/>
        </w:rPr>
      </w:pPr>
      <w:r w:rsidRPr="00875CEF">
        <w:rPr>
          <w:rFonts w:asciiTheme="minorHAnsi" w:hAnsiTheme="minorHAnsi" w:cstheme="minorHAnsi"/>
          <w:b/>
          <w:color w:val="000000" w:themeColor="text1"/>
        </w:rPr>
        <w:t xml:space="preserve">Latar </w:t>
      </w:r>
      <w:proofErr w:type="spellStart"/>
      <w:r w:rsidRPr="00875CEF">
        <w:rPr>
          <w:rFonts w:asciiTheme="minorHAnsi" w:hAnsiTheme="minorHAnsi" w:cstheme="minorHAnsi"/>
          <w:b/>
          <w:color w:val="000000" w:themeColor="text1"/>
        </w:rPr>
        <w:t>Belakang</w:t>
      </w:r>
      <w:proofErr w:type="spellEnd"/>
      <w:r w:rsidRPr="00875CEF">
        <w:rPr>
          <w:rFonts w:asciiTheme="minorHAnsi" w:hAnsiTheme="minorHAnsi" w:cstheme="minorHAnsi"/>
          <w:color w:val="000000" w:themeColor="text1"/>
        </w:rPr>
        <w:t xml:space="preserve">: </w:t>
      </w:r>
      <w:proofErr w:type="spellStart"/>
      <w:r w:rsidR="00A9406A" w:rsidRPr="00875CEF">
        <w:rPr>
          <w:rFonts w:asciiTheme="minorHAnsi" w:hAnsiTheme="minorHAnsi" w:cstheme="minorHAnsi"/>
          <w:color w:val="000000" w:themeColor="text1"/>
        </w:rPr>
        <w:t>Tekanan</w:t>
      </w:r>
      <w:proofErr w:type="spellEnd"/>
      <w:r w:rsidR="00A9406A" w:rsidRPr="00875CEF">
        <w:rPr>
          <w:rFonts w:asciiTheme="minorHAnsi" w:hAnsiTheme="minorHAnsi" w:cstheme="minorHAnsi"/>
          <w:color w:val="000000" w:themeColor="text1"/>
        </w:rPr>
        <w:t xml:space="preserve"> dan </w:t>
      </w:r>
      <w:proofErr w:type="spellStart"/>
      <w:r w:rsidR="00A9406A" w:rsidRPr="00875CEF">
        <w:rPr>
          <w:rFonts w:asciiTheme="minorHAnsi" w:hAnsiTheme="minorHAnsi" w:cstheme="minorHAnsi"/>
          <w:color w:val="000000" w:themeColor="text1"/>
        </w:rPr>
        <w:t>tuntutan</w:t>
      </w:r>
      <w:proofErr w:type="spellEnd"/>
      <w:r w:rsidR="00A9406A" w:rsidRPr="00875CEF">
        <w:rPr>
          <w:rFonts w:asciiTheme="minorHAnsi" w:hAnsiTheme="minorHAnsi" w:cstheme="minorHAnsi"/>
          <w:color w:val="000000" w:themeColor="text1"/>
        </w:rPr>
        <w:t xml:space="preserve"> </w:t>
      </w:r>
      <w:proofErr w:type="spellStart"/>
      <w:r w:rsidR="00A9406A" w:rsidRPr="00875CEF">
        <w:rPr>
          <w:rFonts w:asciiTheme="minorHAnsi" w:hAnsiTheme="minorHAnsi" w:cstheme="minorHAnsi"/>
          <w:color w:val="000000" w:themeColor="text1"/>
        </w:rPr>
        <w:t>selama</w:t>
      </w:r>
      <w:proofErr w:type="spellEnd"/>
      <w:r w:rsidR="00A9406A" w:rsidRPr="00875CEF">
        <w:rPr>
          <w:rFonts w:asciiTheme="minorHAnsi" w:hAnsiTheme="minorHAnsi" w:cstheme="minorHAnsi"/>
          <w:color w:val="000000" w:themeColor="text1"/>
        </w:rPr>
        <w:t xml:space="preserve"> </w:t>
      </w:r>
      <w:proofErr w:type="spellStart"/>
      <w:r w:rsidR="00A9406A" w:rsidRPr="00875CEF">
        <w:rPr>
          <w:rFonts w:asciiTheme="minorHAnsi" w:hAnsiTheme="minorHAnsi" w:cstheme="minorHAnsi"/>
          <w:color w:val="000000" w:themeColor="text1"/>
        </w:rPr>
        <w:t>penyusunan</w:t>
      </w:r>
      <w:proofErr w:type="spellEnd"/>
      <w:r w:rsidR="00A9406A" w:rsidRPr="00875CEF">
        <w:rPr>
          <w:rFonts w:asciiTheme="minorHAnsi" w:hAnsiTheme="minorHAnsi" w:cstheme="minorHAnsi"/>
          <w:color w:val="000000" w:themeColor="text1"/>
        </w:rPr>
        <w:t xml:space="preserve"> </w:t>
      </w:r>
      <w:proofErr w:type="spellStart"/>
      <w:r w:rsidR="00A9406A" w:rsidRPr="00875CEF">
        <w:rPr>
          <w:rFonts w:asciiTheme="minorHAnsi" w:hAnsiTheme="minorHAnsi" w:cstheme="minorHAnsi"/>
          <w:color w:val="000000" w:themeColor="text1"/>
        </w:rPr>
        <w:t>skripsi</w:t>
      </w:r>
      <w:proofErr w:type="spellEnd"/>
      <w:r w:rsidR="00A9406A" w:rsidRPr="00875CEF">
        <w:rPr>
          <w:rFonts w:asciiTheme="minorHAnsi" w:hAnsiTheme="minorHAnsi" w:cstheme="minorHAnsi"/>
          <w:color w:val="000000" w:themeColor="text1"/>
        </w:rPr>
        <w:t xml:space="preserve"> </w:t>
      </w:r>
      <w:proofErr w:type="spellStart"/>
      <w:r w:rsidR="00A9406A" w:rsidRPr="00875CEF">
        <w:rPr>
          <w:rFonts w:asciiTheme="minorHAnsi" w:hAnsiTheme="minorHAnsi" w:cstheme="minorHAnsi"/>
          <w:color w:val="000000" w:themeColor="text1"/>
        </w:rPr>
        <w:t>dapat</w:t>
      </w:r>
      <w:proofErr w:type="spellEnd"/>
      <w:r w:rsidR="00A9406A" w:rsidRPr="00875CEF">
        <w:rPr>
          <w:rFonts w:asciiTheme="minorHAnsi" w:hAnsiTheme="minorHAnsi" w:cstheme="minorHAnsi"/>
          <w:color w:val="000000" w:themeColor="text1"/>
        </w:rPr>
        <w:t xml:space="preserve"> </w:t>
      </w:r>
      <w:proofErr w:type="spellStart"/>
      <w:r w:rsidR="00A9406A" w:rsidRPr="00875CEF">
        <w:rPr>
          <w:rFonts w:asciiTheme="minorHAnsi" w:hAnsiTheme="minorHAnsi" w:cstheme="minorHAnsi"/>
          <w:color w:val="000000" w:themeColor="text1"/>
        </w:rPr>
        <w:t>menimbulkan</w:t>
      </w:r>
      <w:proofErr w:type="spellEnd"/>
      <w:r w:rsidR="00A9406A" w:rsidRPr="00875CEF">
        <w:rPr>
          <w:rFonts w:asciiTheme="minorHAnsi" w:hAnsiTheme="minorHAnsi" w:cstheme="minorHAnsi"/>
          <w:color w:val="000000" w:themeColor="text1"/>
        </w:rPr>
        <w:t xml:space="preserve"> </w:t>
      </w:r>
      <w:proofErr w:type="spellStart"/>
      <w:r w:rsidR="00A9406A"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Perasaan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dibatasi</w:t>
      </w:r>
      <w:proofErr w:type="spellEnd"/>
      <w:r w:rsidRPr="00875CEF">
        <w:rPr>
          <w:rFonts w:asciiTheme="minorHAnsi" w:hAnsiTheme="minorHAnsi" w:cstheme="minorHAnsi"/>
          <w:color w:val="000000" w:themeColor="text1"/>
        </w:rPr>
        <w:t xml:space="preserve"> oleh rasa </w:t>
      </w:r>
      <w:proofErr w:type="spellStart"/>
      <w:r w:rsidRPr="00875CEF">
        <w:rPr>
          <w:rFonts w:asciiTheme="minorHAnsi" w:hAnsiTheme="minorHAnsi" w:cstheme="minorHAnsi"/>
          <w:color w:val="000000" w:themeColor="text1"/>
        </w:rPr>
        <w:t>takut</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ketidaknyamanan</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biasanya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disertai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efek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samping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otonom</w:t>
      </w:r>
      <w:proofErr w:type="spellEnd"/>
      <w:r w:rsidRPr="00875CEF">
        <w:rPr>
          <w:rFonts w:asciiTheme="minorHAnsi" w:hAnsiTheme="minorHAnsi" w:cstheme="minorHAnsi"/>
          <w:color w:val="000000" w:themeColor="text1"/>
          <w:shd w:val="clear" w:color="auto" w:fill="FFFFFF"/>
        </w:rPr>
        <w:t>.</w:t>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umum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terjadi</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Oleh </w:t>
      </w:r>
      <w:proofErr w:type="spellStart"/>
      <w:r w:rsidRPr="00875CEF">
        <w:rPr>
          <w:rFonts w:asciiTheme="minorHAnsi" w:hAnsiTheme="minorHAnsi" w:cstheme="minorHAnsi"/>
          <w:color w:val="000000" w:themeColor="text1"/>
        </w:rPr>
        <w:t>karena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dalam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perlu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ditanamkan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suatu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keyakinan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kemampuan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dimilikinya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sehingga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yakin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mampu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menyelesaikan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setiap</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tuntutan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harus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dipenuhinya</w:t>
      </w:r>
      <w:proofErr w:type="spellEnd"/>
      <w:r w:rsidRPr="00875CEF">
        <w:rPr>
          <w:rFonts w:asciiTheme="minorHAnsi" w:hAnsiTheme="minorHAnsi" w:cstheme="minorHAnsi"/>
          <w:color w:val="000000" w:themeColor="text1"/>
        </w:rPr>
        <w:t xml:space="preserve">, Hal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dinamakan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p>
    <w:p w14:paraId="3479F220" w14:textId="729FAE1E" w:rsidR="00B815E3" w:rsidRPr="00875CEF" w:rsidRDefault="00A31BA1" w:rsidP="00C308B3">
      <w:pPr>
        <w:spacing w:after="120" w:line="240" w:lineRule="auto"/>
        <w:jc w:val="both"/>
        <w:rPr>
          <w:rFonts w:asciiTheme="minorHAnsi" w:hAnsiTheme="minorHAnsi" w:cstheme="minorHAnsi"/>
          <w:color w:val="000000" w:themeColor="text1"/>
        </w:rPr>
      </w:pPr>
      <w:r w:rsidRPr="00875CEF">
        <w:rPr>
          <w:rFonts w:asciiTheme="minorHAnsi" w:hAnsiTheme="minorHAnsi" w:cstheme="minorHAnsi"/>
          <w:b/>
          <w:color w:val="000000" w:themeColor="text1"/>
        </w:rPr>
        <w:t>Metode:</w:t>
      </w:r>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lang w:val="id-ID"/>
        </w:rPr>
        <w:t>Telah</w:t>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dilaksanakan</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lang w:val="id-ID"/>
        </w:rPr>
        <w:t xml:space="preserve">penelitian </w:t>
      </w:r>
      <w:r w:rsidRPr="00875CEF">
        <w:rPr>
          <w:rFonts w:asciiTheme="minorHAnsi" w:hAnsiTheme="minorHAnsi" w:cstheme="minorHAnsi"/>
          <w:color w:val="000000" w:themeColor="text1"/>
        </w:rPr>
        <w:t xml:space="preserve">pada </w:t>
      </w:r>
      <w:proofErr w:type="spellStart"/>
      <w:r w:rsidRPr="00875CEF">
        <w:rPr>
          <w:rFonts w:asciiTheme="minorHAnsi" w:hAnsiTheme="minorHAnsi" w:cstheme="minorHAnsi"/>
          <w:color w:val="000000" w:themeColor="text1"/>
        </w:rPr>
        <w:t>bulan</w:t>
      </w:r>
      <w:proofErr w:type="spellEnd"/>
      <w:r w:rsidRPr="00875CEF">
        <w:rPr>
          <w:rFonts w:asciiTheme="minorHAnsi" w:hAnsiTheme="minorHAnsi" w:cstheme="minorHAnsi"/>
          <w:color w:val="000000" w:themeColor="text1"/>
        </w:rPr>
        <w:t xml:space="preserve"> November 2023,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desain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kuantitatif</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observasional</w:t>
      </w:r>
      <w:proofErr w:type="spellEnd"/>
      <w:r w:rsidRPr="00875CEF">
        <w:rPr>
          <w:rFonts w:asciiTheme="minorHAnsi" w:hAnsiTheme="minorHAnsi" w:cstheme="minorHAnsi"/>
          <w:color w:val="000000" w:themeColor="text1"/>
        </w:rPr>
        <w:t xml:space="preserve"> (non </w:t>
      </w:r>
      <w:proofErr w:type="spellStart"/>
      <w:r w:rsidRPr="00875CEF">
        <w:rPr>
          <w:rFonts w:asciiTheme="minorHAnsi" w:hAnsiTheme="minorHAnsi" w:cstheme="minorHAnsi"/>
          <w:color w:val="000000" w:themeColor="text1"/>
        </w:rPr>
        <w:t>eksperimental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menggunakan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pendekatan</w:t>
      </w:r>
      <w:proofErr w:type="spellEnd"/>
      <w:r w:rsidRPr="00875CEF">
        <w:rPr>
          <w:rFonts w:asciiTheme="minorHAnsi" w:hAnsiTheme="minorHAnsi" w:cstheme="minorHAnsi"/>
          <w:color w:val="000000" w:themeColor="text1"/>
        </w:rPr>
        <w:t xml:space="preserve"> cross sectional, Alat dan </w:t>
      </w:r>
      <w:proofErr w:type="spellStart"/>
      <w:r w:rsidRPr="00875CEF">
        <w:rPr>
          <w:rFonts w:asciiTheme="minorHAnsi" w:hAnsiTheme="minorHAnsi" w:cstheme="minorHAnsi"/>
          <w:color w:val="000000" w:themeColor="text1"/>
        </w:rPr>
        <w:t>bahan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digunakan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kuesioner</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Zung Self-Assessment Anxiety Scale</w:t>
      </w:r>
      <w:r w:rsidRPr="00875CEF">
        <w:rPr>
          <w:rFonts w:asciiTheme="minorHAnsi" w:hAnsiTheme="minorHAnsi" w:cstheme="minorHAnsi"/>
          <w:color w:val="000000" w:themeColor="text1"/>
        </w:rPr>
        <w:t xml:space="preserve"> (ZSAS) dan </w:t>
      </w:r>
      <w:proofErr w:type="spellStart"/>
      <w:r w:rsidRPr="00875CEF">
        <w:rPr>
          <w:rFonts w:asciiTheme="minorHAnsi" w:hAnsiTheme="minorHAnsi" w:cstheme="minorHAnsi"/>
          <w:color w:val="000000" w:themeColor="text1"/>
        </w:rPr>
        <w:t>kuesioner</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General Self-Efficacy Scale</w:t>
      </w:r>
      <w:r w:rsidRPr="00875CEF">
        <w:rPr>
          <w:rFonts w:asciiTheme="minorHAnsi" w:hAnsiTheme="minorHAnsi" w:cstheme="minorHAnsi"/>
          <w:color w:val="000000" w:themeColor="text1"/>
        </w:rPr>
        <w:t xml:space="preserve"> (GSES). Sampel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akhir</w:t>
      </w:r>
      <w:proofErr w:type="spellEnd"/>
      <w:r w:rsidRPr="00875CEF">
        <w:rPr>
          <w:rFonts w:asciiTheme="minorHAnsi" w:hAnsiTheme="minorHAnsi" w:cstheme="minorHAnsi"/>
          <w:color w:val="000000" w:themeColor="text1"/>
        </w:rPr>
        <w:t xml:space="preserve"> S1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UNIMUS </w:t>
      </w:r>
      <w:proofErr w:type="spellStart"/>
      <w:r w:rsidRPr="00875CEF">
        <w:rPr>
          <w:rFonts w:asciiTheme="minorHAnsi" w:hAnsiTheme="minorHAnsi" w:cstheme="minorHAnsi"/>
          <w:color w:val="000000" w:themeColor="text1"/>
        </w:rPr>
        <w:t>angkatan</w:t>
      </w:r>
      <w:proofErr w:type="spellEnd"/>
      <w:r w:rsidRPr="00875CEF">
        <w:rPr>
          <w:rFonts w:asciiTheme="minorHAnsi" w:hAnsiTheme="minorHAnsi" w:cstheme="minorHAnsi"/>
          <w:color w:val="000000" w:themeColor="text1"/>
        </w:rPr>
        <w:t xml:space="preserve"> 2020 yang </w:t>
      </w:r>
      <w:proofErr w:type="spellStart"/>
      <w:r w:rsidRPr="00875CEF">
        <w:rPr>
          <w:rFonts w:asciiTheme="minorHAnsi" w:hAnsiTheme="minorHAnsi" w:cstheme="minorHAnsi"/>
          <w:color w:val="000000" w:themeColor="text1"/>
        </w:rPr>
        <w:t>diambil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melalui</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simple random sampling</w:t>
      </w:r>
      <w:r w:rsidR="000A7D01" w:rsidRPr="00875CEF">
        <w:rPr>
          <w:rFonts w:asciiTheme="minorHAnsi" w:hAnsiTheme="minorHAnsi" w:cstheme="minorHAnsi"/>
          <w:i/>
          <w:iCs/>
          <w:color w:val="000000" w:themeColor="text1"/>
        </w:rPr>
        <w:t xml:space="preserve">, </w:t>
      </w:r>
      <w:proofErr w:type="spellStart"/>
      <w:r w:rsidR="000A7D01" w:rsidRPr="00875CEF">
        <w:rPr>
          <w:rFonts w:asciiTheme="minorHAnsi" w:hAnsiTheme="minorHAnsi" w:cstheme="minorHAnsi"/>
          <w:color w:val="000000" w:themeColor="text1"/>
        </w:rPr>
        <w:t>sebanyak</w:t>
      </w:r>
      <w:proofErr w:type="spellEnd"/>
      <w:r w:rsidR="000A7D01" w:rsidRPr="00875CEF">
        <w:rPr>
          <w:rFonts w:asciiTheme="minorHAnsi" w:hAnsiTheme="minorHAnsi" w:cstheme="minorHAnsi"/>
          <w:color w:val="000000" w:themeColor="text1"/>
        </w:rPr>
        <w:t xml:space="preserve"> 66 </w:t>
      </w:r>
      <w:proofErr w:type="spellStart"/>
      <w:r w:rsidR="000A7D01"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Analisis</w:t>
      </w:r>
      <w:proofErr w:type="spellEnd"/>
      <w:r w:rsidRPr="00875CEF">
        <w:rPr>
          <w:rFonts w:asciiTheme="minorHAnsi" w:hAnsiTheme="minorHAnsi" w:cstheme="minorHAnsi"/>
          <w:color w:val="000000" w:themeColor="text1"/>
        </w:rPr>
        <w:t xml:space="preserve"> data </w:t>
      </w:r>
      <w:proofErr w:type="spellStart"/>
      <w:r w:rsidRPr="00875CEF">
        <w:rPr>
          <w:rFonts w:asciiTheme="minorHAnsi" w:hAnsiTheme="minorHAnsi" w:cstheme="minorHAnsi"/>
          <w:color w:val="000000" w:themeColor="text1"/>
        </w:rPr>
        <w:t>menggunakan</w:t>
      </w:r>
      <w:proofErr w:type="spellEnd"/>
      <w:r w:rsidRPr="00875CEF">
        <w:rPr>
          <w:rFonts w:asciiTheme="minorHAnsi" w:hAnsiTheme="minorHAnsi" w:cstheme="minorHAnsi"/>
          <w:color w:val="000000" w:themeColor="text1"/>
        </w:rPr>
        <w:t xml:space="preserve"> uji </w:t>
      </w:r>
      <w:proofErr w:type="spellStart"/>
      <w:r w:rsidRPr="00875CEF">
        <w:rPr>
          <w:rFonts w:asciiTheme="minorHAnsi" w:hAnsiTheme="minorHAnsi" w:cstheme="minorHAnsi"/>
          <w:color w:val="000000" w:themeColor="text1"/>
        </w:rPr>
        <w:t>korelasi</w:t>
      </w:r>
      <w:proofErr w:type="spellEnd"/>
      <w:r w:rsidRPr="00875CEF">
        <w:rPr>
          <w:rFonts w:asciiTheme="minorHAnsi" w:hAnsiTheme="minorHAnsi" w:cstheme="minorHAnsi"/>
          <w:color w:val="000000" w:themeColor="text1"/>
        </w:rPr>
        <w:t xml:space="preserve"> rank spearman, </w:t>
      </w:r>
      <w:proofErr w:type="spellStart"/>
      <w:r w:rsidRPr="00875CEF">
        <w:rPr>
          <w:rFonts w:asciiTheme="minorHAnsi" w:hAnsiTheme="minorHAnsi" w:cstheme="minorHAnsi"/>
          <w:color w:val="000000" w:themeColor="text1"/>
        </w:rPr>
        <w:t>signifikan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jika</w:t>
      </w:r>
      <w:proofErr w:type="spellEnd"/>
      <w:r w:rsidRPr="00875CEF">
        <w:rPr>
          <w:rFonts w:asciiTheme="minorHAnsi" w:hAnsiTheme="minorHAnsi" w:cstheme="minorHAnsi"/>
          <w:color w:val="000000" w:themeColor="text1"/>
        </w:rPr>
        <w:t xml:space="preserve"> p&lt;0,05.</w:t>
      </w:r>
      <w:r w:rsidR="00C308B3">
        <w:rPr>
          <w:rFonts w:asciiTheme="minorHAnsi" w:hAnsiTheme="minorHAnsi" w:cstheme="minorHAnsi"/>
          <w:color w:val="000000" w:themeColor="text1"/>
        </w:rPr>
        <w:t xml:space="preserve"> </w:t>
      </w:r>
      <w:r w:rsidRPr="00875CEF">
        <w:rPr>
          <w:rFonts w:asciiTheme="minorHAnsi" w:hAnsiTheme="minorHAnsi" w:cstheme="minorHAnsi"/>
          <w:b/>
          <w:color w:val="000000" w:themeColor="text1"/>
        </w:rPr>
        <w:t>Hasil:</w:t>
      </w:r>
      <w:r w:rsidRPr="00875CEF">
        <w:rPr>
          <w:rFonts w:asciiTheme="minorHAnsi" w:hAnsiTheme="minorHAnsi" w:cstheme="minorHAnsi"/>
          <w:color w:val="000000" w:themeColor="text1"/>
        </w:rPr>
        <w:t xml:space="preserve"> Hasil </w:t>
      </w:r>
      <w:proofErr w:type="spellStart"/>
      <w:r w:rsidRPr="00875CEF">
        <w:rPr>
          <w:rFonts w:asciiTheme="minorHAnsi" w:hAnsiTheme="minorHAnsi" w:cstheme="minorHAnsi"/>
          <w:color w:val="000000" w:themeColor="text1"/>
        </w:rPr>
        <w:t>analisis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univariat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66 </w:t>
      </w:r>
      <w:proofErr w:type="spellStart"/>
      <w:r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menunjukkan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bahwa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besar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memiliki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tinggi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yaitu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sebanyak</w:t>
      </w:r>
      <w:proofErr w:type="spellEnd"/>
      <w:r w:rsidRPr="00875CEF">
        <w:rPr>
          <w:rFonts w:asciiTheme="minorHAnsi" w:hAnsiTheme="minorHAnsi" w:cstheme="minorHAnsi"/>
          <w:color w:val="000000" w:themeColor="text1"/>
        </w:rPr>
        <w:t xml:space="preserve"> 43 orang (65,2%) dan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ringan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yaitu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sebanyak</w:t>
      </w:r>
      <w:proofErr w:type="spellEnd"/>
      <w:r w:rsidRPr="00875CEF">
        <w:rPr>
          <w:rFonts w:asciiTheme="minorHAnsi" w:hAnsiTheme="minorHAnsi" w:cstheme="minorHAnsi"/>
          <w:color w:val="000000" w:themeColor="text1"/>
        </w:rPr>
        <w:t xml:space="preserve"> 61 orang (92,4%). Hasil </w:t>
      </w:r>
      <w:proofErr w:type="spellStart"/>
      <w:r w:rsidRPr="00875CEF">
        <w:rPr>
          <w:rFonts w:asciiTheme="minorHAnsi" w:hAnsiTheme="minorHAnsi" w:cstheme="minorHAnsi"/>
          <w:color w:val="000000" w:themeColor="text1"/>
        </w:rPr>
        <w:t>analisis</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rank spearman</w:t>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menunjukkan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bahwa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antara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nilai</w:t>
      </w:r>
      <w:proofErr w:type="spellEnd"/>
      <w:r w:rsidRPr="00875CEF">
        <w:rPr>
          <w:rFonts w:asciiTheme="minorHAnsi" w:hAnsiTheme="minorHAnsi" w:cstheme="minorHAnsi"/>
          <w:color w:val="000000" w:themeColor="text1"/>
        </w:rPr>
        <w:t xml:space="preserve"> p-value (p=0,001) dan </w:t>
      </w:r>
      <w:proofErr w:type="spellStart"/>
      <w:r w:rsidRPr="00875CEF">
        <w:rPr>
          <w:rFonts w:asciiTheme="minorHAnsi" w:hAnsiTheme="minorHAnsi" w:cstheme="minorHAnsi"/>
          <w:color w:val="000000" w:themeColor="text1"/>
        </w:rPr>
        <w:t>kekuatan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korelasi</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rendah</w:t>
      </w:r>
      <w:proofErr w:type="spellEnd"/>
      <w:r w:rsidRPr="00875CEF">
        <w:rPr>
          <w:rFonts w:asciiTheme="minorHAnsi" w:hAnsiTheme="minorHAnsi" w:cstheme="minorHAnsi"/>
          <w:color w:val="000000" w:themeColor="text1"/>
        </w:rPr>
        <w:t>/</w:t>
      </w:r>
      <w:proofErr w:type="spellStart"/>
      <w:r w:rsidRPr="00875CEF">
        <w:rPr>
          <w:rFonts w:asciiTheme="minorHAnsi" w:hAnsiTheme="minorHAnsi" w:cstheme="minorHAnsi"/>
          <w:color w:val="000000" w:themeColor="text1"/>
        </w:rPr>
        <w:t>lemah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serta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arah</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negatif</w:t>
      </w:r>
      <w:proofErr w:type="spellEnd"/>
      <w:r w:rsidRPr="00875CEF">
        <w:rPr>
          <w:rFonts w:asciiTheme="minorHAnsi" w:hAnsiTheme="minorHAnsi" w:cstheme="minorHAnsi"/>
          <w:color w:val="000000" w:themeColor="text1"/>
        </w:rPr>
        <w:t xml:space="preserve"> (r=-0,391</w:t>
      </w:r>
      <w:proofErr w:type="gramStart"/>
      <w:r w:rsidRPr="00875CEF">
        <w:rPr>
          <w:rFonts w:asciiTheme="minorHAnsi" w:hAnsiTheme="minorHAnsi" w:cstheme="minorHAnsi"/>
          <w:color w:val="000000" w:themeColor="text1"/>
        </w:rPr>
        <w:t xml:space="preserve">), </w:t>
      </w:r>
      <w:r w:rsidR="00C308B3">
        <w:rPr>
          <w:rFonts w:asciiTheme="minorHAnsi" w:hAnsiTheme="minorHAnsi" w:cstheme="minorHAnsi"/>
          <w:color w:val="000000" w:themeColor="text1"/>
        </w:rPr>
        <w:t xml:space="preserve"> </w:t>
      </w:r>
      <w:r w:rsidRPr="00875CEF">
        <w:rPr>
          <w:rFonts w:asciiTheme="minorHAnsi" w:hAnsiTheme="minorHAnsi" w:cstheme="minorHAnsi"/>
          <w:b/>
          <w:color w:val="000000" w:themeColor="text1"/>
        </w:rPr>
        <w:t>Kesimpulan</w:t>
      </w:r>
      <w:proofErr w:type="gramEnd"/>
      <w:r w:rsidRPr="00875CEF">
        <w:rPr>
          <w:rFonts w:asciiTheme="minorHAnsi" w:hAnsiTheme="minorHAnsi" w:cstheme="minorHAnsi"/>
          <w:b/>
          <w:color w:val="000000" w:themeColor="text1"/>
        </w:rPr>
        <w:t>:</w:t>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signifikan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antara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dalam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mengerjakan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tugas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Universitas Muhammadiyah Semarang,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kekuatan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korelasi</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lemah</w:t>
      </w:r>
      <w:proofErr w:type="spellEnd"/>
      <w:r w:rsidRPr="00875CEF">
        <w:rPr>
          <w:rFonts w:asciiTheme="minorHAnsi" w:hAnsiTheme="minorHAnsi" w:cstheme="minorHAnsi"/>
          <w:color w:val="000000" w:themeColor="text1"/>
        </w:rPr>
        <w:t xml:space="preserve">. </w:t>
      </w:r>
      <w:r w:rsidR="006E09C6" w:rsidRPr="00875CEF">
        <w:rPr>
          <w:rFonts w:asciiTheme="minorHAnsi" w:hAnsiTheme="minorHAnsi" w:cstheme="minorHAnsi"/>
          <w:color w:val="000000" w:themeColor="text1"/>
          <w:lang w:val="id-ID"/>
        </w:rPr>
        <w:t>semakin tinggi efikasi diri maka semakin ringan kecemasan yang dialami.</w:t>
      </w:r>
      <w:r w:rsidRPr="00875CEF">
        <w:rPr>
          <w:rFonts w:asciiTheme="minorHAnsi" w:hAnsiTheme="minorHAnsi" w:cstheme="minorHAnsi"/>
          <w:color w:val="000000" w:themeColor="text1"/>
        </w:rPr>
        <w:tab/>
      </w:r>
    </w:p>
    <w:p w14:paraId="454A8C2B" w14:textId="77777777" w:rsidR="00B815E3" w:rsidRPr="00875CEF" w:rsidRDefault="00A31BA1" w:rsidP="00B61612">
      <w:pPr>
        <w:tabs>
          <w:tab w:val="left" w:pos="7938"/>
          <w:tab w:val="left" w:pos="8788"/>
        </w:tabs>
        <w:spacing w:after="0" w:line="240" w:lineRule="auto"/>
        <w:jc w:val="both"/>
        <w:rPr>
          <w:rFonts w:asciiTheme="minorHAnsi" w:hAnsiTheme="minorHAnsi" w:cstheme="minorHAnsi"/>
          <w:color w:val="000000" w:themeColor="text1"/>
        </w:rPr>
      </w:pPr>
      <w:r w:rsidRPr="00875CEF">
        <w:rPr>
          <w:rFonts w:asciiTheme="minorHAnsi" w:hAnsiTheme="minorHAnsi" w:cstheme="minorHAnsi"/>
          <w:b/>
          <w:bCs/>
          <w:color w:val="000000" w:themeColor="text1"/>
        </w:rPr>
        <w:t xml:space="preserve">Kata </w:t>
      </w:r>
      <w:proofErr w:type="spellStart"/>
      <w:r w:rsidRPr="00875CEF">
        <w:rPr>
          <w:rFonts w:asciiTheme="minorHAnsi" w:hAnsiTheme="minorHAnsi" w:cstheme="minorHAnsi"/>
          <w:b/>
          <w:bCs/>
          <w:color w:val="000000" w:themeColor="text1"/>
        </w:rPr>
        <w:t>kunci</w:t>
      </w:r>
      <w:proofErr w:type="spellEnd"/>
      <w:r w:rsidRPr="00875CEF">
        <w:rPr>
          <w:rFonts w:asciiTheme="minorHAnsi" w:hAnsiTheme="minorHAnsi" w:cstheme="minorHAnsi"/>
          <w:b/>
          <w:bCs/>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p>
    <w:p w14:paraId="57F01F97" w14:textId="77777777" w:rsidR="00B815E3" w:rsidRPr="00875CEF" w:rsidRDefault="00B815E3" w:rsidP="005B6BD3">
      <w:pPr>
        <w:spacing w:after="0" w:line="240" w:lineRule="auto"/>
        <w:jc w:val="both"/>
        <w:rPr>
          <w:rFonts w:asciiTheme="minorHAnsi" w:hAnsiTheme="minorHAnsi" w:cstheme="minorHAnsi"/>
          <w:color w:val="000000" w:themeColor="text1"/>
        </w:rPr>
      </w:pPr>
    </w:p>
    <w:p w14:paraId="32AE3801" w14:textId="77777777" w:rsidR="00B815E3" w:rsidRPr="00C308B3" w:rsidRDefault="00A31BA1" w:rsidP="00C308B3">
      <w:pPr>
        <w:spacing w:after="120" w:line="240" w:lineRule="auto"/>
        <w:jc w:val="center"/>
        <w:rPr>
          <w:rFonts w:asciiTheme="minorHAnsi" w:hAnsiTheme="minorHAnsi" w:cstheme="minorHAnsi"/>
          <w:b/>
          <w:bCs/>
          <w:color w:val="000000" w:themeColor="text1"/>
        </w:rPr>
      </w:pPr>
      <w:r w:rsidRPr="00C308B3">
        <w:rPr>
          <w:rFonts w:asciiTheme="minorHAnsi" w:hAnsiTheme="minorHAnsi" w:cstheme="minorHAnsi"/>
          <w:b/>
          <w:bCs/>
          <w:color w:val="000000" w:themeColor="text1"/>
        </w:rPr>
        <w:t>Abstract</w:t>
      </w:r>
    </w:p>
    <w:p w14:paraId="614AE4F0" w14:textId="1DF7A7B3" w:rsidR="00B815E3" w:rsidRPr="005D6028" w:rsidRDefault="00A31BA1" w:rsidP="005D6028">
      <w:pPr>
        <w:spacing w:after="120" w:line="240" w:lineRule="auto"/>
        <w:ind w:right="-46" w:firstLine="720"/>
        <w:jc w:val="both"/>
        <w:rPr>
          <w:rFonts w:asciiTheme="minorHAnsi" w:hAnsiTheme="minorHAnsi" w:cstheme="minorHAnsi"/>
          <w:color w:val="000000" w:themeColor="text1"/>
          <w:lang w:val="id-ID"/>
        </w:rPr>
      </w:pPr>
      <w:r w:rsidRPr="00C308B3">
        <w:rPr>
          <w:rFonts w:asciiTheme="minorHAnsi" w:hAnsiTheme="minorHAnsi" w:cstheme="minorHAnsi"/>
          <w:b/>
          <w:color w:val="000000" w:themeColor="text1"/>
        </w:rPr>
        <w:t>Background:</w:t>
      </w:r>
      <w:r w:rsidRPr="00C308B3">
        <w:rPr>
          <w:rFonts w:asciiTheme="minorHAnsi" w:hAnsiTheme="minorHAnsi" w:cstheme="minorHAnsi"/>
          <w:color w:val="000000" w:themeColor="text1"/>
        </w:rPr>
        <w:t xml:space="preserve"> </w:t>
      </w:r>
      <w:r w:rsidR="005909B2" w:rsidRPr="00C308B3">
        <w:rPr>
          <w:rFonts w:asciiTheme="minorHAnsi" w:hAnsiTheme="minorHAnsi" w:cstheme="minorHAnsi"/>
          <w:color w:val="000000" w:themeColor="text1"/>
          <w:lang w:val="id-ID"/>
        </w:rPr>
        <w:t>The pressure and demands of writing a thesis can cause anxiety. These feelings are limited by fear and discomfort, and are usually accompanied by autonomic side effects. Anxiety is common among medical students. Therefore, students need to be instilled with confidence in their abilities so that they are confident in their ability to complete every requirement that must be fulfilled. This is called self-efficacy.</w:t>
      </w:r>
      <w:r w:rsidR="00C308B3" w:rsidRPr="00C308B3">
        <w:rPr>
          <w:rFonts w:asciiTheme="minorHAnsi" w:hAnsiTheme="minorHAnsi" w:cstheme="minorHAnsi"/>
          <w:color w:val="000000" w:themeColor="text1"/>
        </w:rPr>
        <w:t xml:space="preserve"> </w:t>
      </w:r>
      <w:r w:rsidRPr="00C308B3">
        <w:rPr>
          <w:rFonts w:asciiTheme="minorHAnsi" w:hAnsiTheme="minorHAnsi" w:cstheme="minorHAnsi"/>
          <w:b/>
          <w:color w:val="000000" w:themeColor="text1"/>
        </w:rPr>
        <w:t>Method:</w:t>
      </w:r>
      <w:r w:rsidRPr="00C308B3">
        <w:rPr>
          <w:rFonts w:asciiTheme="minorHAnsi" w:hAnsiTheme="minorHAnsi" w:cstheme="minorHAnsi"/>
          <w:color w:val="000000" w:themeColor="text1"/>
        </w:rPr>
        <w:t xml:space="preserve"> </w:t>
      </w:r>
      <w:r w:rsidR="005909B2" w:rsidRPr="00C308B3">
        <w:rPr>
          <w:rFonts w:asciiTheme="minorHAnsi" w:hAnsiTheme="minorHAnsi" w:cstheme="minorHAnsi"/>
          <w:color w:val="000000" w:themeColor="text1"/>
          <w:lang w:val="id-ID"/>
        </w:rPr>
        <w:t>The study was conducted in November 2023, with a quantitative observational (non-experimental) research design using a cross-sectional approach. The tools and materials used were</w:t>
      </w:r>
      <w:r w:rsidR="00553A25" w:rsidRPr="00C308B3">
        <w:rPr>
          <w:rFonts w:asciiTheme="minorHAnsi" w:hAnsiTheme="minorHAnsi" w:cstheme="minorHAnsi"/>
          <w:color w:val="000000" w:themeColor="text1"/>
          <w:lang w:val="id-ID"/>
        </w:rPr>
        <w:t xml:space="preserve"> questionnaire</w:t>
      </w:r>
      <w:r w:rsidR="005909B2" w:rsidRPr="00C308B3">
        <w:rPr>
          <w:rFonts w:asciiTheme="minorHAnsi" w:hAnsiTheme="minorHAnsi" w:cstheme="minorHAnsi"/>
          <w:color w:val="000000" w:themeColor="text1"/>
          <w:lang w:val="id-ID"/>
        </w:rPr>
        <w:t xml:space="preserve"> Zung Self-Assessment Anxiety Scale (ZSAS) and the General Self-Efficacy Scale (GSES). The research sample consisted of 66 final-year undergraduate students from the Faculty of Medicine at UNIMUS, class of 2020, selected through simple random sampling. Data analysis used the Spearman's rank correlation test, with significance set at p&lt;0.05</w:t>
      </w:r>
      <w:r w:rsidRPr="00C308B3">
        <w:rPr>
          <w:rFonts w:asciiTheme="minorHAnsi" w:hAnsiTheme="minorHAnsi" w:cstheme="minorHAnsi"/>
          <w:color w:val="000000" w:themeColor="text1"/>
        </w:rPr>
        <w:t>.</w:t>
      </w:r>
      <w:r w:rsidR="00C308B3" w:rsidRPr="00C308B3">
        <w:rPr>
          <w:rFonts w:asciiTheme="minorHAnsi" w:hAnsiTheme="minorHAnsi" w:cstheme="minorHAnsi"/>
          <w:color w:val="000000" w:themeColor="text1"/>
          <w:lang w:val="id-ID"/>
        </w:rPr>
        <w:t xml:space="preserve"> </w:t>
      </w:r>
      <w:r w:rsidRPr="00C308B3">
        <w:rPr>
          <w:rFonts w:asciiTheme="minorHAnsi" w:hAnsiTheme="minorHAnsi" w:cstheme="minorHAnsi"/>
          <w:b/>
          <w:color w:val="000000" w:themeColor="text1"/>
        </w:rPr>
        <w:t>Result:</w:t>
      </w:r>
      <w:r w:rsidRPr="00C308B3">
        <w:rPr>
          <w:rFonts w:asciiTheme="minorHAnsi" w:hAnsiTheme="minorHAnsi" w:cstheme="minorHAnsi"/>
          <w:color w:val="000000" w:themeColor="text1"/>
        </w:rPr>
        <w:t xml:space="preserve"> </w:t>
      </w:r>
      <w:r w:rsidR="005909B2" w:rsidRPr="00C308B3">
        <w:rPr>
          <w:rFonts w:asciiTheme="minorHAnsi" w:hAnsiTheme="minorHAnsi" w:cstheme="minorHAnsi"/>
          <w:color w:val="000000" w:themeColor="text1"/>
          <w:lang w:val="id-ID"/>
        </w:rPr>
        <w:t>The results of the univariate analysis with 66 respondents showed that most respondents had a high level of self-efficacy, namely 43 people (65.2%), and a mild level of anxiety, namely 61 people (92.4%). The results of the Spearman's rank correlation analysis showed that there was a relationship between self-efficacy and the level of anxiety among students with a p-value (p=0.001) and a low/weak correlation strength and a negative direction (r=-0.391)</w:t>
      </w:r>
      <w:r w:rsidRPr="00C308B3">
        <w:rPr>
          <w:rFonts w:asciiTheme="minorHAnsi" w:hAnsiTheme="minorHAnsi" w:cstheme="minorHAnsi"/>
          <w:color w:val="000000" w:themeColor="text1"/>
        </w:rPr>
        <w:t>.</w:t>
      </w:r>
      <w:r w:rsidR="00C308B3" w:rsidRPr="00C308B3">
        <w:rPr>
          <w:rFonts w:asciiTheme="minorHAnsi" w:hAnsiTheme="minorHAnsi" w:cstheme="minorHAnsi"/>
          <w:color w:val="000000" w:themeColor="text1"/>
          <w:lang w:val="id-ID"/>
        </w:rPr>
        <w:t xml:space="preserve"> </w:t>
      </w:r>
      <w:r w:rsidRPr="00C308B3">
        <w:rPr>
          <w:rFonts w:asciiTheme="minorHAnsi" w:hAnsiTheme="minorHAnsi" w:cstheme="minorHAnsi"/>
          <w:b/>
          <w:color w:val="000000" w:themeColor="text1"/>
        </w:rPr>
        <w:t>Conclusion:</w:t>
      </w:r>
      <w:r w:rsidRPr="00C308B3">
        <w:rPr>
          <w:rFonts w:asciiTheme="minorHAnsi" w:hAnsiTheme="minorHAnsi" w:cstheme="minorHAnsi"/>
          <w:color w:val="000000" w:themeColor="text1"/>
        </w:rPr>
        <w:t xml:space="preserve"> </w:t>
      </w:r>
      <w:r w:rsidR="005909B2" w:rsidRPr="00C308B3">
        <w:rPr>
          <w:rFonts w:asciiTheme="minorHAnsi" w:hAnsiTheme="minorHAnsi" w:cstheme="minorHAnsi"/>
          <w:color w:val="000000" w:themeColor="text1"/>
          <w:lang w:val="id-ID"/>
        </w:rPr>
        <w:t>There is a significant relationship between self-efficacy and anxiety levels among students in completing their thesis assignments at the Faculty of Medicine, Muhammadiyah University Semarang, with a weak correlation. The higher the self-efficacy, the lower the anxiety experienced</w:t>
      </w:r>
      <w:r w:rsidR="00A9406A" w:rsidRPr="00C308B3">
        <w:rPr>
          <w:rFonts w:asciiTheme="minorHAnsi" w:hAnsiTheme="minorHAnsi" w:cstheme="minorHAnsi"/>
          <w:color w:val="000000" w:themeColor="text1"/>
          <w:lang w:val="id-ID"/>
        </w:rPr>
        <w:t>.</w:t>
      </w:r>
      <w:r w:rsidRPr="00C308B3">
        <w:rPr>
          <w:rFonts w:asciiTheme="minorHAnsi" w:hAnsiTheme="minorHAnsi" w:cstheme="minorHAnsi"/>
          <w:color w:val="000000" w:themeColor="text1"/>
        </w:rPr>
        <w:tab/>
      </w:r>
      <w:r w:rsidRPr="00C308B3">
        <w:rPr>
          <w:rFonts w:asciiTheme="minorHAnsi" w:hAnsiTheme="minorHAnsi" w:cstheme="minorHAnsi"/>
          <w:color w:val="000000" w:themeColor="text1"/>
        </w:rPr>
        <w:tab/>
      </w:r>
    </w:p>
    <w:p w14:paraId="1A021EB0" w14:textId="77777777" w:rsidR="00B815E3" w:rsidRPr="00C308B3" w:rsidRDefault="00A31BA1" w:rsidP="00B61612">
      <w:pPr>
        <w:tabs>
          <w:tab w:val="left" w:pos="7938"/>
        </w:tabs>
        <w:spacing w:after="0" w:line="240" w:lineRule="auto"/>
        <w:jc w:val="both"/>
        <w:rPr>
          <w:rFonts w:asciiTheme="minorHAnsi" w:hAnsiTheme="minorHAnsi" w:cstheme="minorHAnsi"/>
          <w:color w:val="000000" w:themeColor="text1"/>
        </w:rPr>
      </w:pPr>
      <w:proofErr w:type="gramStart"/>
      <w:r w:rsidRPr="00C308B3">
        <w:rPr>
          <w:rFonts w:asciiTheme="minorHAnsi" w:hAnsiTheme="minorHAnsi" w:cstheme="minorHAnsi"/>
          <w:b/>
          <w:bCs/>
          <w:color w:val="000000" w:themeColor="text1"/>
        </w:rPr>
        <w:t>Keywords :</w:t>
      </w:r>
      <w:proofErr w:type="gramEnd"/>
      <w:r w:rsidRPr="00C308B3">
        <w:rPr>
          <w:rFonts w:asciiTheme="minorHAnsi" w:hAnsiTheme="minorHAnsi" w:cstheme="minorHAnsi"/>
          <w:b/>
          <w:bCs/>
          <w:color w:val="000000" w:themeColor="text1"/>
        </w:rPr>
        <w:t xml:space="preserve"> </w:t>
      </w:r>
      <w:r w:rsidRPr="00C308B3">
        <w:rPr>
          <w:rFonts w:asciiTheme="minorHAnsi" w:hAnsiTheme="minorHAnsi" w:cstheme="minorHAnsi"/>
          <w:color w:val="000000" w:themeColor="text1"/>
        </w:rPr>
        <w:t>self-efficacy, anxiety, student, thesis</w:t>
      </w:r>
    </w:p>
    <w:p w14:paraId="7957A8B4" w14:textId="77777777" w:rsidR="00B815E3" w:rsidRPr="00875CEF" w:rsidRDefault="00B815E3">
      <w:pPr>
        <w:tabs>
          <w:tab w:val="left" w:pos="7938"/>
        </w:tabs>
        <w:spacing w:after="0" w:line="240" w:lineRule="auto"/>
        <w:jc w:val="both"/>
        <w:rPr>
          <w:rFonts w:asciiTheme="minorHAnsi" w:hAnsiTheme="minorHAnsi" w:cstheme="minorHAnsi"/>
          <w:b/>
          <w:bCs/>
          <w:color w:val="000000" w:themeColor="text1"/>
        </w:rPr>
        <w:sectPr w:rsidR="00B815E3" w:rsidRPr="00875CEF" w:rsidSect="000448B5">
          <w:headerReference w:type="default" r:id="rId10"/>
          <w:footerReference w:type="default" r:id="rId11"/>
          <w:headerReference w:type="first" r:id="rId12"/>
          <w:footerReference w:type="first" r:id="rId13"/>
          <w:pgSz w:w="11907" w:h="16840"/>
          <w:pgMar w:top="1418" w:right="1418" w:bottom="1418" w:left="1418" w:header="720" w:footer="720" w:gutter="0"/>
          <w:pgNumType w:start="1"/>
          <w:cols w:space="720"/>
          <w:titlePg/>
          <w:docGrid w:linePitch="299"/>
        </w:sectPr>
      </w:pPr>
    </w:p>
    <w:p w14:paraId="661E9F4B" w14:textId="16E0F07F" w:rsidR="00B815E3" w:rsidRPr="00875CEF" w:rsidRDefault="00A31BA1" w:rsidP="005D6028">
      <w:pPr>
        <w:spacing w:after="120" w:line="360" w:lineRule="auto"/>
        <w:jc w:val="both"/>
        <w:rPr>
          <w:rFonts w:asciiTheme="minorHAnsi" w:hAnsiTheme="minorHAnsi" w:cstheme="minorHAnsi"/>
          <w:b/>
          <w:bCs/>
          <w:smallCaps/>
          <w:color w:val="000000" w:themeColor="text1"/>
        </w:rPr>
      </w:pPr>
      <w:r w:rsidRPr="00875CEF">
        <w:rPr>
          <w:rFonts w:asciiTheme="minorHAnsi" w:hAnsiTheme="minorHAnsi" w:cstheme="minorHAnsi"/>
          <w:b/>
          <w:bCs/>
          <w:smallCaps/>
          <w:color w:val="000000" w:themeColor="text1"/>
        </w:rPr>
        <w:lastRenderedPageBreak/>
        <w:t xml:space="preserve">PENDAHULUAN </w:t>
      </w:r>
    </w:p>
    <w:p w14:paraId="156EC46E" w14:textId="52EE01FE" w:rsidR="00B815E3" w:rsidRPr="00875CEF" w:rsidRDefault="00A31BA1" w:rsidP="005D6028">
      <w:pPr>
        <w:spacing w:after="0" w:line="360" w:lineRule="auto"/>
        <w:ind w:right="48" w:firstLine="720"/>
        <w:jc w:val="both"/>
        <w:rPr>
          <w:rFonts w:asciiTheme="minorHAnsi" w:hAnsiTheme="minorHAnsi" w:cstheme="minorHAnsi"/>
          <w:color w:val="000000" w:themeColor="text1"/>
          <w:vertAlign w:val="superscript"/>
        </w:rPr>
      </w:pPr>
      <w:proofErr w:type="spellStart"/>
      <w:r w:rsidRPr="00875CEF">
        <w:rPr>
          <w:rFonts w:asciiTheme="minorHAnsi" w:hAnsiTheme="minorHAnsi" w:cstheme="minorHAnsi"/>
          <w:color w:val="000000" w:themeColor="text1"/>
        </w:rPr>
        <w:t>Untuk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mendapatkan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gelar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sarjana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harus</w:t>
      </w:r>
      <w:proofErr w:type="spellEnd"/>
      <w:r w:rsidRPr="00875CEF">
        <w:rPr>
          <w:rFonts w:asciiTheme="minorHAnsi" w:hAnsiTheme="minorHAnsi" w:cstheme="minorHAnsi"/>
          <w:color w:val="000000" w:themeColor="text1"/>
        </w:rPr>
        <w:t xml:space="preserve"> lulus </w:t>
      </w:r>
      <w:proofErr w:type="spellStart"/>
      <w:r w:rsidRPr="00875CEF">
        <w:rPr>
          <w:rFonts w:asciiTheme="minorHAnsi" w:hAnsiTheme="minorHAnsi" w:cstheme="minorHAnsi"/>
          <w:color w:val="000000" w:themeColor="text1"/>
        </w:rPr>
        <w:t>ujian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hal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pun </w:t>
      </w:r>
      <w:proofErr w:type="spellStart"/>
      <w:r w:rsidRPr="00875CEF">
        <w:rPr>
          <w:rFonts w:asciiTheme="minorHAnsi" w:hAnsiTheme="minorHAnsi" w:cstheme="minorHAnsi"/>
          <w:color w:val="000000" w:themeColor="text1"/>
        </w:rPr>
        <w:t>berlaku</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UNIMUS.</w:t>
      </w:r>
      <w:r w:rsidRPr="00875CEF">
        <w:rPr>
          <w:rFonts w:asciiTheme="minorHAnsi" w:hAnsiTheme="minorHAnsi" w:cstheme="minorHAnsi"/>
          <w:color w:val="000000" w:themeColor="text1"/>
          <w:vertAlign w:val="superscript"/>
        </w:rPr>
        <w:t>1</w:t>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Sebagaimana</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telah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tertulis</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Peraturan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Pemerintah</w:t>
      </w:r>
      <w:proofErr w:type="spellEnd"/>
      <w:r w:rsidRPr="00875CEF">
        <w:rPr>
          <w:rFonts w:asciiTheme="minorHAnsi" w:hAnsiTheme="minorHAnsi" w:cstheme="minorHAnsi"/>
          <w:color w:val="000000" w:themeColor="text1"/>
        </w:rPr>
        <w:t xml:space="preserve"> Republik Indonesia </w:t>
      </w:r>
      <w:proofErr w:type="spellStart"/>
      <w:r w:rsidRPr="00875CEF">
        <w:rPr>
          <w:rFonts w:asciiTheme="minorHAnsi" w:hAnsiTheme="minorHAnsi" w:cstheme="minorHAnsi"/>
          <w:color w:val="000000" w:themeColor="text1"/>
        </w:rPr>
        <w:t>pasal</w:t>
      </w:r>
      <w:proofErr w:type="spellEnd"/>
      <w:r w:rsidRPr="00875CEF">
        <w:rPr>
          <w:rFonts w:asciiTheme="minorHAnsi" w:hAnsiTheme="minorHAnsi" w:cstheme="minorHAnsi"/>
          <w:color w:val="000000" w:themeColor="text1"/>
        </w:rPr>
        <w:t xml:space="preserve"> 16 </w:t>
      </w:r>
      <w:proofErr w:type="spellStart"/>
      <w:r w:rsidRPr="00875CEF">
        <w:rPr>
          <w:rFonts w:asciiTheme="minorHAnsi" w:hAnsiTheme="minorHAnsi" w:cstheme="minorHAnsi"/>
          <w:color w:val="000000" w:themeColor="text1"/>
        </w:rPr>
        <w:t>menyebutkan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bahwa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suatu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ujian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akhir</w:t>
      </w:r>
      <w:proofErr w:type="spellEnd"/>
      <w:r w:rsidRPr="00875CEF">
        <w:rPr>
          <w:rFonts w:asciiTheme="minorHAnsi" w:hAnsiTheme="minorHAnsi" w:cstheme="minorHAnsi"/>
          <w:color w:val="000000" w:themeColor="text1"/>
        </w:rPr>
        <w:t xml:space="preserve"> program </w:t>
      </w:r>
      <w:proofErr w:type="spellStart"/>
      <w:r w:rsidRPr="00875CEF">
        <w:rPr>
          <w:rFonts w:asciiTheme="minorHAnsi" w:hAnsiTheme="minorHAnsi" w:cstheme="minorHAnsi"/>
          <w:color w:val="000000" w:themeColor="text1"/>
        </w:rPr>
        <w:t>studi</w:t>
      </w:r>
      <w:proofErr w:type="spellEnd"/>
      <w:r w:rsidRPr="00875CEF">
        <w:rPr>
          <w:rFonts w:asciiTheme="minorHAnsi" w:hAnsiTheme="minorHAnsi" w:cstheme="minorHAnsi"/>
          <w:color w:val="000000" w:themeColor="text1"/>
        </w:rPr>
        <w:t xml:space="preserve"> S1 </w:t>
      </w:r>
      <w:proofErr w:type="spellStart"/>
      <w:r w:rsidRPr="00875CEF">
        <w:rPr>
          <w:rFonts w:asciiTheme="minorHAnsi" w:hAnsiTheme="minorHAnsi" w:cstheme="minorHAnsi"/>
          <w:color w:val="000000" w:themeColor="text1"/>
        </w:rPr>
        <w:t>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berupa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ujian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atau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ujian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komprehensif</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atau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ujian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karya</w:t>
      </w:r>
      <w:proofErr w:type="spellEnd"/>
      <w:r w:rsidRPr="00875CEF">
        <w:rPr>
          <w:rFonts w:asciiTheme="minorHAnsi" w:hAnsiTheme="minorHAnsi" w:cstheme="minorHAnsi"/>
          <w:color w:val="000000" w:themeColor="text1"/>
        </w:rPr>
        <w:t xml:space="preserve"> tulis.</w:t>
      </w:r>
      <w:r w:rsidRPr="00875CEF">
        <w:rPr>
          <w:rFonts w:asciiTheme="minorHAnsi" w:hAnsiTheme="minorHAnsi" w:cstheme="minorHAnsi"/>
          <w:color w:val="000000" w:themeColor="text1"/>
          <w:vertAlign w:val="superscript"/>
        </w:rPr>
        <w:t>2</w:t>
      </w:r>
    </w:p>
    <w:p w14:paraId="5572641C" w14:textId="77777777" w:rsidR="00B815E3" w:rsidRPr="00875CEF" w:rsidRDefault="00A31BA1" w:rsidP="005D6028">
      <w:pPr>
        <w:spacing w:before="120" w:after="0" w:line="360" w:lineRule="auto"/>
        <w:ind w:right="48" w:firstLine="720"/>
        <w:jc w:val="both"/>
        <w:rPr>
          <w:rFonts w:asciiTheme="minorHAnsi" w:hAnsiTheme="minorHAnsi" w:cstheme="minorHAnsi"/>
          <w:color w:val="000000" w:themeColor="text1"/>
          <w:vertAlign w:val="superscript"/>
        </w:rPr>
      </w:pPr>
      <w:r w:rsidRPr="00875CEF">
        <w:rPr>
          <w:rFonts w:asciiTheme="minorHAnsi" w:hAnsiTheme="minorHAnsi" w:cstheme="minorHAnsi"/>
          <w:color w:val="000000" w:themeColor="text1"/>
        </w:rPr>
        <w:t xml:space="preserve">Pada proses </w:t>
      </w:r>
      <w:proofErr w:type="spellStart"/>
      <w:r w:rsidRPr="00875CEF">
        <w:rPr>
          <w:rFonts w:asciiTheme="minorHAnsi" w:hAnsiTheme="minorHAnsi" w:cstheme="minorHAnsi"/>
          <w:color w:val="000000" w:themeColor="text1"/>
        </w:rPr>
        <w:t>pelaksanaannya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penyusunan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sering</w:t>
      </w:r>
      <w:proofErr w:type="spellEnd"/>
      <w:r w:rsidRPr="00875CEF">
        <w:rPr>
          <w:rFonts w:asciiTheme="minorHAnsi" w:hAnsiTheme="minorHAnsi" w:cstheme="minorHAnsi"/>
          <w:color w:val="000000" w:themeColor="text1"/>
        </w:rPr>
        <w:t xml:space="preserve"> kali </w:t>
      </w:r>
      <w:proofErr w:type="spellStart"/>
      <w:r w:rsidRPr="00875CEF">
        <w:rPr>
          <w:rFonts w:asciiTheme="minorHAnsi" w:hAnsiTheme="minorHAnsi" w:cstheme="minorHAnsi"/>
          <w:color w:val="000000" w:themeColor="text1"/>
        </w:rPr>
        <w:t>menjadi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tantangan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bagi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Berbagai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kesulitan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muncul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berdampak</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kondisi</w:t>
      </w:r>
      <w:proofErr w:type="spellEnd"/>
      <w:r w:rsidRPr="00875CEF">
        <w:rPr>
          <w:rFonts w:asciiTheme="minorHAnsi" w:hAnsiTheme="minorHAnsi" w:cstheme="minorHAnsi"/>
          <w:color w:val="000000" w:themeColor="text1"/>
        </w:rPr>
        <w:t xml:space="preserve"> mental, </w:t>
      </w:r>
      <w:proofErr w:type="spellStart"/>
      <w:r w:rsidRPr="00875CEF">
        <w:rPr>
          <w:rFonts w:asciiTheme="minorHAnsi" w:hAnsiTheme="minorHAnsi" w:cstheme="minorHAnsi"/>
          <w:color w:val="000000" w:themeColor="text1"/>
        </w:rPr>
        <w:t>mulai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stres</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hingga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gangguan</w:t>
      </w:r>
      <w:proofErr w:type="spellEnd"/>
      <w:r w:rsidRPr="00875CEF">
        <w:rPr>
          <w:rFonts w:asciiTheme="minorHAnsi" w:hAnsiTheme="minorHAnsi" w:cstheme="minorHAnsi"/>
          <w:color w:val="000000" w:themeColor="text1"/>
        </w:rPr>
        <w:t xml:space="preserve"> depresi.</w:t>
      </w:r>
      <w:r w:rsidRPr="00875CEF">
        <w:rPr>
          <w:rFonts w:asciiTheme="minorHAnsi" w:hAnsiTheme="minorHAnsi" w:cstheme="minorHAnsi"/>
          <w:color w:val="000000" w:themeColor="text1"/>
          <w:vertAlign w:val="superscript"/>
        </w:rPr>
        <w:t>3</w:t>
      </w:r>
    </w:p>
    <w:p w14:paraId="20777033" w14:textId="2E6E1971" w:rsidR="00B815E3" w:rsidRPr="00875CEF" w:rsidRDefault="006E09C6" w:rsidP="005D6028">
      <w:pPr>
        <w:spacing w:before="120" w:after="0" w:line="360" w:lineRule="auto"/>
        <w:ind w:right="48" w:firstLine="720"/>
        <w:jc w:val="both"/>
        <w:rPr>
          <w:rFonts w:asciiTheme="minorHAnsi" w:hAnsiTheme="minorHAnsi" w:cstheme="minorHAnsi"/>
          <w:color w:val="000000" w:themeColor="text1"/>
          <w:vertAlign w:val="superscript"/>
        </w:rPr>
      </w:pPr>
      <w:proofErr w:type="spellStart"/>
      <w:r w:rsidRPr="00875CEF">
        <w:rPr>
          <w:rFonts w:asciiTheme="minorHAnsi" w:hAnsiTheme="minorHAnsi" w:cstheme="minorHAnsi"/>
          <w:color w:val="000000" w:themeColor="text1"/>
        </w:rPr>
        <w:t>Tekanan</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tuntutan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selama</w:t>
      </w:r>
      <w:proofErr w:type="spellEnd"/>
      <w:r w:rsidRPr="00875CEF">
        <w:rPr>
          <w:rFonts w:asciiTheme="minorHAnsi" w:hAnsiTheme="minorHAnsi" w:cstheme="minorHAnsi"/>
          <w:color w:val="000000" w:themeColor="text1"/>
        </w:rPr>
        <w:t xml:space="preserve"> proses </w:t>
      </w:r>
      <w:proofErr w:type="spellStart"/>
      <w:r w:rsidRPr="00875CEF">
        <w:rPr>
          <w:rFonts w:asciiTheme="minorHAnsi" w:hAnsiTheme="minorHAnsi" w:cstheme="minorHAnsi"/>
          <w:color w:val="000000" w:themeColor="text1"/>
        </w:rPr>
        <w:t>penyusunan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tersebut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memunculkan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berbagai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dampak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psikologis</w:t>
      </w:r>
      <w:proofErr w:type="spellEnd"/>
      <w:r w:rsidRPr="00875CEF">
        <w:rPr>
          <w:rFonts w:asciiTheme="minorHAnsi" w:hAnsiTheme="minorHAnsi" w:cstheme="minorHAnsi"/>
          <w:color w:val="000000" w:themeColor="text1"/>
        </w:rPr>
        <w:t xml:space="preserve">, salah </w:t>
      </w:r>
      <w:proofErr w:type="spellStart"/>
      <w:r w:rsidRPr="00875CEF">
        <w:rPr>
          <w:rFonts w:asciiTheme="minorHAnsi" w:hAnsiTheme="minorHAnsi" w:cstheme="minorHAnsi"/>
          <w:color w:val="000000" w:themeColor="text1"/>
        </w:rPr>
        <w:t>satunya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berupa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perasaan</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ini</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dibatasi</w:t>
      </w:r>
      <w:proofErr w:type="spellEnd"/>
      <w:r w:rsidR="00A31BA1" w:rsidRPr="00875CEF">
        <w:rPr>
          <w:rFonts w:asciiTheme="minorHAnsi" w:hAnsiTheme="minorHAnsi" w:cstheme="minorHAnsi"/>
          <w:color w:val="000000" w:themeColor="text1"/>
        </w:rPr>
        <w:t xml:space="preserve"> oleh rasa </w:t>
      </w:r>
      <w:proofErr w:type="spellStart"/>
      <w:r w:rsidR="00A31BA1" w:rsidRPr="00875CEF">
        <w:rPr>
          <w:rFonts w:asciiTheme="minorHAnsi" w:hAnsiTheme="minorHAnsi" w:cstheme="minorHAnsi"/>
          <w:color w:val="000000" w:themeColor="text1"/>
        </w:rPr>
        <w:t>takut</w:t>
      </w:r>
      <w:proofErr w:type="spellEnd"/>
      <w:r w:rsidR="00A31BA1" w:rsidRPr="00875CEF">
        <w:rPr>
          <w:rFonts w:asciiTheme="minorHAnsi" w:hAnsiTheme="minorHAnsi" w:cstheme="minorHAnsi"/>
          <w:color w:val="000000" w:themeColor="text1"/>
        </w:rPr>
        <w:t xml:space="preserve"> dan </w:t>
      </w:r>
      <w:proofErr w:type="spellStart"/>
      <w:r w:rsidR="00A31BA1" w:rsidRPr="00875CEF">
        <w:rPr>
          <w:rFonts w:asciiTheme="minorHAnsi" w:hAnsiTheme="minorHAnsi" w:cstheme="minorHAnsi"/>
          <w:color w:val="000000" w:themeColor="text1"/>
        </w:rPr>
        <w:t>ketidaknyamanan</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bisa</w:t>
      </w:r>
      <w:proofErr w:type="spellEnd"/>
      <w:r w:rsidR="00A31BA1" w:rsidRPr="00875CEF">
        <w:rPr>
          <w:rFonts w:asciiTheme="minorHAnsi" w:hAnsiTheme="minorHAnsi" w:cstheme="minorHAnsi"/>
          <w:color w:val="000000" w:themeColor="text1"/>
        </w:rPr>
        <w:t xml:space="preserve"> juga </w:t>
      </w:r>
      <w:proofErr w:type="spellStart"/>
      <w:r w:rsidR="00A31BA1" w:rsidRPr="00875CEF">
        <w:rPr>
          <w:rFonts w:asciiTheme="minorHAnsi" w:hAnsiTheme="minorHAnsi" w:cstheme="minorHAnsi"/>
          <w:color w:val="000000" w:themeColor="text1"/>
        </w:rPr>
        <w:t>disertai</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dengan</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efek</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samping</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otonom</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seperti</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sakit</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kepala</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keringat</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berlebih</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nyeri</w:t>
      </w:r>
      <w:proofErr w:type="spellEnd"/>
      <w:r w:rsidR="00A31BA1" w:rsidRPr="00875CEF">
        <w:rPr>
          <w:rFonts w:asciiTheme="minorHAnsi" w:hAnsiTheme="minorHAnsi" w:cstheme="minorHAnsi"/>
          <w:color w:val="000000" w:themeColor="text1"/>
        </w:rPr>
        <w:t xml:space="preserve"> dada, </w:t>
      </w:r>
      <w:proofErr w:type="spellStart"/>
      <w:r w:rsidR="00A31BA1" w:rsidRPr="00875CEF">
        <w:rPr>
          <w:rFonts w:asciiTheme="minorHAnsi" w:hAnsiTheme="minorHAnsi" w:cstheme="minorHAnsi"/>
          <w:color w:val="000000" w:themeColor="text1"/>
        </w:rPr>
        <w:t>jantung</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berdebar</w:t>
      </w:r>
      <w:proofErr w:type="spellEnd"/>
      <w:r w:rsidR="00A31BA1" w:rsidRPr="00875CEF">
        <w:rPr>
          <w:rFonts w:asciiTheme="minorHAnsi" w:hAnsiTheme="minorHAnsi" w:cstheme="minorHAnsi"/>
          <w:color w:val="000000" w:themeColor="text1"/>
        </w:rPr>
        <w:t>-debar, dan lain sebagainya.</w:t>
      </w:r>
      <w:r w:rsidR="00A31BA1" w:rsidRPr="00875CEF">
        <w:rPr>
          <w:rFonts w:asciiTheme="minorHAnsi" w:hAnsiTheme="minorHAnsi" w:cstheme="minorHAnsi"/>
          <w:color w:val="000000" w:themeColor="text1"/>
          <w:vertAlign w:val="superscript"/>
        </w:rPr>
        <w:t>4</w:t>
      </w:r>
    </w:p>
    <w:p w14:paraId="211808D4" w14:textId="77777777" w:rsidR="00B815E3" w:rsidRPr="00875CEF" w:rsidRDefault="00A31BA1" w:rsidP="005D6028">
      <w:pPr>
        <w:spacing w:before="240" w:after="0" w:line="360" w:lineRule="auto"/>
        <w:ind w:right="48" w:firstLine="720"/>
        <w:jc w:val="both"/>
        <w:rPr>
          <w:rFonts w:asciiTheme="minorHAnsi" w:hAnsiTheme="minorHAnsi" w:cstheme="minorHAnsi"/>
          <w:color w:val="000000" w:themeColor="text1"/>
          <w:vertAlign w:val="superscript"/>
        </w:rPr>
      </w:pPr>
      <w:r w:rsidRPr="00875CEF">
        <w:rPr>
          <w:rFonts w:asciiTheme="minorHAnsi" w:hAnsiTheme="minorHAnsi" w:cstheme="minorHAnsi"/>
          <w:color w:val="000000" w:themeColor="text1"/>
        </w:rPr>
        <w:t xml:space="preserve">Telah </w:t>
      </w:r>
      <w:proofErr w:type="spellStart"/>
      <w:r w:rsidRPr="00875CEF">
        <w:rPr>
          <w:rFonts w:asciiTheme="minorHAnsi" w:hAnsiTheme="minorHAnsi" w:cstheme="minorHAnsi"/>
          <w:color w:val="000000" w:themeColor="text1"/>
        </w:rPr>
        <w:t>disajikan</w:t>
      </w:r>
      <w:proofErr w:type="spellEnd"/>
      <w:r w:rsidRPr="00875CEF">
        <w:rPr>
          <w:rFonts w:asciiTheme="minorHAnsi" w:hAnsiTheme="minorHAnsi" w:cstheme="minorHAnsi"/>
          <w:color w:val="000000" w:themeColor="text1"/>
        </w:rPr>
        <w:t xml:space="preserve"> data oleh WHO pada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2015 </w:t>
      </w:r>
      <w:proofErr w:type="spellStart"/>
      <w:r w:rsidRPr="00875CEF">
        <w:rPr>
          <w:rFonts w:asciiTheme="minorHAnsi" w:hAnsiTheme="minorHAnsi" w:cstheme="minorHAnsi"/>
          <w:color w:val="000000" w:themeColor="text1"/>
        </w:rPr>
        <w:t>mengenai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terdapat</w:t>
      </w:r>
      <w:proofErr w:type="spellEnd"/>
      <w:r w:rsidRPr="00875CEF">
        <w:rPr>
          <w:rFonts w:asciiTheme="minorHAnsi" w:hAnsiTheme="minorHAnsi" w:cstheme="minorHAnsi"/>
          <w:color w:val="000000" w:themeColor="text1"/>
        </w:rPr>
        <w:t xml:space="preserve"> 3,6% </w:t>
      </w:r>
      <w:proofErr w:type="spellStart"/>
      <w:r w:rsidRPr="00875CEF">
        <w:rPr>
          <w:rFonts w:asciiTheme="minorHAnsi" w:hAnsiTheme="minorHAnsi" w:cstheme="minorHAnsi"/>
          <w:color w:val="000000" w:themeColor="text1"/>
        </w:rPr>
        <w:t>atau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sekitar</w:t>
      </w:r>
      <w:proofErr w:type="spellEnd"/>
      <w:r w:rsidRPr="00875CEF">
        <w:rPr>
          <w:rFonts w:asciiTheme="minorHAnsi" w:hAnsiTheme="minorHAnsi" w:cstheme="minorHAnsi"/>
          <w:color w:val="000000" w:themeColor="text1"/>
        </w:rPr>
        <w:t xml:space="preserve"> 264 </w:t>
      </w:r>
      <w:proofErr w:type="spellStart"/>
      <w:r w:rsidRPr="00875CEF">
        <w:rPr>
          <w:rFonts w:asciiTheme="minorHAnsi" w:hAnsiTheme="minorHAnsi" w:cstheme="minorHAnsi"/>
          <w:color w:val="000000" w:themeColor="text1"/>
        </w:rPr>
        <w:t>juta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populasi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manusia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mengalami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pula </w:t>
      </w:r>
      <w:proofErr w:type="spellStart"/>
      <w:r w:rsidRPr="00875CEF">
        <w:rPr>
          <w:rFonts w:asciiTheme="minorHAnsi" w:hAnsiTheme="minorHAnsi" w:cstheme="minorHAnsi"/>
          <w:color w:val="000000" w:themeColor="text1"/>
        </w:rPr>
        <w:t>lebih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umum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terjadi</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perempuan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dibanding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laki-laki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persentase</w:t>
      </w:r>
      <w:proofErr w:type="spellEnd"/>
      <w:r w:rsidRPr="00875CEF">
        <w:rPr>
          <w:rFonts w:asciiTheme="minorHAnsi" w:hAnsiTheme="minorHAnsi" w:cstheme="minorHAnsi"/>
          <w:color w:val="000000" w:themeColor="text1"/>
        </w:rPr>
        <w:t xml:space="preserve"> 4,6% dan 2,6%.</w:t>
      </w:r>
      <w:r w:rsidRPr="00875CEF">
        <w:rPr>
          <w:rFonts w:asciiTheme="minorHAnsi" w:hAnsiTheme="minorHAnsi" w:cstheme="minorHAnsi"/>
          <w:color w:val="000000" w:themeColor="text1"/>
          <w:shd w:val="clear" w:color="auto" w:fill="FFFFFF"/>
        </w:rPr>
        <w:fldChar w:fldCharType="begin" w:fldLock="1"/>
      </w:r>
      <w:r w:rsidRPr="00875CEF">
        <w:rPr>
          <w:rFonts w:asciiTheme="minorHAnsi" w:hAnsiTheme="minorHAnsi" w:cstheme="minorHAnsi"/>
          <w:color w:val="000000" w:themeColor="text1"/>
          <w:shd w:val="clear" w:color="auto" w:fill="FFFFFF"/>
        </w:rPr>
        <w:instrText>ADDIN CSL_CITATION {"citationItems":[{"id":"ITEM-1","itemData":{"author":[{"dropping-particle":"","family":"World Health Organization","given":"","non-dropping-particle":"","parse-names":false,"suffix":""}],"id":"ITEM-1","issued":{"date-parts":[["2017"]]},"number-of-pages":"10-11","title":"Depression and Other Common Mental Disorders Global Health Estimates","type":"report"},"uris":["http://www.mendeley.com/documents/?uuid=0c656fe0-6164-3e9e-902d-3d55b55f68bf"]}],"mendeley":{"formattedCitation":"&lt;sup&gt;5&lt;/sup&gt;","plainTextFormattedCitation":"5","previouslyFormattedCitation":"&lt;sup&gt;5&lt;/sup&gt;"},"properties":{"noteIndex":0},"schema":"https://github.com/citation-style-language/schema/raw/master/csl-citation.json"}</w:instrText>
      </w:r>
      <w:r w:rsidRPr="00875CEF">
        <w:rPr>
          <w:rFonts w:asciiTheme="minorHAnsi" w:hAnsiTheme="minorHAnsi" w:cstheme="minorHAnsi"/>
          <w:color w:val="000000" w:themeColor="text1"/>
          <w:shd w:val="clear" w:color="auto" w:fill="FFFFFF"/>
        </w:rPr>
        <w:fldChar w:fldCharType="separate"/>
      </w:r>
      <w:r w:rsidRPr="00875CEF">
        <w:rPr>
          <w:rFonts w:asciiTheme="minorHAnsi" w:hAnsiTheme="minorHAnsi" w:cstheme="minorHAnsi"/>
          <w:color w:val="000000" w:themeColor="text1"/>
          <w:shd w:val="clear" w:color="auto" w:fill="FFFFFF"/>
          <w:vertAlign w:val="superscript"/>
        </w:rPr>
        <w:t>5</w:t>
      </w:r>
      <w:r w:rsidRPr="00875CEF">
        <w:rPr>
          <w:rFonts w:asciiTheme="minorHAnsi" w:hAnsiTheme="minorHAnsi" w:cstheme="minorHAnsi"/>
          <w:color w:val="000000" w:themeColor="text1"/>
          <w:shd w:val="clear" w:color="auto" w:fill="FFFFFF"/>
        </w:rPr>
        <w:fldChar w:fldCharType="end"/>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Sementara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tingginya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kalangan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remaja</w:t>
      </w:r>
      <w:proofErr w:type="spellEnd"/>
      <w:r w:rsidRPr="00875CEF">
        <w:rPr>
          <w:rFonts w:asciiTheme="minorHAnsi" w:hAnsiTheme="minorHAnsi" w:cstheme="minorHAnsi"/>
          <w:color w:val="000000" w:themeColor="text1"/>
        </w:rPr>
        <w:t xml:space="preserve"> Indonesia </w:t>
      </w:r>
      <w:proofErr w:type="spellStart"/>
      <w:r w:rsidRPr="00875CEF">
        <w:rPr>
          <w:rFonts w:asciiTheme="minorHAnsi" w:hAnsiTheme="minorHAnsi" w:cstheme="minorHAnsi"/>
          <w:color w:val="000000" w:themeColor="text1"/>
        </w:rPr>
        <w:t>mengacu</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Informasi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dari</w:t>
      </w:r>
      <w:proofErr w:type="spellEnd"/>
      <w:r w:rsidRPr="00875CEF">
        <w:rPr>
          <w:rFonts w:asciiTheme="minorHAnsi" w:hAnsiTheme="minorHAnsi" w:cstheme="minorHAnsi"/>
          <w:color w:val="000000" w:themeColor="text1"/>
        </w:rPr>
        <w:t xml:space="preserve"> RISKESDAS </w:t>
      </w:r>
      <w:proofErr w:type="spellStart"/>
      <w:r w:rsidRPr="00875CEF">
        <w:rPr>
          <w:rFonts w:asciiTheme="minorHAnsi" w:hAnsiTheme="minorHAnsi" w:cstheme="minorHAnsi"/>
          <w:color w:val="000000" w:themeColor="text1"/>
        </w:rPr>
        <w:t>menyebutkan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bahwasannya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gangguan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emosi</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remaja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mengalami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peningkatan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dari</w:t>
      </w:r>
      <w:proofErr w:type="spellEnd"/>
      <w:r w:rsidRPr="00875CEF">
        <w:rPr>
          <w:rFonts w:asciiTheme="minorHAnsi" w:hAnsiTheme="minorHAnsi" w:cstheme="minorHAnsi"/>
          <w:color w:val="000000" w:themeColor="text1"/>
        </w:rPr>
        <w:t xml:space="preserve"> 6% pada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2018 </w:t>
      </w:r>
      <w:proofErr w:type="spellStart"/>
      <w:r w:rsidRPr="00875CEF">
        <w:rPr>
          <w:rFonts w:asciiTheme="minorHAnsi" w:hAnsiTheme="minorHAnsi" w:cstheme="minorHAnsi"/>
          <w:color w:val="000000" w:themeColor="text1"/>
        </w:rPr>
        <w:t>menjadi</w:t>
      </w:r>
      <w:proofErr w:type="spellEnd"/>
      <w:r w:rsidRPr="00875CEF">
        <w:rPr>
          <w:rFonts w:asciiTheme="minorHAnsi" w:hAnsiTheme="minorHAnsi" w:cstheme="minorHAnsi"/>
          <w:color w:val="000000" w:themeColor="text1"/>
        </w:rPr>
        <w:t xml:space="preserve"> 9,8% pada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2018. </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{"citationItems":[{"id":"ITEM-1","itemData":{"author":[{"dropping-particle":"","family":"Kementrian Kesehatan RI","given":"","non-dropping-particle":"","parse-names":false,"suffix":""}],"id":"ITEM-1","issued":{"date-parts":[["2018"]]},"number-of-pages":"228-229","title":"Laporan Nasional RISKESDAS","type":"report"},"uris":["http://www.mendeley.com/documents/?uuid=53fd6480-9613-3f0e-a9be-312b5fe5d28a"]}],"mendeley":{"formattedCitation":"&lt;sup&gt;6&lt;/sup&gt;","plainTextFormattedCitation":"6","previouslyFormattedCitation":"&lt;sup&gt;6&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6</w:t>
      </w:r>
      <w:r w:rsidRPr="00875CEF">
        <w:rPr>
          <w:rFonts w:asciiTheme="minorHAnsi" w:hAnsiTheme="minorHAnsi" w:cstheme="minorHAnsi"/>
          <w:color w:val="000000" w:themeColor="text1"/>
        </w:rPr>
        <w:fldChar w:fldCharType="end"/>
      </w:r>
    </w:p>
    <w:p w14:paraId="32177E9D" w14:textId="77777777" w:rsidR="00B815E3" w:rsidRPr="00875CEF" w:rsidRDefault="00A31BA1" w:rsidP="005D6028">
      <w:pPr>
        <w:spacing w:before="120" w:after="0" w:line="360" w:lineRule="auto"/>
        <w:ind w:right="48" w:firstLine="720"/>
        <w:jc w:val="both"/>
        <w:rPr>
          <w:rFonts w:asciiTheme="minorHAnsi" w:hAnsiTheme="minorHAnsi" w:cstheme="minorHAnsi"/>
          <w:color w:val="000000" w:themeColor="text1"/>
          <w:vertAlign w:val="superscript"/>
        </w:rPr>
      </w:pP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umum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terjadi</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kedokteran,</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{"citationItems":[{"id":"ITEM-1","itemData":{"DOI":"10.33024/jikk.v10i2.9169","ISSN":"2549-4864","abstract":"&lt;p&gt;Abstrak: HUBUNGAN KECEMASAN DENGAN KELELAHAN PADA MAHASISWA FAKULTAS KEDOKTERAN UNIVERSITAS MUHAMMADIYAH SEMARANG ANGKATAN 2019. Latar Belakang: Secara global, prevalensi kecemasan mahasiswa kedokteran (41.6%), sedangkan di Indonesia mencapai 22.4%. Kecemasan ini salah satu pemicu kelelahan 62% mahasiswa di Indonesia. Penelitian ini bertujuan membuktikan hubungan kecemasan dengan kelelahan pada mahasiswa fakultas kedokteran Universitas Muhammadiyah Semarang Angkatan 2019. Metode: Penelitian observasional analitik dengan desain cross-sectional dan teknik pengambilan sampel purpossive sampling. Instrumen kecemasan dengan Beck Anxiety Inventory dan kelelahan dengan Subjective Self Rating Test. Data yang diperoleh dianalisis bivariat dengan korelasi Rank Spearman. Hasil: Sebanyak 64 orang, dengan tingkat kecemasan sedang berjumlah 42 responden (65.6%), kecemasan berat (26.6%), dan kecemasan ringan (7.8%). Untuk Tingkat kelelahan terbanyak pada kategori kelelahan sedang (46.9%), kelelahan rendah (40.6%), kelelahan tinggi (10.9%), dan kelelahan sangat tinggi (1.6%). Pada Uji korelasi Rank Spearman nilai p value 0,000 (&amp;lt;0,05) serta koefisien korelasi (r)=0.829 yang berarti terdapat hubungan kuat kecemasan dengan kelelahan. Kesimpulan: Terdapat hubungan kuat antara kecemasan dengan kelelahan pada mahasiswa fakultas kedokteran universitas Muhammadiyah semarang Angkatan 2019 dengan p value = 0,000 (&amp;lt;0,05) serta koefisien korelasi (r)=0.829. Kata Kunci : Kecemasan, Kelelahan, Mahasiswa Kedokteran &lt;/p&gt;","author":[{"dropping-particle":"","family":"Madinah","given":"Nabilah Nurul","non-dropping-particle":"","parse-names":false,"suffix":""},{"dropping-particle":"","family":"Suprihhartini","given":"Suprihhartini","non-dropping-particle":"","parse-names":false,"suffix":""},{"dropping-particle":"","family":"Fuad","given":"Wijayanti","non-dropping-particle":"","parse-names":false,"suffix":""}],"container-title":"Jurnal Ilmu Kedokteran dan Kesehatan","id":"ITEM-1","issue":"2","issued":{"date-parts":[["2023","3","5"]]},"page":"1511","title":"HUBUNGAN KECEMASAN DENGAN KELELAHAN PADA MAHASISWA FAKULTAS KEDOKTERAN UNIVERSITAS MUHAMMADIYAH SEMARANG ANGKATAN 2019","type":"article-journal","volume":"10"},"uris":["http://www.mendeley.com/documents/?uuid=7e0e96dc-8d6e-3100-8363-f40e7cfd768a"]}],"mendeley":{"formattedCitation":"&lt;sup&gt;7&lt;/sup&gt;","plainTextFormattedCitation":"7","previouslyFormattedCitation":"&lt;sup&gt;7&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7</w:t>
      </w:r>
      <w:r w:rsidRPr="00875CEF">
        <w:rPr>
          <w:rFonts w:asciiTheme="minorHAnsi" w:hAnsiTheme="minorHAnsi" w:cstheme="minorHAnsi"/>
          <w:color w:val="000000" w:themeColor="text1"/>
        </w:rPr>
        <w:fldChar w:fldCharType="end"/>
      </w:r>
      <w:r w:rsidRPr="00875CEF">
        <w:rPr>
          <w:rFonts w:asciiTheme="minorHAnsi" w:hAnsiTheme="minorHAnsi" w:cstheme="minorHAnsi"/>
          <w:color w:val="000000" w:themeColor="text1"/>
        </w:rPr>
        <w:t xml:space="preserve"> oleh </w:t>
      </w:r>
      <w:proofErr w:type="spellStart"/>
      <w:r w:rsidRPr="00875CEF">
        <w:rPr>
          <w:rFonts w:asciiTheme="minorHAnsi" w:hAnsiTheme="minorHAnsi" w:cstheme="minorHAnsi"/>
          <w:color w:val="000000" w:themeColor="text1"/>
        </w:rPr>
        <w:t>karena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dalam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perlu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ditanamkan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suatu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keyakinan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kemampuan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dimilikinya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sehingga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yakin</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mampu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menyelesaikan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setiap</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tuntutan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harus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dipenuhinya</w:t>
      </w:r>
      <w:proofErr w:type="spellEnd"/>
      <w:r w:rsidRPr="00875CEF">
        <w:rPr>
          <w:rFonts w:asciiTheme="minorHAnsi" w:hAnsiTheme="minorHAnsi" w:cstheme="minorHAnsi"/>
          <w:color w:val="000000" w:themeColor="text1"/>
        </w:rPr>
        <w:t xml:space="preserve">. Hal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dinamakan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diri.</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{"citationItems":[{"id":"ITEM-1","itemData":{"DOI":"10.30762/happiness.v6i2.559","ISSN":"2963-5764","abstract":"&lt;p&gt;This study aims to determine the relationship between self-efficacy and student anxiety in dealing with thesis in the midst of the Covid-19 pandemic. The participants in this study were 64 final students who were working on their thesis. Sampling was done by random sampling. This study uses a quantitative approach and the research instrument uses the Self Efficacy Scale adapted from Bandura (1977) and the anxiety scale adapted from Nevid et al (2003). Before testing the correlation of the data, a normality test was carried out which was tested using the Kolmogrov Smirnov one sample test. The results of the data normality test show the sign value. 0.691 &amp;gt; 0.005, which means that the residual values are normally distributed. Data analysis used in the study was the Product moment correlation test technique from Karl Pearson with the help of the SPSS 16 Program. The results showed thatthere was a relationship between self-efficacy and student anxiety in dealing with thesis in the midst of the Covid-19 pandemic, with a sig value of 0.748 (p &amp;lt;0.05). From this study, the results of the relationship between the two variables were positively correlated, namely the higher the student's self-efficacy in dealing with thesis, the higher the student's anxiety.&lt;/p&gt;","author":[{"dropping-particle":"","family":"Fauzia","given":"Ulfani","non-dropping-particle":"","parse-names":false,"suffix":""}],"container-title":"Happiness, Journal of Psychology and Islamic Science","id":"ITEM-1","issue":"2","issued":{"date-parts":[["2022","12","31"]]},"page":"149-150","title":"Hubungan Self Efficacy dengan Kecemasan Mahasiswa dalam Menghadapi Skripsi di Tengah Pandemi Covid-19","type":"article-journal","volume":"6"},"uris":["http://www.mendeley.com/documents/?uuid=63a02865-f187-3387-afe9-d6e68d0249cf"]}],"mendeley":{"formattedCitation":"&lt;sup&gt;8&lt;/sup&gt;","plainTextFormattedCitation":"8","previouslyFormattedCitation":"&lt;sup&gt;8&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8</w:t>
      </w:r>
      <w:r w:rsidRPr="00875CEF">
        <w:rPr>
          <w:rFonts w:asciiTheme="minorHAnsi" w:hAnsiTheme="minorHAnsi" w:cstheme="minorHAnsi"/>
          <w:color w:val="000000" w:themeColor="text1"/>
        </w:rPr>
        <w:fldChar w:fldCharType="end"/>
      </w:r>
    </w:p>
    <w:p w14:paraId="4A611F75" w14:textId="77777777" w:rsidR="00B815E3" w:rsidRPr="00875CEF" w:rsidRDefault="00A31BA1" w:rsidP="005D6028">
      <w:pPr>
        <w:spacing w:before="120" w:after="0" w:line="360" w:lineRule="auto"/>
        <w:ind w:right="48" w:firstLine="720"/>
        <w:jc w:val="both"/>
        <w:rPr>
          <w:rFonts w:asciiTheme="minorHAnsi" w:hAnsiTheme="minorHAnsi" w:cstheme="minorHAnsi"/>
          <w:color w:val="000000" w:themeColor="text1"/>
          <w:vertAlign w:val="superscript"/>
        </w:rPr>
      </w:pP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didefinisikan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kepercayaan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seseorang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atau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keyakinan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terhadap</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kemampuan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merencanakan</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melaksanakan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serangkaian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tugas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untuk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menyelesaikan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tuntutan</w:t>
      </w:r>
      <w:proofErr w:type="spellEnd"/>
      <w:r w:rsidRPr="00875CEF">
        <w:rPr>
          <w:rFonts w:asciiTheme="minorHAnsi" w:hAnsiTheme="minorHAnsi" w:cstheme="minorHAnsi"/>
          <w:color w:val="000000" w:themeColor="text1"/>
        </w:rPr>
        <w:t xml:space="preserve"> tertentu.</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{"citationItems":[{"id":"ITEM-1","itemData":{"author":[{"dropping-particle":"","family":"Manasee Mishra","given":"","non-dropping-particle":"","parse-names":false,"suffix":""},{"dropping-particle":"","family":"Prajna Pani","given":"","non-dropping-particle":"","parse-names":false,"suffix":""}],"id":"ITEM-1","issued":{"date-parts":[["2021"]]},"number-of-pages":"7","publisher":"BlueRose","publisher-place":"Amazon","title":"Exploring Correlations Among Attitude, Self Efficacy and English Language Achievement","type":"book"},"uris":["http://www.mendeley.com/documents/?uuid=1d79099a-4002-3820-b73e-6bbb1f2c28e3"]}],"mendeley":{"formattedCitation":"&lt;sup&gt;9&lt;/sup&gt;","plainTextFormattedCitation":"9","previouslyFormattedCitation":"&lt;sup&gt;9&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9</w:t>
      </w:r>
      <w:r w:rsidRPr="00875CEF">
        <w:rPr>
          <w:rFonts w:asciiTheme="minorHAnsi" w:hAnsiTheme="minorHAnsi" w:cstheme="minorHAnsi"/>
          <w:color w:val="000000" w:themeColor="text1"/>
        </w:rPr>
        <w:fldChar w:fldCharType="end"/>
      </w:r>
    </w:p>
    <w:p w14:paraId="0B009DDB" w14:textId="581A1BA9" w:rsidR="00B815E3" w:rsidRPr="00875CEF" w:rsidRDefault="00A31BA1" w:rsidP="005D6028">
      <w:pPr>
        <w:spacing w:before="240" w:after="0" w:line="360" w:lineRule="auto"/>
        <w:ind w:right="48" w:firstLine="720"/>
        <w:jc w:val="both"/>
        <w:rPr>
          <w:rFonts w:asciiTheme="minorHAnsi" w:hAnsiTheme="minorHAnsi" w:cstheme="minorHAnsi"/>
          <w:color w:val="000000" w:themeColor="text1"/>
          <w:vertAlign w:val="superscript"/>
        </w:rPr>
      </w:pP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juga </w:t>
      </w:r>
      <w:proofErr w:type="spellStart"/>
      <w:r w:rsidRPr="00875CEF">
        <w:rPr>
          <w:rFonts w:asciiTheme="minorHAnsi" w:hAnsiTheme="minorHAnsi" w:cstheme="minorHAnsi"/>
          <w:color w:val="000000" w:themeColor="text1"/>
        </w:rPr>
        <w:t>dianggap</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memiliki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penting</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biasanya</w:t>
      </w:r>
      <w:proofErr w:type="spellEnd"/>
      <w:r w:rsidRPr="00875CEF">
        <w:rPr>
          <w:rFonts w:asciiTheme="minorHAnsi" w:hAnsiTheme="minorHAnsi" w:cstheme="minorHAnsi"/>
          <w:color w:val="000000" w:themeColor="text1"/>
        </w:rPr>
        <w:t xml:space="preserve"> orang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tinggi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tidak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mudah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mengalami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karena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berpikir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positif</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tidak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melihat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segala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sesuatu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beban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atau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hambatan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Begitu</w:t>
      </w:r>
      <w:proofErr w:type="spellEnd"/>
      <w:r w:rsidR="000E0B55"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rPr>
        <w:t xml:space="preserve">pula </w:t>
      </w:r>
      <w:proofErr w:type="spellStart"/>
      <w:r w:rsidRPr="00875CEF">
        <w:rPr>
          <w:rFonts w:asciiTheme="minorHAnsi" w:hAnsiTheme="minorHAnsi" w:cstheme="minorHAnsi"/>
          <w:color w:val="000000" w:themeColor="text1"/>
        </w:rPr>
        <w:t>sebaliknya</w:t>
      </w:r>
      <w:proofErr w:type="spellEnd"/>
      <w:r w:rsidRPr="00875CEF">
        <w:rPr>
          <w:rFonts w:asciiTheme="minorHAnsi" w:hAnsiTheme="minorHAnsi" w:cstheme="minorHAnsi"/>
          <w:color w:val="000000" w:themeColor="text1"/>
        </w:rPr>
        <w:t xml:space="preserve">, orang yang </w:t>
      </w:r>
      <w:proofErr w:type="spellStart"/>
      <w:r w:rsidRPr="00875CEF">
        <w:rPr>
          <w:rFonts w:asciiTheme="minorHAnsi" w:hAnsiTheme="minorHAnsi" w:cstheme="minorHAnsi"/>
          <w:color w:val="000000" w:themeColor="text1"/>
        </w:rPr>
        <w:t>melihat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segala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sesuatu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beban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atau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hambatan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mudah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mengalami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{"citationItems":[{"id":"ITEM-1","itemData":{"author":[{"dropping-particle":"","family":"Ramadirga Thio Saba","given":"","non-dropping-particle":"","parse-names":false,"suffix":""},{"dropping-particle":"","family":"Rika Lisiswanti","given":"","non-dropping-particle":"","parse-names":false,"suffix":""},{"dropping-particle":"","family":"Eka Cania","given":"","non-dropping-particle":"","parse-names":false,"suffix":""}],"container-title":"Journal Mjority","id":"ITEM-1","issue":"3","issued":{"date-parts":[["2018","12"]]},"page":"13-15","title":"Hubungan Self-efficacy terhadap Tingkat Kecemasan Mahasiswa Tingkat Pertama Fakultas Kedokteran Universitas Lampung","type":"article-journal","volume":"7"},"uris":["http://www.mendeley.com/documents/?uuid=c85584f8-c475-33ef-8160-0ed52def9a7a"]}],"mendeley":{"formattedCitation":"&lt;sup&gt;10&lt;/sup&gt;","plainTextFormattedCitation":"10","previouslyFormattedCitation":"&lt;sup&gt;10&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10</w:t>
      </w:r>
      <w:r w:rsidRPr="00875CEF">
        <w:rPr>
          <w:rFonts w:asciiTheme="minorHAnsi" w:hAnsiTheme="minorHAnsi" w:cstheme="minorHAnsi"/>
          <w:color w:val="000000" w:themeColor="text1"/>
        </w:rPr>
        <w:fldChar w:fldCharType="end"/>
      </w:r>
    </w:p>
    <w:p w14:paraId="31B47F93" w14:textId="3A685495" w:rsidR="00B815E3" w:rsidRPr="00875CEF" w:rsidRDefault="008718A2" w:rsidP="005D6028">
      <w:pPr>
        <w:spacing w:before="240" w:after="0" w:line="360" w:lineRule="auto"/>
        <w:ind w:right="48" w:firstLine="420"/>
        <w:jc w:val="both"/>
        <w:rPr>
          <w:rFonts w:asciiTheme="minorHAnsi" w:hAnsiTheme="minorHAnsi" w:cstheme="minorHAnsi"/>
          <w:color w:val="000000" w:themeColor="text1"/>
          <w:vertAlign w:val="superscript"/>
        </w:rPr>
      </w:pPr>
      <w:r w:rsidRPr="00875CEF">
        <w:rPr>
          <w:rFonts w:asciiTheme="minorHAnsi" w:hAnsiTheme="minorHAnsi" w:cstheme="minorHAnsi"/>
          <w:color w:val="000000" w:themeColor="text1"/>
        </w:rPr>
        <w:t>Dalam</w:t>
      </w:r>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firman</w:t>
      </w:r>
      <w:proofErr w:type="spellEnd"/>
      <w:r w:rsidR="00A31BA1"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rPr>
        <w:t xml:space="preserve">Allah SWT pada </w:t>
      </w:r>
      <w:proofErr w:type="spellStart"/>
      <w:r w:rsidRPr="00875CEF">
        <w:rPr>
          <w:rFonts w:asciiTheme="minorHAnsi" w:hAnsiTheme="minorHAnsi" w:cstheme="minorHAnsi"/>
          <w:color w:val="000000" w:themeColor="text1"/>
        </w:rPr>
        <w:t>surat</w:t>
      </w:r>
      <w:proofErr w:type="spellEnd"/>
      <w:r w:rsidR="00A31BA1" w:rsidRPr="00875CEF">
        <w:rPr>
          <w:rFonts w:asciiTheme="minorHAnsi" w:hAnsiTheme="minorHAnsi" w:cstheme="minorHAnsi"/>
          <w:color w:val="000000" w:themeColor="text1"/>
        </w:rPr>
        <w:t xml:space="preserve"> Q.S Al Baqarah </w:t>
      </w:r>
      <w:proofErr w:type="spellStart"/>
      <w:r w:rsidR="00A31BA1" w:rsidRPr="00875CEF">
        <w:rPr>
          <w:rFonts w:asciiTheme="minorHAnsi" w:hAnsiTheme="minorHAnsi" w:cstheme="minorHAnsi"/>
          <w:color w:val="000000" w:themeColor="text1"/>
        </w:rPr>
        <w:t>ayat</w:t>
      </w:r>
      <w:proofErr w:type="spellEnd"/>
      <w:r w:rsidR="00A31BA1" w:rsidRPr="00875CEF">
        <w:rPr>
          <w:rFonts w:asciiTheme="minorHAnsi" w:hAnsiTheme="minorHAnsi" w:cstheme="minorHAnsi"/>
          <w:color w:val="000000" w:themeColor="text1"/>
        </w:rPr>
        <w:t xml:space="preserve"> 286, </w:t>
      </w:r>
      <w:proofErr w:type="spellStart"/>
      <w:proofErr w:type="gramStart"/>
      <w:r w:rsidR="00A31BA1" w:rsidRPr="00875CEF">
        <w:rPr>
          <w:rFonts w:asciiTheme="minorHAnsi" w:hAnsiTheme="minorHAnsi" w:cstheme="minorHAnsi"/>
          <w:color w:val="000000" w:themeColor="text1"/>
        </w:rPr>
        <w:t>bunyinya</w:t>
      </w:r>
      <w:proofErr w:type="spellEnd"/>
      <w:r w:rsidR="00A31BA1" w:rsidRPr="00875CEF">
        <w:rPr>
          <w:rFonts w:asciiTheme="minorHAnsi" w:hAnsiTheme="minorHAnsi" w:cstheme="minorHAnsi"/>
          <w:color w:val="000000" w:themeColor="text1"/>
        </w:rPr>
        <w:t xml:space="preserve"> :</w:t>
      </w:r>
      <w:proofErr w:type="gramEnd"/>
    </w:p>
    <w:p w14:paraId="748EF9E6" w14:textId="77777777" w:rsidR="00B815E3" w:rsidRPr="00875CEF" w:rsidRDefault="00A31BA1" w:rsidP="005D6028">
      <w:pPr>
        <w:pStyle w:val="ListParagraph1"/>
        <w:spacing w:line="360" w:lineRule="auto"/>
        <w:ind w:left="420" w:firstLine="300"/>
        <w:jc w:val="both"/>
        <w:rPr>
          <w:rFonts w:asciiTheme="minorHAnsi" w:hAnsiTheme="minorHAnsi" w:cstheme="minorHAnsi"/>
          <w:color w:val="000000" w:themeColor="text1"/>
          <w:lang w:val="id-ID"/>
        </w:rPr>
      </w:pPr>
      <w:r w:rsidRPr="00875CEF">
        <w:rPr>
          <w:rFonts w:asciiTheme="minorHAnsi" w:hAnsiTheme="minorHAnsi" w:cstheme="minorHAnsi"/>
          <w:color w:val="000000" w:themeColor="text1"/>
          <w:lang w:val="id-ID"/>
        </w:rPr>
        <w:t> ‌ؕا يُكَلِّفُ اللّٰهُ نَفۡسًا اِلَّا وُسۡعَهَا</w:t>
      </w:r>
    </w:p>
    <w:p w14:paraId="2C15E20B" w14:textId="77777777" w:rsidR="00B815E3" w:rsidRPr="00875CEF" w:rsidRDefault="00A31BA1" w:rsidP="005D6028">
      <w:pPr>
        <w:spacing w:after="0" w:line="360" w:lineRule="auto"/>
        <w:ind w:right="48"/>
        <w:jc w:val="both"/>
        <w:rPr>
          <w:rFonts w:asciiTheme="minorHAnsi" w:hAnsiTheme="minorHAnsi" w:cstheme="minorHAnsi"/>
          <w:color w:val="000000" w:themeColor="text1"/>
        </w:rPr>
      </w:pPr>
      <w:r w:rsidRPr="00875CEF">
        <w:rPr>
          <w:rFonts w:asciiTheme="minorHAnsi" w:hAnsiTheme="minorHAnsi" w:cstheme="minorHAnsi"/>
          <w:i/>
          <w:iCs/>
          <w:color w:val="000000" w:themeColor="text1"/>
        </w:rPr>
        <w:t xml:space="preserve">“Allah </w:t>
      </w:r>
      <w:proofErr w:type="spellStart"/>
      <w:r w:rsidRPr="00875CEF">
        <w:rPr>
          <w:rFonts w:asciiTheme="minorHAnsi" w:hAnsiTheme="minorHAnsi" w:cstheme="minorHAnsi"/>
          <w:i/>
          <w:iCs/>
          <w:color w:val="000000" w:themeColor="text1"/>
        </w:rPr>
        <w:t>tidak</w:t>
      </w:r>
      <w:proofErr w:type="spellEnd"/>
      <w:r w:rsidRPr="00875CEF">
        <w:rPr>
          <w:rFonts w:asciiTheme="minorHAnsi" w:hAnsiTheme="minorHAnsi" w:cstheme="minorHAnsi"/>
          <w:i/>
          <w:iCs/>
          <w:color w:val="000000" w:themeColor="text1"/>
        </w:rPr>
        <w:t xml:space="preserve"> </w:t>
      </w:r>
      <w:proofErr w:type="spellStart"/>
      <w:r w:rsidRPr="00875CEF">
        <w:rPr>
          <w:rFonts w:asciiTheme="minorHAnsi" w:hAnsiTheme="minorHAnsi" w:cstheme="minorHAnsi"/>
          <w:i/>
          <w:iCs/>
          <w:color w:val="000000" w:themeColor="text1"/>
        </w:rPr>
        <w:t>membebani</w:t>
      </w:r>
      <w:proofErr w:type="spellEnd"/>
      <w:r w:rsidRPr="00875CEF">
        <w:rPr>
          <w:rFonts w:asciiTheme="minorHAnsi" w:hAnsiTheme="minorHAnsi" w:cstheme="minorHAnsi"/>
          <w:i/>
          <w:iCs/>
          <w:color w:val="000000" w:themeColor="text1"/>
        </w:rPr>
        <w:t xml:space="preserve"> </w:t>
      </w:r>
      <w:proofErr w:type="spellStart"/>
      <w:r w:rsidRPr="00875CEF">
        <w:rPr>
          <w:rFonts w:asciiTheme="minorHAnsi" w:hAnsiTheme="minorHAnsi" w:cstheme="minorHAnsi"/>
          <w:i/>
          <w:iCs/>
          <w:color w:val="000000" w:themeColor="text1"/>
        </w:rPr>
        <w:t>seseorang</w:t>
      </w:r>
      <w:proofErr w:type="spellEnd"/>
      <w:r w:rsidRPr="00875CEF">
        <w:rPr>
          <w:rFonts w:asciiTheme="minorHAnsi" w:hAnsiTheme="minorHAnsi" w:cstheme="minorHAnsi"/>
          <w:i/>
          <w:iCs/>
          <w:color w:val="000000" w:themeColor="text1"/>
        </w:rPr>
        <w:t xml:space="preserve"> </w:t>
      </w:r>
      <w:proofErr w:type="spellStart"/>
      <w:r w:rsidRPr="00875CEF">
        <w:rPr>
          <w:rFonts w:asciiTheme="minorHAnsi" w:hAnsiTheme="minorHAnsi" w:cstheme="minorHAnsi"/>
          <w:i/>
          <w:iCs/>
          <w:color w:val="000000" w:themeColor="text1"/>
        </w:rPr>
        <w:t>melainkan</w:t>
      </w:r>
      <w:proofErr w:type="spellEnd"/>
      <w:r w:rsidRPr="00875CEF">
        <w:rPr>
          <w:rFonts w:asciiTheme="minorHAnsi" w:hAnsiTheme="minorHAnsi" w:cstheme="minorHAnsi"/>
          <w:i/>
          <w:iCs/>
          <w:color w:val="000000" w:themeColor="text1"/>
        </w:rPr>
        <w:t xml:space="preserve"> </w:t>
      </w:r>
      <w:proofErr w:type="spellStart"/>
      <w:r w:rsidRPr="00875CEF">
        <w:rPr>
          <w:rFonts w:asciiTheme="minorHAnsi" w:hAnsiTheme="minorHAnsi" w:cstheme="minorHAnsi"/>
          <w:i/>
          <w:iCs/>
          <w:color w:val="000000" w:themeColor="text1"/>
        </w:rPr>
        <w:t>sesuai</w:t>
      </w:r>
      <w:proofErr w:type="spellEnd"/>
      <w:r w:rsidRPr="00875CEF">
        <w:rPr>
          <w:rFonts w:asciiTheme="minorHAnsi" w:hAnsiTheme="minorHAnsi" w:cstheme="minorHAnsi"/>
          <w:i/>
          <w:iCs/>
          <w:color w:val="000000" w:themeColor="text1"/>
        </w:rPr>
        <w:t xml:space="preserve"> </w:t>
      </w:r>
      <w:proofErr w:type="spellStart"/>
      <w:r w:rsidRPr="00875CEF">
        <w:rPr>
          <w:rFonts w:asciiTheme="minorHAnsi" w:hAnsiTheme="minorHAnsi" w:cstheme="minorHAnsi"/>
          <w:i/>
          <w:iCs/>
          <w:color w:val="000000" w:themeColor="text1"/>
        </w:rPr>
        <w:t>dengan</w:t>
      </w:r>
      <w:proofErr w:type="spellEnd"/>
      <w:r w:rsidRPr="00875CEF">
        <w:rPr>
          <w:rFonts w:asciiTheme="minorHAnsi" w:hAnsiTheme="minorHAnsi" w:cstheme="minorHAnsi"/>
          <w:i/>
          <w:iCs/>
          <w:color w:val="000000" w:themeColor="text1"/>
        </w:rPr>
        <w:t xml:space="preserve"> </w:t>
      </w:r>
      <w:proofErr w:type="spellStart"/>
      <w:r w:rsidRPr="00875CEF">
        <w:rPr>
          <w:rFonts w:asciiTheme="minorHAnsi" w:hAnsiTheme="minorHAnsi" w:cstheme="minorHAnsi"/>
          <w:i/>
          <w:iCs/>
          <w:color w:val="000000" w:themeColor="text1"/>
        </w:rPr>
        <w:t>kesanggupannya</w:t>
      </w:r>
      <w:proofErr w:type="spellEnd"/>
      <w:r w:rsidRPr="00875CEF">
        <w:rPr>
          <w:rFonts w:asciiTheme="minorHAnsi" w:hAnsiTheme="minorHAnsi" w:cstheme="minorHAnsi"/>
          <w:i/>
          <w:iCs/>
          <w:color w:val="000000" w:themeColor="text1"/>
        </w:rPr>
        <w:t xml:space="preserve">.” </w:t>
      </w:r>
      <w:r w:rsidRPr="00875CEF">
        <w:rPr>
          <w:rFonts w:asciiTheme="minorHAnsi" w:hAnsiTheme="minorHAnsi" w:cstheme="minorHAnsi"/>
          <w:i/>
          <w:iCs/>
          <w:color w:val="000000" w:themeColor="text1"/>
        </w:rPr>
        <w:fldChar w:fldCharType="begin" w:fldLock="1"/>
      </w:r>
      <w:r w:rsidRPr="00875CEF">
        <w:rPr>
          <w:rFonts w:asciiTheme="minorHAnsi" w:hAnsiTheme="minorHAnsi" w:cstheme="minorHAnsi"/>
          <w:i/>
          <w:iCs/>
          <w:color w:val="000000" w:themeColor="text1"/>
        </w:rPr>
        <w:instrText>ADDIN CSL_CITATION {"citationItems":[{"id":"ITEM-1","itemData":{"author":[{"dropping-particle":"","family":"Quran","given":"","non-dropping-particle":"Al","parse-names":false,"suffix":""}],"id":"ITEM-1","issued":{"date-parts":[["0"]]},"title":"Al Baqarah ayat 286 ","type":"article-journal"},"uris":["http://www.mendeley.com/documents/?uuid=037592a0-047c-3188-8370-0f2fb0b4ba18"]}],"mendeley":{"formattedCitation":"&lt;sup&gt;11&lt;/sup&gt;","plainTextFormattedCitation":"11","previouslyFormattedCitation":"&lt;sup&gt;11&lt;/sup&gt;"},"properties":{"noteIndex":0},"schema":"https://github.com/citation-style-language/schema/raw/master/csl-citation.json"}</w:instrText>
      </w:r>
      <w:r w:rsidRPr="00875CEF">
        <w:rPr>
          <w:rFonts w:asciiTheme="minorHAnsi" w:hAnsiTheme="minorHAnsi" w:cstheme="minorHAnsi"/>
          <w:i/>
          <w:iCs/>
          <w:color w:val="000000" w:themeColor="text1"/>
        </w:rPr>
        <w:fldChar w:fldCharType="separate"/>
      </w:r>
      <w:r w:rsidRPr="00875CEF">
        <w:rPr>
          <w:rFonts w:asciiTheme="minorHAnsi" w:hAnsiTheme="minorHAnsi" w:cstheme="minorHAnsi"/>
          <w:iCs/>
          <w:color w:val="000000" w:themeColor="text1"/>
          <w:vertAlign w:val="superscript"/>
        </w:rPr>
        <w:t>11</w:t>
      </w:r>
      <w:r w:rsidRPr="00875CEF">
        <w:rPr>
          <w:rFonts w:asciiTheme="minorHAnsi" w:hAnsiTheme="minorHAnsi" w:cstheme="minorHAnsi"/>
          <w:i/>
          <w:iCs/>
          <w:color w:val="000000" w:themeColor="text1"/>
        </w:rPr>
        <w:fldChar w:fldCharType="end"/>
      </w:r>
    </w:p>
    <w:p w14:paraId="5E8D92A4" w14:textId="77777777" w:rsidR="00B815E3" w:rsidRPr="00875CEF" w:rsidRDefault="00A31BA1" w:rsidP="005D6028">
      <w:pPr>
        <w:spacing w:before="120" w:after="0" w:line="360" w:lineRule="auto"/>
        <w:ind w:right="48" w:firstLine="720"/>
        <w:jc w:val="both"/>
        <w:rPr>
          <w:rFonts w:asciiTheme="minorHAnsi" w:hAnsiTheme="minorHAnsi" w:cstheme="minorHAnsi"/>
          <w:color w:val="000000" w:themeColor="text1"/>
        </w:rPr>
      </w:pPr>
      <w:proofErr w:type="spellStart"/>
      <w:r w:rsidRPr="00875CEF">
        <w:rPr>
          <w:rFonts w:asciiTheme="minorHAnsi" w:hAnsiTheme="minorHAnsi" w:cstheme="minorHAnsi"/>
          <w:color w:val="000000" w:themeColor="text1"/>
        </w:rPr>
        <w:t>Berdasarkan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uraian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diatas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memutuskan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untuk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melakukan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judul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Diri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rPr>
        <w:lastRenderedPageBreak/>
        <w:t xml:space="preserve">Tingkat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dalam</w:t>
      </w:r>
      <w:proofErr w:type="spellEnd"/>
      <w:r w:rsidRPr="00875CEF">
        <w:rPr>
          <w:rFonts w:asciiTheme="minorHAnsi" w:hAnsiTheme="minorHAnsi" w:cstheme="minorHAnsi"/>
          <w:color w:val="000000" w:themeColor="text1"/>
        </w:rPr>
        <w:t xml:space="preserve"> </w:t>
      </w:r>
      <w:proofErr w:type="spellStart"/>
      <w:proofErr w:type="gramStart"/>
      <w:r w:rsidRPr="00875CEF">
        <w:rPr>
          <w:rFonts w:asciiTheme="minorHAnsi" w:hAnsiTheme="minorHAnsi" w:cstheme="minorHAnsi"/>
          <w:color w:val="000000" w:themeColor="text1"/>
        </w:rPr>
        <w:t>Mengerjakan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Tugas</w:t>
      </w:r>
      <w:proofErr w:type="spellEnd"/>
      <w:proofErr w:type="gram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UNIMUS”.</w:t>
      </w:r>
    </w:p>
    <w:p w14:paraId="294B22D3" w14:textId="77777777" w:rsidR="00B815E3" w:rsidRPr="00875CEF" w:rsidRDefault="00A31BA1" w:rsidP="005D6028">
      <w:pPr>
        <w:spacing w:before="360" w:after="120" w:line="360" w:lineRule="auto"/>
        <w:jc w:val="both"/>
        <w:rPr>
          <w:rFonts w:asciiTheme="minorHAnsi" w:hAnsiTheme="minorHAnsi" w:cstheme="minorHAnsi"/>
          <w:b/>
          <w:bCs/>
          <w:color w:val="000000" w:themeColor="text1"/>
        </w:rPr>
      </w:pPr>
      <w:r w:rsidRPr="00875CEF">
        <w:rPr>
          <w:rFonts w:asciiTheme="minorHAnsi" w:hAnsiTheme="minorHAnsi" w:cstheme="minorHAnsi"/>
          <w:b/>
          <w:bCs/>
          <w:smallCaps/>
          <w:color w:val="000000" w:themeColor="text1"/>
        </w:rPr>
        <w:t>M</w:t>
      </w:r>
      <w:r w:rsidRPr="00875CEF">
        <w:rPr>
          <w:rFonts w:asciiTheme="minorHAnsi" w:hAnsiTheme="minorHAnsi" w:cstheme="minorHAnsi"/>
          <w:b/>
          <w:bCs/>
          <w:color w:val="000000" w:themeColor="text1"/>
        </w:rPr>
        <w:t>ETODE</w:t>
      </w:r>
    </w:p>
    <w:p w14:paraId="769BD1F1" w14:textId="30614836" w:rsidR="00B815E3" w:rsidRPr="00875CEF" w:rsidRDefault="00A31BA1" w:rsidP="005D6028">
      <w:pPr>
        <w:spacing w:after="0" w:line="360" w:lineRule="auto"/>
        <w:ind w:right="-94" w:firstLine="720"/>
        <w:jc w:val="both"/>
        <w:rPr>
          <w:rFonts w:asciiTheme="minorHAnsi" w:hAnsiTheme="minorHAnsi" w:cstheme="minorHAnsi"/>
          <w:color w:val="000000" w:themeColor="text1"/>
        </w:rPr>
      </w:pP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dilaksanakan</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Universitas Muhammadiyah Semarang pada </w:t>
      </w:r>
      <w:proofErr w:type="spellStart"/>
      <w:r w:rsidRPr="00875CEF">
        <w:rPr>
          <w:rFonts w:asciiTheme="minorHAnsi" w:hAnsiTheme="minorHAnsi" w:cstheme="minorHAnsi"/>
          <w:color w:val="000000" w:themeColor="text1"/>
        </w:rPr>
        <w:t>bulan</w:t>
      </w:r>
      <w:proofErr w:type="spellEnd"/>
      <w:r w:rsidRPr="00875CEF">
        <w:rPr>
          <w:rFonts w:asciiTheme="minorHAnsi" w:hAnsiTheme="minorHAnsi" w:cstheme="minorHAnsi"/>
          <w:color w:val="000000" w:themeColor="text1"/>
        </w:rPr>
        <w:t xml:space="preserve"> November 2023.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desain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kuantitatif</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observasional</w:t>
      </w:r>
      <w:proofErr w:type="spellEnd"/>
      <w:r w:rsidRPr="00875CEF">
        <w:rPr>
          <w:rFonts w:asciiTheme="minorHAnsi" w:hAnsiTheme="minorHAnsi" w:cstheme="minorHAnsi"/>
          <w:color w:val="000000" w:themeColor="text1"/>
        </w:rPr>
        <w:t xml:space="preserve"> (non </w:t>
      </w:r>
      <w:proofErr w:type="spellStart"/>
      <w:r w:rsidRPr="00875CEF">
        <w:rPr>
          <w:rFonts w:asciiTheme="minorHAnsi" w:hAnsiTheme="minorHAnsi" w:cstheme="minorHAnsi"/>
          <w:color w:val="000000" w:themeColor="text1"/>
        </w:rPr>
        <w:t>eksperimental</w:t>
      </w:r>
      <w:proofErr w:type="spellEnd"/>
      <w:r w:rsidRPr="00875CEF">
        <w:rPr>
          <w:rFonts w:asciiTheme="minorHAnsi" w:hAnsiTheme="minorHAnsi" w:cstheme="minorHAnsi"/>
          <w:color w:val="000000" w:themeColor="text1"/>
        </w:rPr>
        <w:t xml:space="preserve">) dan cross sectional. </w:t>
      </w:r>
      <w:proofErr w:type="spellStart"/>
      <w:r w:rsidRPr="00875CEF">
        <w:rPr>
          <w:rFonts w:asciiTheme="minorHAnsi" w:hAnsiTheme="minorHAnsi" w:cstheme="minorHAnsi"/>
          <w:color w:val="000000" w:themeColor="text1"/>
        </w:rPr>
        <w:t>Populasinya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UNIMUS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sampel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angkatan</w:t>
      </w:r>
      <w:proofErr w:type="spellEnd"/>
      <w:r w:rsidRPr="00875CEF">
        <w:rPr>
          <w:rFonts w:asciiTheme="minorHAnsi" w:hAnsiTheme="minorHAnsi" w:cstheme="minorHAnsi"/>
          <w:color w:val="000000" w:themeColor="text1"/>
        </w:rPr>
        <w:t xml:space="preserve"> 2020 yang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mengerjakan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menggunakan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teknik</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 xml:space="preserve">simple random sampling </w:t>
      </w:r>
      <w:proofErr w:type="spellStart"/>
      <w:r w:rsidRPr="00875CEF">
        <w:rPr>
          <w:rFonts w:asciiTheme="minorHAnsi" w:hAnsiTheme="minorHAnsi" w:cstheme="minorHAnsi"/>
          <w:color w:val="000000" w:themeColor="text1"/>
        </w:rPr>
        <w:t>untuk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pengambilan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sampelnya</w:t>
      </w:r>
      <w:proofErr w:type="spellEnd"/>
      <w:r w:rsidR="000A7D01" w:rsidRPr="00875CEF">
        <w:rPr>
          <w:rFonts w:asciiTheme="minorHAnsi" w:hAnsiTheme="minorHAnsi" w:cstheme="minorHAnsi"/>
          <w:color w:val="000000" w:themeColor="text1"/>
        </w:rPr>
        <w:t xml:space="preserve">, </w:t>
      </w:r>
      <w:proofErr w:type="spellStart"/>
      <w:r w:rsidR="000A7D01" w:rsidRPr="00875CEF">
        <w:rPr>
          <w:rFonts w:asciiTheme="minorHAnsi" w:hAnsiTheme="minorHAnsi" w:cstheme="minorHAnsi"/>
          <w:color w:val="000000" w:themeColor="text1"/>
        </w:rPr>
        <w:t>dengan</w:t>
      </w:r>
      <w:proofErr w:type="spellEnd"/>
      <w:r w:rsidR="000A7D01" w:rsidRPr="00875CEF">
        <w:rPr>
          <w:rFonts w:asciiTheme="minorHAnsi" w:hAnsiTheme="minorHAnsi" w:cstheme="minorHAnsi"/>
          <w:color w:val="000000" w:themeColor="text1"/>
        </w:rPr>
        <w:t xml:space="preserve"> </w:t>
      </w:r>
      <w:proofErr w:type="spellStart"/>
      <w:r w:rsidR="000A7D01" w:rsidRPr="00875CEF">
        <w:rPr>
          <w:rFonts w:asciiTheme="minorHAnsi" w:hAnsiTheme="minorHAnsi" w:cstheme="minorHAnsi"/>
          <w:color w:val="000000" w:themeColor="text1"/>
        </w:rPr>
        <w:t>jumlah</w:t>
      </w:r>
      <w:proofErr w:type="spellEnd"/>
      <w:r w:rsidR="000A7D01" w:rsidRPr="00875CEF">
        <w:rPr>
          <w:rFonts w:asciiTheme="minorHAnsi" w:hAnsiTheme="minorHAnsi" w:cstheme="minorHAnsi"/>
          <w:color w:val="000000" w:themeColor="text1"/>
        </w:rPr>
        <w:t xml:space="preserve"> </w:t>
      </w:r>
      <w:proofErr w:type="spellStart"/>
      <w:r w:rsidR="000A7D01" w:rsidRPr="00875CEF">
        <w:rPr>
          <w:rFonts w:asciiTheme="minorHAnsi" w:hAnsiTheme="minorHAnsi" w:cstheme="minorHAnsi"/>
          <w:color w:val="000000" w:themeColor="text1"/>
        </w:rPr>
        <w:t>responden</w:t>
      </w:r>
      <w:proofErr w:type="spellEnd"/>
      <w:r w:rsidR="000A7D01" w:rsidRPr="00875CEF">
        <w:rPr>
          <w:rFonts w:asciiTheme="minorHAnsi" w:hAnsiTheme="minorHAnsi" w:cstheme="minorHAnsi"/>
          <w:color w:val="000000" w:themeColor="text1"/>
        </w:rPr>
        <w:t xml:space="preserve"> </w:t>
      </w:r>
      <w:proofErr w:type="spellStart"/>
      <w:r w:rsidR="000A7D01" w:rsidRPr="00875CEF">
        <w:rPr>
          <w:rFonts w:asciiTheme="minorHAnsi" w:hAnsiTheme="minorHAnsi" w:cstheme="minorHAnsi"/>
          <w:color w:val="000000" w:themeColor="text1"/>
        </w:rPr>
        <w:t>sebanyak</w:t>
      </w:r>
      <w:proofErr w:type="spellEnd"/>
      <w:r w:rsidR="000A7D01" w:rsidRPr="00875CEF">
        <w:rPr>
          <w:rFonts w:asciiTheme="minorHAnsi" w:hAnsiTheme="minorHAnsi" w:cstheme="minorHAnsi"/>
          <w:color w:val="000000" w:themeColor="text1"/>
        </w:rPr>
        <w:t xml:space="preserve"> 66 </w:t>
      </w:r>
      <w:proofErr w:type="spellStart"/>
      <w:r w:rsidR="000A7D01"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w:t>
      </w:r>
    </w:p>
    <w:p w14:paraId="52D1F89F" w14:textId="77777777" w:rsidR="00B815E3" w:rsidRPr="00875CEF" w:rsidRDefault="00A31BA1" w:rsidP="005D6028">
      <w:pPr>
        <w:spacing w:before="120" w:after="0" w:line="360" w:lineRule="auto"/>
        <w:ind w:right="-94" w:firstLine="720"/>
        <w:jc w:val="both"/>
        <w:rPr>
          <w:rFonts w:asciiTheme="minorHAnsi" w:hAnsiTheme="minorHAnsi" w:cstheme="minorHAnsi"/>
          <w:color w:val="000000" w:themeColor="text1"/>
        </w:rPr>
      </w:pPr>
      <w:proofErr w:type="spellStart"/>
      <w:r w:rsidRPr="00875CEF">
        <w:rPr>
          <w:rFonts w:asciiTheme="minorHAnsi" w:hAnsiTheme="minorHAnsi" w:cstheme="minorHAnsi"/>
          <w:color w:val="000000" w:themeColor="text1"/>
        </w:rPr>
        <w:t>Kriteria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inklusi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masih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aktif</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bersedia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menjadi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kriteria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eksklusinya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adalah</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tidak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bersedia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jadi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tidak</w:t>
      </w:r>
      <w:proofErr w:type="spellEnd"/>
      <w:r w:rsidRPr="00875CEF">
        <w:rPr>
          <w:rFonts w:asciiTheme="minorHAnsi" w:hAnsiTheme="minorHAnsi" w:cstheme="minorHAnsi"/>
          <w:color w:val="000000" w:themeColor="text1"/>
        </w:rPr>
        <w:t xml:space="preserve"> lolos </w:t>
      </w:r>
      <w:proofErr w:type="spellStart"/>
      <w:r w:rsidRPr="00875CEF">
        <w:rPr>
          <w:rFonts w:asciiTheme="minorHAnsi" w:hAnsiTheme="minorHAnsi" w:cstheme="minorHAnsi"/>
          <w:color w:val="000000" w:themeColor="text1"/>
        </w:rPr>
        <w:t>evaluasi</w:t>
      </w:r>
      <w:proofErr w:type="spellEnd"/>
      <w:r w:rsidRPr="00875CEF">
        <w:rPr>
          <w:rFonts w:asciiTheme="minorHAnsi" w:hAnsiTheme="minorHAnsi" w:cstheme="minorHAnsi"/>
          <w:color w:val="000000" w:themeColor="text1"/>
        </w:rPr>
        <w:t xml:space="preserve"> dua </w:t>
      </w:r>
      <w:proofErr w:type="spellStart"/>
      <w:r w:rsidRPr="00875CEF">
        <w:rPr>
          <w:rFonts w:asciiTheme="minorHAnsi" w:hAnsiTheme="minorHAnsi" w:cstheme="minorHAnsi"/>
          <w:color w:val="000000" w:themeColor="text1"/>
        </w:rPr>
        <w:t>tahunan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sudah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melakukan</w:t>
      </w:r>
      <w:proofErr w:type="spellEnd"/>
      <w:r w:rsidRPr="00875CEF">
        <w:rPr>
          <w:rFonts w:asciiTheme="minorHAnsi" w:hAnsiTheme="minorHAnsi" w:cstheme="minorHAnsi"/>
          <w:color w:val="000000" w:themeColor="text1"/>
        </w:rPr>
        <w:t xml:space="preserve"> seminar </w:t>
      </w:r>
      <w:proofErr w:type="spellStart"/>
      <w:r w:rsidRPr="00875CEF">
        <w:rPr>
          <w:rFonts w:asciiTheme="minorHAnsi" w:hAnsiTheme="minorHAnsi" w:cstheme="minorHAnsi"/>
          <w:color w:val="000000" w:themeColor="text1"/>
        </w:rPr>
        <w:t>hasil</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memiliki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masalah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psikologis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atau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gangguan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kejiwaan</w:t>
      </w:r>
      <w:proofErr w:type="spellEnd"/>
      <w:r w:rsidRPr="00875CEF">
        <w:rPr>
          <w:rFonts w:asciiTheme="minorHAnsi" w:hAnsiTheme="minorHAnsi" w:cstheme="minorHAnsi"/>
          <w:color w:val="000000" w:themeColor="text1"/>
        </w:rPr>
        <w:t>.</w:t>
      </w:r>
    </w:p>
    <w:p w14:paraId="5C3BBF28" w14:textId="0C5DAFA6" w:rsidR="00B815E3" w:rsidRPr="00875CEF" w:rsidRDefault="00A31BA1" w:rsidP="005D6028">
      <w:pPr>
        <w:spacing w:before="120" w:after="0" w:line="360" w:lineRule="auto"/>
        <w:ind w:right="-94" w:firstLine="720"/>
        <w:jc w:val="both"/>
        <w:rPr>
          <w:rFonts w:asciiTheme="minorHAnsi" w:hAnsiTheme="minorHAnsi" w:cstheme="minorHAnsi"/>
          <w:color w:val="000000" w:themeColor="text1"/>
          <w:lang w:val="id-ID"/>
        </w:rPr>
      </w:pPr>
      <w:proofErr w:type="spellStart"/>
      <w:r w:rsidRPr="00875CEF">
        <w:rPr>
          <w:rFonts w:asciiTheme="minorHAnsi" w:hAnsiTheme="minorHAnsi" w:cstheme="minorHAnsi"/>
          <w:color w:val="000000" w:themeColor="text1"/>
        </w:rPr>
        <w:t>Instrumen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digunakan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meliputi</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General Self-Efficacy Scale</w:t>
      </w:r>
      <w:r w:rsidRPr="00875CEF">
        <w:rPr>
          <w:rFonts w:asciiTheme="minorHAnsi" w:hAnsiTheme="minorHAnsi" w:cstheme="minorHAnsi"/>
          <w:color w:val="000000" w:themeColor="text1"/>
        </w:rPr>
        <w:t xml:space="preserve"> (GSES) </w:t>
      </w:r>
      <w:proofErr w:type="spellStart"/>
      <w:r w:rsidRPr="00875CEF">
        <w:rPr>
          <w:rFonts w:asciiTheme="minorHAnsi" w:hAnsiTheme="minorHAnsi" w:cstheme="minorHAnsi"/>
          <w:color w:val="000000" w:themeColor="text1"/>
        </w:rPr>
        <w:t>untuk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menilai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serta</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 xml:space="preserve">Zung Self-Rating Anxiety Scale </w:t>
      </w:r>
      <w:proofErr w:type="spellStart"/>
      <w:r w:rsidRPr="00875CEF">
        <w:rPr>
          <w:rFonts w:asciiTheme="minorHAnsi" w:hAnsiTheme="minorHAnsi" w:cstheme="minorHAnsi"/>
          <w:color w:val="000000" w:themeColor="text1"/>
        </w:rPr>
        <w:t>untuk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mengukur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r w:rsidR="008718A2" w:rsidRPr="00875CEF">
        <w:rPr>
          <w:rFonts w:asciiTheme="minorHAnsi" w:hAnsiTheme="minorHAnsi" w:cstheme="minorHAnsi"/>
          <w:color w:val="000000" w:themeColor="text1"/>
        </w:rPr>
        <w:t xml:space="preserve">Dalam </w:t>
      </w:r>
      <w:proofErr w:type="spellStart"/>
      <w:r w:rsidR="008718A2" w:rsidRPr="00875CEF">
        <w:rPr>
          <w:rFonts w:asciiTheme="minorHAnsi" w:hAnsiTheme="minorHAnsi" w:cstheme="minorHAnsi"/>
          <w:color w:val="000000" w:themeColor="text1"/>
        </w:rPr>
        <w:t>pengolahan</w:t>
      </w:r>
      <w:proofErr w:type="spellEnd"/>
      <w:r w:rsidR="008718A2" w:rsidRPr="00875CEF">
        <w:rPr>
          <w:rFonts w:asciiTheme="minorHAnsi" w:hAnsiTheme="minorHAnsi" w:cstheme="minorHAnsi"/>
          <w:color w:val="000000" w:themeColor="text1"/>
        </w:rPr>
        <w:t xml:space="preserve"> data, </w:t>
      </w:r>
      <w:proofErr w:type="spellStart"/>
      <w:r w:rsidRPr="00875CEF">
        <w:rPr>
          <w:rFonts w:asciiTheme="minorHAnsi" w:hAnsiTheme="minorHAnsi" w:cstheme="minorHAnsi"/>
          <w:color w:val="000000" w:themeColor="text1"/>
        </w:rPr>
        <w:t>analisis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univariat</w:t>
      </w:r>
      <w:proofErr w:type="spellEnd"/>
      <w:r w:rsidRPr="00875CEF">
        <w:rPr>
          <w:rFonts w:asciiTheme="minorHAnsi" w:hAnsiTheme="minorHAnsi" w:cstheme="minorHAnsi"/>
          <w:color w:val="000000" w:themeColor="text1"/>
        </w:rPr>
        <w:t xml:space="preserve"> </w:t>
      </w:r>
      <w:proofErr w:type="spellStart"/>
      <w:r w:rsidR="008718A2" w:rsidRPr="00875CEF">
        <w:rPr>
          <w:rFonts w:asciiTheme="minorHAnsi" w:hAnsiTheme="minorHAnsi" w:cstheme="minorHAnsi"/>
          <w:color w:val="000000" w:themeColor="text1"/>
        </w:rPr>
        <w:t>diterapkan</w:t>
      </w:r>
      <w:proofErr w:type="spellEnd"/>
      <w:r w:rsidR="008718A2"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untuk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w:t>
      </w:r>
      <w:r w:rsidR="008718A2" w:rsidRPr="00875CEF">
        <w:rPr>
          <w:rFonts w:asciiTheme="minorHAnsi" w:hAnsiTheme="minorHAnsi" w:cstheme="minorHAnsi"/>
          <w:color w:val="000000" w:themeColor="text1"/>
        </w:rPr>
        <w:t>yaji</w:t>
      </w:r>
      <w:r w:rsidRPr="00875CEF">
        <w:rPr>
          <w:rFonts w:asciiTheme="minorHAnsi" w:hAnsiTheme="minorHAnsi" w:cstheme="minorHAnsi"/>
          <w:color w:val="000000" w:themeColor="text1"/>
        </w:rPr>
        <w:t>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karakteristik</w:t>
      </w:r>
      <w:proofErr w:type="spellEnd"/>
      <w:r w:rsidRPr="00875CEF">
        <w:rPr>
          <w:rFonts w:asciiTheme="minorHAnsi" w:hAnsiTheme="minorHAnsi" w:cstheme="minorHAnsi"/>
          <w:color w:val="000000" w:themeColor="text1"/>
        </w:rPr>
        <w:t xml:space="preserve"> masing-masing </w:t>
      </w:r>
      <w:proofErr w:type="spellStart"/>
      <w:r w:rsidRPr="00875CEF">
        <w:rPr>
          <w:rFonts w:asciiTheme="minorHAnsi" w:hAnsiTheme="minorHAnsi" w:cstheme="minorHAnsi"/>
          <w:color w:val="000000" w:themeColor="text1"/>
        </w:rPr>
        <w:t>variabel</w:t>
      </w:r>
      <w:proofErr w:type="spellEnd"/>
      <w:r w:rsidRPr="00875CEF">
        <w:rPr>
          <w:rFonts w:asciiTheme="minorHAnsi" w:hAnsiTheme="minorHAnsi" w:cstheme="minorHAnsi"/>
          <w:color w:val="000000" w:themeColor="text1"/>
        </w:rPr>
        <w:t xml:space="preserve"> </w:t>
      </w:r>
      <w:r w:rsidR="008718A2" w:rsidRPr="00875CEF">
        <w:rPr>
          <w:rFonts w:asciiTheme="minorHAnsi" w:hAnsiTheme="minorHAnsi" w:cstheme="minorHAnsi"/>
          <w:color w:val="000000" w:themeColor="text1"/>
        </w:rPr>
        <w:t xml:space="preserve">yang </w:t>
      </w:r>
      <w:proofErr w:type="spellStart"/>
      <w:r w:rsidR="008718A2" w:rsidRPr="00875CEF">
        <w:rPr>
          <w:rFonts w:asciiTheme="minorHAnsi" w:hAnsiTheme="minorHAnsi" w:cstheme="minorHAnsi"/>
          <w:color w:val="000000" w:themeColor="text1"/>
        </w:rPr>
        <w:t>diteliti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meliputi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jenis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kelamin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usia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Sela</w:t>
      </w:r>
      <w:r w:rsidRPr="00875CEF">
        <w:rPr>
          <w:rFonts w:asciiTheme="minorHAnsi" w:hAnsiTheme="minorHAnsi" w:cstheme="minorHAnsi"/>
          <w:color w:val="000000" w:themeColor="text1"/>
          <w:lang w:val="id-ID"/>
        </w:rPr>
        <w:t>in itu</w:t>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analisis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bivariat</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lang w:val="id-ID"/>
        </w:rPr>
        <w:t xml:space="preserve">dengan </w:t>
      </w:r>
      <w:r w:rsidRPr="00875CEF">
        <w:rPr>
          <w:rFonts w:asciiTheme="minorHAnsi" w:hAnsiTheme="minorHAnsi" w:cstheme="minorHAnsi"/>
          <w:i/>
          <w:iCs/>
          <w:color w:val="000000" w:themeColor="text1"/>
          <w:lang w:val="id-ID"/>
        </w:rPr>
        <w:t xml:space="preserve">Rank </w:t>
      </w:r>
      <w:proofErr w:type="gramStart"/>
      <w:r w:rsidRPr="00875CEF">
        <w:rPr>
          <w:rFonts w:asciiTheme="minorHAnsi" w:hAnsiTheme="minorHAnsi" w:cstheme="minorHAnsi"/>
          <w:i/>
          <w:iCs/>
          <w:color w:val="000000" w:themeColor="text1"/>
        </w:rPr>
        <w:t>Spearman</w:t>
      </w:r>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lang w:val="id-ID"/>
        </w:rPr>
        <w:t xml:space="preserve"> untuk</w:t>
      </w:r>
      <w:proofErr w:type="gramEnd"/>
      <w:r w:rsidRPr="00875CEF">
        <w:rPr>
          <w:rFonts w:asciiTheme="minorHAnsi" w:hAnsiTheme="minorHAnsi" w:cstheme="minorHAnsi"/>
          <w:color w:val="000000" w:themeColor="text1"/>
          <w:lang w:val="id-ID"/>
        </w:rPr>
        <w:t xml:space="preserve"> mencari hubungan.</w:t>
      </w:r>
    </w:p>
    <w:p w14:paraId="55F19D00" w14:textId="77777777" w:rsidR="00154CE7" w:rsidRPr="00875CEF" w:rsidRDefault="00154CE7" w:rsidP="005D6028">
      <w:pPr>
        <w:spacing w:before="240" w:after="0" w:line="360" w:lineRule="auto"/>
        <w:ind w:right="-94"/>
        <w:jc w:val="both"/>
        <w:rPr>
          <w:rFonts w:asciiTheme="minorHAnsi" w:hAnsiTheme="minorHAnsi" w:cstheme="minorHAnsi"/>
          <w:color w:val="000000" w:themeColor="text1"/>
        </w:rPr>
      </w:pPr>
    </w:p>
    <w:p w14:paraId="55E160F0" w14:textId="77777777" w:rsidR="00B815E3" w:rsidRPr="00875CEF" w:rsidRDefault="00A31BA1" w:rsidP="005D6028">
      <w:pPr>
        <w:spacing w:before="280" w:after="0" w:line="360" w:lineRule="auto"/>
        <w:jc w:val="both"/>
        <w:rPr>
          <w:rFonts w:asciiTheme="minorHAnsi" w:hAnsiTheme="minorHAnsi" w:cstheme="minorHAnsi"/>
          <w:b/>
          <w:bCs/>
          <w:smallCaps/>
          <w:color w:val="000000" w:themeColor="text1"/>
        </w:rPr>
      </w:pPr>
      <w:r w:rsidRPr="00875CEF">
        <w:rPr>
          <w:rFonts w:asciiTheme="minorHAnsi" w:hAnsiTheme="minorHAnsi" w:cstheme="minorHAnsi"/>
          <w:b/>
          <w:bCs/>
          <w:smallCaps/>
          <w:color w:val="000000" w:themeColor="text1"/>
        </w:rPr>
        <w:t xml:space="preserve">Hasil dan </w:t>
      </w:r>
      <w:proofErr w:type="spellStart"/>
      <w:r w:rsidRPr="00875CEF">
        <w:rPr>
          <w:rFonts w:asciiTheme="minorHAnsi" w:hAnsiTheme="minorHAnsi" w:cstheme="minorHAnsi"/>
          <w:b/>
          <w:bCs/>
          <w:smallCaps/>
          <w:color w:val="000000" w:themeColor="text1"/>
        </w:rPr>
        <w:t>Pembahasan</w:t>
      </w:r>
      <w:proofErr w:type="spellEnd"/>
      <w:r w:rsidRPr="00875CEF">
        <w:rPr>
          <w:rFonts w:asciiTheme="minorHAnsi" w:hAnsiTheme="minorHAnsi" w:cstheme="minorHAnsi"/>
          <w:b/>
          <w:bCs/>
          <w:smallCaps/>
          <w:color w:val="000000" w:themeColor="text1"/>
        </w:rPr>
        <w:t xml:space="preserve"> </w:t>
      </w:r>
    </w:p>
    <w:p w14:paraId="3BA1020C" w14:textId="77777777" w:rsidR="00B815E3" w:rsidRPr="00875CEF" w:rsidRDefault="00A31BA1" w:rsidP="005D6028">
      <w:pPr>
        <w:spacing w:after="0" w:line="360" w:lineRule="auto"/>
        <w:ind w:right="255"/>
        <w:jc w:val="both"/>
        <w:rPr>
          <w:rFonts w:asciiTheme="minorHAnsi" w:hAnsiTheme="minorHAnsi" w:cstheme="minorHAnsi"/>
          <w:b/>
          <w:color w:val="000000" w:themeColor="text1"/>
        </w:rPr>
      </w:pPr>
      <w:r w:rsidRPr="00875CEF">
        <w:rPr>
          <w:rFonts w:asciiTheme="minorHAnsi" w:hAnsiTheme="minorHAnsi" w:cstheme="minorHAnsi"/>
          <w:b/>
          <w:color w:val="000000" w:themeColor="text1"/>
        </w:rPr>
        <w:t>Hasil</w:t>
      </w:r>
    </w:p>
    <w:p w14:paraId="09166803" w14:textId="77777777" w:rsidR="00B815E3" w:rsidRPr="00875CEF" w:rsidRDefault="00A31BA1" w:rsidP="005D6028">
      <w:pPr>
        <w:spacing w:after="120" w:line="360" w:lineRule="auto"/>
        <w:ind w:right="255"/>
        <w:jc w:val="both"/>
        <w:rPr>
          <w:rFonts w:asciiTheme="minorHAnsi" w:hAnsiTheme="minorHAnsi" w:cstheme="minorHAnsi"/>
          <w:b/>
          <w:color w:val="000000" w:themeColor="text1"/>
        </w:rPr>
      </w:pPr>
      <w:proofErr w:type="spellStart"/>
      <w:r w:rsidRPr="00875CEF">
        <w:rPr>
          <w:rFonts w:asciiTheme="minorHAnsi" w:hAnsiTheme="minorHAnsi" w:cstheme="minorHAnsi"/>
          <w:b/>
          <w:color w:val="000000" w:themeColor="text1"/>
        </w:rPr>
        <w:t>Analisis</w:t>
      </w:r>
      <w:proofErr w:type="spellEnd"/>
      <w:r w:rsidRPr="00875CEF">
        <w:rPr>
          <w:rFonts w:asciiTheme="minorHAnsi" w:hAnsiTheme="minorHAnsi" w:cstheme="minorHAnsi"/>
          <w:b/>
          <w:color w:val="000000" w:themeColor="text1"/>
        </w:rPr>
        <w:t xml:space="preserve"> </w:t>
      </w:r>
      <w:proofErr w:type="spellStart"/>
      <w:r w:rsidRPr="00875CEF">
        <w:rPr>
          <w:rFonts w:asciiTheme="minorHAnsi" w:hAnsiTheme="minorHAnsi" w:cstheme="minorHAnsi"/>
          <w:b/>
          <w:color w:val="000000" w:themeColor="text1"/>
        </w:rPr>
        <w:t>Univariat</w:t>
      </w:r>
      <w:proofErr w:type="spellEnd"/>
    </w:p>
    <w:p w14:paraId="24ACD811" w14:textId="77777777" w:rsidR="00B815E3" w:rsidRPr="00875CEF" w:rsidRDefault="00A31BA1" w:rsidP="005D6028">
      <w:pPr>
        <w:spacing w:after="0" w:line="360" w:lineRule="auto"/>
        <w:ind w:firstLine="720"/>
        <w:jc w:val="both"/>
        <w:rPr>
          <w:rFonts w:asciiTheme="minorHAnsi" w:hAnsiTheme="minorHAnsi" w:cstheme="minorHAnsi"/>
          <w:color w:val="000000" w:themeColor="text1"/>
        </w:rPr>
      </w:pPr>
      <w:r w:rsidRPr="00875CEF">
        <w:rPr>
          <w:rFonts w:asciiTheme="minorHAnsi" w:hAnsiTheme="minorHAnsi" w:cstheme="minorHAnsi"/>
          <w:color w:val="000000" w:themeColor="text1"/>
          <w:lang w:val="id-ID"/>
        </w:rPr>
        <w:t xml:space="preserve">Deskripsi karakteristik responden pada tabel 1 menunjukkan mahasiswa FK UNIMUS Angkatan 2020 didapatkan mayoritas kelompok usia terbanyak adalah 21 tahun dengan jumlah 46 orang (69,7%), kemudian usia 22 tahun berjumlah 11 orang (16,7%), usia 23 tahun berjumlah 5 orang (7,6%) dan usia 20 tahun berjumlah 4 orang (6,1%). </w:t>
      </w:r>
      <w:proofErr w:type="spellStart"/>
      <w:r w:rsidRPr="00875CEF">
        <w:rPr>
          <w:rFonts w:asciiTheme="minorHAnsi" w:hAnsiTheme="minorHAnsi" w:cstheme="minorHAnsi"/>
          <w:color w:val="000000" w:themeColor="text1"/>
        </w:rPr>
        <w:t>Selanjutnya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karakteristik</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lang w:val="id-ID"/>
        </w:rPr>
        <w:t>menurut</w:t>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jenis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kelamin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didapatkan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persentase</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perempuan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lebih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besar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yaitu</w:t>
      </w:r>
      <w:proofErr w:type="spellEnd"/>
      <w:r w:rsidRPr="00875CEF">
        <w:rPr>
          <w:rFonts w:asciiTheme="minorHAnsi" w:hAnsiTheme="minorHAnsi" w:cstheme="minorHAnsi"/>
          <w:color w:val="000000" w:themeColor="text1"/>
        </w:rPr>
        <w:t xml:space="preserve"> 49 orang (74,2%) dan </w:t>
      </w:r>
      <w:proofErr w:type="spellStart"/>
      <w:r w:rsidRPr="00875CEF">
        <w:rPr>
          <w:rFonts w:asciiTheme="minorHAnsi" w:hAnsiTheme="minorHAnsi" w:cstheme="minorHAnsi"/>
          <w:color w:val="000000" w:themeColor="text1"/>
        </w:rPr>
        <w:t>laki-laki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sebanyak</w:t>
      </w:r>
      <w:proofErr w:type="spellEnd"/>
      <w:r w:rsidRPr="00875CEF">
        <w:rPr>
          <w:rFonts w:asciiTheme="minorHAnsi" w:hAnsiTheme="minorHAnsi" w:cstheme="minorHAnsi"/>
          <w:color w:val="000000" w:themeColor="text1"/>
        </w:rPr>
        <w:t xml:space="preserve"> 17 orang (25,8%).</w:t>
      </w:r>
    </w:p>
    <w:p w14:paraId="3C1A3D4E" w14:textId="77777777" w:rsidR="00B815E3" w:rsidRPr="00875CEF" w:rsidRDefault="00A31BA1" w:rsidP="005D6028">
      <w:pPr>
        <w:spacing w:before="240" w:after="0" w:line="360" w:lineRule="auto"/>
        <w:jc w:val="both"/>
        <w:rPr>
          <w:rFonts w:asciiTheme="minorHAnsi" w:hAnsiTheme="minorHAnsi" w:cstheme="minorHAnsi"/>
          <w:color w:val="000000" w:themeColor="text1"/>
        </w:rPr>
      </w:pPr>
      <w:r w:rsidRPr="00875CEF">
        <w:rPr>
          <w:rFonts w:asciiTheme="minorHAnsi" w:hAnsiTheme="minorHAnsi" w:cstheme="minorHAnsi"/>
          <w:color w:val="000000" w:themeColor="text1"/>
        </w:rPr>
        <w:t xml:space="preserve">           Tabel 1. </w:t>
      </w:r>
      <w:proofErr w:type="spellStart"/>
      <w:r w:rsidRPr="00875CEF">
        <w:rPr>
          <w:rFonts w:asciiTheme="minorHAnsi" w:hAnsiTheme="minorHAnsi" w:cstheme="minorHAnsi"/>
          <w:color w:val="000000" w:themeColor="text1"/>
        </w:rPr>
        <w:t>Karakteristik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Responden</w:t>
      </w:r>
      <w:proofErr w:type="spellEnd"/>
    </w:p>
    <w:tbl>
      <w:tblPr>
        <w:tblStyle w:val="PlainTable21"/>
        <w:tblW w:w="4111" w:type="dxa"/>
        <w:tblLayout w:type="fixed"/>
        <w:tblLook w:val="04A0" w:firstRow="1" w:lastRow="0" w:firstColumn="1" w:lastColumn="0" w:noHBand="0" w:noVBand="1"/>
      </w:tblPr>
      <w:tblGrid>
        <w:gridCol w:w="1559"/>
        <w:gridCol w:w="1101"/>
        <w:gridCol w:w="1451"/>
      </w:tblGrid>
      <w:tr w:rsidR="00875CEF" w:rsidRPr="00875CEF" w14:paraId="33745798" w14:textId="77777777" w:rsidTr="00B81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211E2491" w14:textId="77777777" w:rsidR="00B815E3" w:rsidRPr="00875CEF" w:rsidRDefault="00A31BA1" w:rsidP="005D6028">
            <w:pPr>
              <w:spacing w:after="0" w:line="360" w:lineRule="auto"/>
              <w:jc w:val="both"/>
              <w:rPr>
                <w:rFonts w:asciiTheme="minorHAnsi" w:hAnsiTheme="minorHAnsi" w:cstheme="minorHAnsi"/>
                <w:b w:val="0"/>
                <w:bCs w:val="0"/>
                <w:color w:val="000000" w:themeColor="text1"/>
              </w:rPr>
            </w:pPr>
            <w:proofErr w:type="spellStart"/>
            <w:r w:rsidRPr="00875CEF">
              <w:rPr>
                <w:rFonts w:asciiTheme="minorHAnsi" w:hAnsiTheme="minorHAnsi" w:cstheme="minorHAnsi"/>
                <w:color w:val="000000" w:themeColor="text1"/>
              </w:rPr>
              <w:t>Variabel</w:t>
            </w:r>
            <w:proofErr w:type="spellEnd"/>
            <w:r w:rsidRPr="00875CEF">
              <w:rPr>
                <w:rFonts w:asciiTheme="minorHAnsi" w:hAnsiTheme="minorHAnsi" w:cstheme="minorHAnsi"/>
                <w:color w:val="000000" w:themeColor="text1"/>
              </w:rPr>
              <w:t xml:space="preserve"> </w:t>
            </w:r>
          </w:p>
        </w:tc>
        <w:tc>
          <w:tcPr>
            <w:tcW w:w="1101" w:type="dxa"/>
          </w:tcPr>
          <w:p w14:paraId="1C6D8AFF" w14:textId="77777777" w:rsidR="00B815E3" w:rsidRPr="00875CEF" w:rsidRDefault="00A31BA1" w:rsidP="005D602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proofErr w:type="spellStart"/>
            <w:r w:rsidRPr="00875CEF">
              <w:rPr>
                <w:rFonts w:asciiTheme="minorHAnsi" w:hAnsiTheme="minorHAnsi" w:cstheme="minorHAnsi"/>
                <w:color w:val="000000" w:themeColor="text1"/>
              </w:rPr>
              <w:t>Frekuensi</w:t>
            </w:r>
            <w:proofErr w:type="spellEnd"/>
          </w:p>
        </w:tc>
        <w:tc>
          <w:tcPr>
            <w:tcW w:w="1451" w:type="dxa"/>
          </w:tcPr>
          <w:p w14:paraId="317A1495" w14:textId="77777777" w:rsidR="00B815E3" w:rsidRPr="00875CEF" w:rsidRDefault="00A31BA1" w:rsidP="005D602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w:t>
            </w:r>
          </w:p>
        </w:tc>
      </w:tr>
      <w:tr w:rsidR="00875CEF" w:rsidRPr="00875CEF" w14:paraId="726B7BF8" w14:textId="77777777" w:rsidTr="00B815E3">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7F7F7F" w:themeColor="text1" w:themeTint="80"/>
              <w:bottom w:val="single" w:sz="4" w:space="0" w:color="7F7F7F" w:themeColor="text1" w:themeTint="80"/>
            </w:tcBorders>
          </w:tcPr>
          <w:p w14:paraId="1151364B" w14:textId="77777777" w:rsidR="00B815E3" w:rsidRPr="00875CEF" w:rsidRDefault="00A31BA1" w:rsidP="005D6028">
            <w:pPr>
              <w:spacing w:after="0" w:line="360" w:lineRule="auto"/>
              <w:jc w:val="both"/>
              <w:rPr>
                <w:rFonts w:asciiTheme="minorHAnsi" w:hAnsiTheme="minorHAnsi" w:cstheme="minorHAnsi"/>
                <w:b w:val="0"/>
                <w:bCs w:val="0"/>
                <w:color w:val="000000" w:themeColor="text1"/>
              </w:rPr>
            </w:pPr>
            <w:proofErr w:type="spellStart"/>
            <w:r w:rsidRPr="00875CEF">
              <w:rPr>
                <w:rFonts w:asciiTheme="minorHAnsi" w:hAnsiTheme="minorHAnsi" w:cstheme="minorHAnsi"/>
                <w:color w:val="000000" w:themeColor="text1"/>
              </w:rPr>
              <w:t>Usia</w:t>
            </w:r>
            <w:proofErr w:type="spellEnd"/>
            <w:r w:rsidRPr="00875CEF">
              <w:rPr>
                <w:rFonts w:asciiTheme="minorHAnsi" w:hAnsiTheme="minorHAnsi" w:cstheme="minorHAnsi"/>
                <w:color w:val="000000" w:themeColor="text1"/>
              </w:rPr>
              <w:t xml:space="preserve"> </w:t>
            </w:r>
          </w:p>
          <w:p w14:paraId="739C8714" w14:textId="77777777" w:rsidR="00B815E3" w:rsidRPr="00875CEF" w:rsidRDefault="00A31BA1" w:rsidP="005D6028">
            <w:pPr>
              <w:spacing w:after="0" w:line="360" w:lineRule="auto"/>
              <w:jc w:val="center"/>
              <w:rPr>
                <w:rFonts w:asciiTheme="minorHAnsi" w:hAnsiTheme="minorHAnsi" w:cstheme="minorHAnsi"/>
                <w:color w:val="000000" w:themeColor="text1"/>
              </w:rPr>
            </w:pPr>
            <w:r w:rsidRPr="00875CEF">
              <w:rPr>
                <w:rFonts w:asciiTheme="minorHAnsi" w:hAnsiTheme="minorHAnsi" w:cstheme="minorHAnsi"/>
                <w:b w:val="0"/>
                <w:bCs w:val="0"/>
                <w:color w:val="000000" w:themeColor="text1"/>
              </w:rPr>
              <w:t>20</w:t>
            </w:r>
          </w:p>
          <w:p w14:paraId="56F6EE12" w14:textId="77777777" w:rsidR="00B815E3" w:rsidRPr="00875CEF" w:rsidRDefault="00A31BA1" w:rsidP="005D6028">
            <w:pPr>
              <w:spacing w:after="0" w:line="360" w:lineRule="auto"/>
              <w:jc w:val="center"/>
              <w:rPr>
                <w:rFonts w:asciiTheme="minorHAnsi" w:hAnsiTheme="minorHAnsi" w:cstheme="minorHAnsi"/>
                <w:color w:val="000000" w:themeColor="text1"/>
              </w:rPr>
            </w:pPr>
            <w:r w:rsidRPr="00875CEF">
              <w:rPr>
                <w:rFonts w:asciiTheme="minorHAnsi" w:hAnsiTheme="minorHAnsi" w:cstheme="minorHAnsi"/>
                <w:b w:val="0"/>
                <w:bCs w:val="0"/>
                <w:color w:val="000000" w:themeColor="text1"/>
              </w:rPr>
              <w:t>21</w:t>
            </w:r>
          </w:p>
          <w:p w14:paraId="5A180047" w14:textId="77777777" w:rsidR="00B815E3" w:rsidRPr="00875CEF" w:rsidRDefault="00A31BA1" w:rsidP="005D6028">
            <w:pPr>
              <w:spacing w:after="0" w:line="360" w:lineRule="auto"/>
              <w:jc w:val="center"/>
              <w:rPr>
                <w:rFonts w:asciiTheme="minorHAnsi" w:hAnsiTheme="minorHAnsi" w:cstheme="minorHAnsi"/>
                <w:color w:val="000000" w:themeColor="text1"/>
              </w:rPr>
            </w:pPr>
            <w:r w:rsidRPr="00875CEF">
              <w:rPr>
                <w:rFonts w:asciiTheme="minorHAnsi" w:hAnsiTheme="minorHAnsi" w:cstheme="minorHAnsi"/>
                <w:b w:val="0"/>
                <w:bCs w:val="0"/>
                <w:color w:val="000000" w:themeColor="text1"/>
              </w:rPr>
              <w:t>22</w:t>
            </w:r>
          </w:p>
          <w:p w14:paraId="65CF9887" w14:textId="77777777" w:rsidR="00B815E3" w:rsidRPr="00875CEF" w:rsidRDefault="00A31BA1" w:rsidP="005D6028">
            <w:pPr>
              <w:spacing w:after="0" w:line="360" w:lineRule="auto"/>
              <w:jc w:val="center"/>
              <w:rPr>
                <w:rFonts w:asciiTheme="minorHAnsi" w:hAnsiTheme="minorHAnsi" w:cstheme="minorHAnsi"/>
                <w:color w:val="000000" w:themeColor="text1"/>
              </w:rPr>
            </w:pPr>
            <w:r w:rsidRPr="00875CEF">
              <w:rPr>
                <w:rFonts w:asciiTheme="minorHAnsi" w:hAnsiTheme="minorHAnsi" w:cstheme="minorHAnsi"/>
                <w:b w:val="0"/>
                <w:bCs w:val="0"/>
                <w:color w:val="000000" w:themeColor="text1"/>
              </w:rPr>
              <w:t>23</w:t>
            </w:r>
          </w:p>
        </w:tc>
        <w:tc>
          <w:tcPr>
            <w:tcW w:w="1101" w:type="dxa"/>
            <w:tcBorders>
              <w:top w:val="single" w:sz="4" w:space="0" w:color="7F7F7F" w:themeColor="text1" w:themeTint="80"/>
              <w:bottom w:val="single" w:sz="4" w:space="0" w:color="7F7F7F" w:themeColor="text1" w:themeTint="80"/>
            </w:tcBorders>
          </w:tcPr>
          <w:p w14:paraId="681B7318"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001B49D2"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4</w:t>
            </w:r>
          </w:p>
          <w:p w14:paraId="31EBB88F"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46</w:t>
            </w:r>
          </w:p>
          <w:p w14:paraId="3B14136D"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11</w:t>
            </w:r>
          </w:p>
          <w:p w14:paraId="0C3A1DC8"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5</w:t>
            </w:r>
          </w:p>
        </w:tc>
        <w:tc>
          <w:tcPr>
            <w:tcW w:w="1451" w:type="dxa"/>
            <w:tcBorders>
              <w:top w:val="single" w:sz="4" w:space="0" w:color="7F7F7F" w:themeColor="text1" w:themeTint="80"/>
              <w:bottom w:val="single" w:sz="4" w:space="0" w:color="7F7F7F" w:themeColor="text1" w:themeTint="80"/>
            </w:tcBorders>
          </w:tcPr>
          <w:p w14:paraId="2C954BB0"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76856418"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6,1</w:t>
            </w:r>
          </w:p>
          <w:p w14:paraId="765DDFA8"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69,7</w:t>
            </w:r>
          </w:p>
          <w:p w14:paraId="0A5A2273"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16,7</w:t>
            </w:r>
          </w:p>
          <w:p w14:paraId="3EE85757"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7,6</w:t>
            </w:r>
          </w:p>
        </w:tc>
      </w:tr>
      <w:tr w:rsidR="00875CEF" w:rsidRPr="00875CEF" w14:paraId="7031AA0F" w14:textId="77777777" w:rsidTr="00B815E3">
        <w:tc>
          <w:tcPr>
            <w:cnfStyle w:val="001000000000" w:firstRow="0" w:lastRow="0" w:firstColumn="1" w:lastColumn="0" w:oddVBand="0" w:evenVBand="0" w:oddHBand="0" w:evenHBand="0" w:firstRowFirstColumn="0" w:firstRowLastColumn="0" w:lastRowFirstColumn="0" w:lastRowLastColumn="0"/>
            <w:tcW w:w="1559" w:type="dxa"/>
          </w:tcPr>
          <w:p w14:paraId="207FD15B" w14:textId="77777777" w:rsidR="00B815E3" w:rsidRPr="00875CEF" w:rsidRDefault="00A31BA1" w:rsidP="005D6028">
            <w:pPr>
              <w:spacing w:after="0" w:line="360" w:lineRule="auto"/>
              <w:jc w:val="both"/>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 xml:space="preserve">Jenis </w:t>
            </w:r>
            <w:proofErr w:type="spellStart"/>
            <w:r w:rsidRPr="00875CEF">
              <w:rPr>
                <w:rFonts w:asciiTheme="minorHAnsi" w:hAnsiTheme="minorHAnsi" w:cstheme="minorHAnsi"/>
                <w:color w:val="000000" w:themeColor="text1"/>
              </w:rPr>
              <w:t>kelamin</w:t>
            </w:r>
            <w:proofErr w:type="spellEnd"/>
          </w:p>
          <w:p w14:paraId="628F5810" w14:textId="77777777" w:rsidR="00B815E3" w:rsidRPr="00875CEF" w:rsidRDefault="00A31BA1" w:rsidP="005D6028">
            <w:pPr>
              <w:spacing w:after="0" w:line="360" w:lineRule="auto"/>
              <w:jc w:val="center"/>
              <w:rPr>
                <w:rFonts w:asciiTheme="minorHAnsi" w:hAnsiTheme="minorHAnsi" w:cstheme="minorHAnsi"/>
                <w:color w:val="000000" w:themeColor="text1"/>
              </w:rPr>
            </w:pPr>
            <w:r w:rsidRPr="00875CEF">
              <w:rPr>
                <w:rFonts w:asciiTheme="minorHAnsi" w:hAnsiTheme="minorHAnsi" w:cstheme="minorHAnsi"/>
                <w:b w:val="0"/>
                <w:bCs w:val="0"/>
                <w:color w:val="000000" w:themeColor="text1"/>
              </w:rPr>
              <w:t xml:space="preserve">Laki – </w:t>
            </w:r>
            <w:proofErr w:type="spellStart"/>
            <w:r w:rsidRPr="00875CEF">
              <w:rPr>
                <w:rFonts w:asciiTheme="minorHAnsi" w:hAnsiTheme="minorHAnsi" w:cstheme="minorHAnsi"/>
                <w:b w:val="0"/>
                <w:bCs w:val="0"/>
                <w:color w:val="000000" w:themeColor="text1"/>
              </w:rPr>
              <w:t>laki</w:t>
            </w:r>
            <w:proofErr w:type="spellEnd"/>
          </w:p>
          <w:p w14:paraId="30324D02" w14:textId="77777777" w:rsidR="00B815E3" w:rsidRPr="00875CEF" w:rsidRDefault="00A31BA1" w:rsidP="005D6028">
            <w:pPr>
              <w:spacing w:after="0" w:line="360" w:lineRule="auto"/>
              <w:jc w:val="center"/>
              <w:rPr>
                <w:rFonts w:asciiTheme="minorHAnsi" w:hAnsiTheme="minorHAnsi" w:cstheme="minorHAnsi"/>
                <w:color w:val="000000" w:themeColor="text1"/>
              </w:rPr>
            </w:pPr>
            <w:r w:rsidRPr="00875CEF">
              <w:rPr>
                <w:rFonts w:asciiTheme="minorHAnsi" w:hAnsiTheme="minorHAnsi" w:cstheme="minorHAnsi"/>
                <w:b w:val="0"/>
                <w:bCs w:val="0"/>
                <w:color w:val="000000" w:themeColor="text1"/>
              </w:rPr>
              <w:t xml:space="preserve">Perempuan </w:t>
            </w:r>
          </w:p>
        </w:tc>
        <w:tc>
          <w:tcPr>
            <w:tcW w:w="1101" w:type="dxa"/>
          </w:tcPr>
          <w:p w14:paraId="14C10E7C"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D556CD5"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17</w:t>
            </w:r>
          </w:p>
          <w:p w14:paraId="613D13A6"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49</w:t>
            </w:r>
          </w:p>
        </w:tc>
        <w:tc>
          <w:tcPr>
            <w:tcW w:w="1451" w:type="dxa"/>
          </w:tcPr>
          <w:p w14:paraId="7F27B333"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31129AF2"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25,8</w:t>
            </w:r>
          </w:p>
          <w:p w14:paraId="31CF13A7"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74,2</w:t>
            </w:r>
          </w:p>
        </w:tc>
      </w:tr>
    </w:tbl>
    <w:p w14:paraId="29843DE0" w14:textId="77777777" w:rsidR="00B815E3" w:rsidRPr="00875CEF" w:rsidRDefault="00B815E3" w:rsidP="005D6028">
      <w:pPr>
        <w:spacing w:after="0" w:line="360" w:lineRule="auto"/>
        <w:jc w:val="both"/>
        <w:rPr>
          <w:rFonts w:asciiTheme="minorHAnsi" w:hAnsiTheme="minorHAnsi" w:cstheme="minorHAnsi"/>
          <w:color w:val="000000" w:themeColor="text1"/>
        </w:rPr>
      </w:pPr>
    </w:p>
    <w:p w14:paraId="68C8B925" w14:textId="014CDF30" w:rsidR="00B815E3" w:rsidRPr="00875CEF" w:rsidRDefault="00A31BA1" w:rsidP="005D6028">
      <w:pPr>
        <w:spacing w:after="240" w:line="360" w:lineRule="auto"/>
        <w:ind w:firstLine="720"/>
        <w:jc w:val="both"/>
        <w:rPr>
          <w:rFonts w:asciiTheme="minorHAnsi" w:hAnsiTheme="minorHAnsi" w:cstheme="minorHAnsi"/>
          <w:color w:val="000000" w:themeColor="text1"/>
        </w:rPr>
      </w:pPr>
      <w:proofErr w:type="spellStart"/>
      <w:r w:rsidRPr="00875CEF">
        <w:rPr>
          <w:rFonts w:asciiTheme="minorHAnsi" w:hAnsiTheme="minorHAnsi" w:cstheme="minorHAnsi"/>
          <w:color w:val="000000" w:themeColor="text1"/>
        </w:rPr>
        <w:t>Distribusi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tabel</w:t>
      </w:r>
      <w:proofErr w:type="spellEnd"/>
      <w:r w:rsidRPr="00875CEF">
        <w:rPr>
          <w:rFonts w:asciiTheme="minorHAnsi" w:hAnsiTheme="minorHAnsi" w:cstheme="minorHAnsi"/>
          <w:color w:val="000000" w:themeColor="text1"/>
        </w:rPr>
        <w:t xml:space="preserve"> 4.2) </w:t>
      </w:r>
      <w:proofErr w:type="spellStart"/>
      <w:r w:rsidRPr="00875CEF">
        <w:rPr>
          <w:rFonts w:asciiTheme="minorHAnsi" w:hAnsiTheme="minorHAnsi" w:cstheme="minorHAnsi"/>
          <w:color w:val="000000" w:themeColor="text1"/>
        </w:rPr>
        <w:t>memperlihatkan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bahwa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besar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angkatan</w:t>
      </w:r>
      <w:proofErr w:type="spellEnd"/>
      <w:r w:rsidRPr="00875CEF">
        <w:rPr>
          <w:rFonts w:asciiTheme="minorHAnsi" w:hAnsiTheme="minorHAnsi" w:cstheme="minorHAnsi"/>
          <w:color w:val="000000" w:themeColor="text1"/>
        </w:rPr>
        <w:t xml:space="preserve"> 2020 yang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mengerjakan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tugas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mempunyai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tinggi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sebanyak</w:t>
      </w:r>
      <w:proofErr w:type="spellEnd"/>
      <w:r w:rsidRPr="00875CEF">
        <w:rPr>
          <w:rFonts w:asciiTheme="minorHAnsi" w:hAnsiTheme="minorHAnsi" w:cstheme="minorHAnsi"/>
          <w:color w:val="000000" w:themeColor="text1"/>
        </w:rPr>
        <w:t xml:space="preserve"> 43 orang (65,2%), </w:t>
      </w:r>
      <w:proofErr w:type="spellStart"/>
      <w:r w:rsidRPr="00875CEF">
        <w:rPr>
          <w:rFonts w:asciiTheme="minorHAnsi" w:hAnsiTheme="minorHAnsi" w:cstheme="minorHAnsi"/>
          <w:color w:val="000000" w:themeColor="text1"/>
        </w:rPr>
        <w:t>kemudian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23 orang (34,8%) dan </w:t>
      </w:r>
      <w:proofErr w:type="spellStart"/>
      <w:r w:rsidRPr="00875CEF">
        <w:rPr>
          <w:rFonts w:asciiTheme="minorHAnsi" w:hAnsiTheme="minorHAnsi" w:cstheme="minorHAnsi"/>
          <w:color w:val="000000" w:themeColor="text1"/>
        </w:rPr>
        <w:t>diperoleh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hasil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bahwa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mayoritas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lang w:val="id-ID"/>
        </w:rPr>
        <w:t xml:space="preserve">yang terjadi </w:t>
      </w:r>
      <w:r w:rsidRPr="00875CEF">
        <w:rPr>
          <w:rFonts w:asciiTheme="minorHAnsi" w:hAnsiTheme="minorHAnsi" w:cstheme="minorHAnsi"/>
          <w:color w:val="000000" w:themeColor="text1"/>
        </w:rPr>
        <w:lastRenderedPageBreak/>
        <w:t xml:space="preserve">pada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angkatan</w:t>
      </w:r>
      <w:proofErr w:type="spellEnd"/>
      <w:r w:rsidRPr="00875CEF">
        <w:rPr>
          <w:rFonts w:asciiTheme="minorHAnsi" w:hAnsiTheme="minorHAnsi" w:cstheme="minorHAnsi"/>
          <w:color w:val="000000" w:themeColor="text1"/>
        </w:rPr>
        <w:t xml:space="preserve"> 2020 yang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mengerjakan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tugas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ringan</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lang w:val="id-ID"/>
        </w:rPr>
        <w:t xml:space="preserve">berjumlah </w:t>
      </w:r>
      <w:r w:rsidRPr="00875CEF">
        <w:rPr>
          <w:rFonts w:asciiTheme="minorHAnsi" w:hAnsiTheme="minorHAnsi" w:cstheme="minorHAnsi"/>
          <w:color w:val="000000" w:themeColor="text1"/>
        </w:rPr>
        <w:t xml:space="preserve">61 orang (92,4%) dan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5 orang (7,6%).</w:t>
      </w:r>
    </w:p>
    <w:p w14:paraId="341707A0" w14:textId="77777777" w:rsidR="00B815E3" w:rsidRPr="00875CEF" w:rsidRDefault="00A31BA1" w:rsidP="005D6028">
      <w:pPr>
        <w:spacing w:after="0" w:line="360" w:lineRule="auto"/>
        <w:jc w:val="center"/>
        <w:rPr>
          <w:rFonts w:asciiTheme="minorHAnsi" w:hAnsiTheme="minorHAnsi" w:cstheme="minorHAnsi"/>
          <w:color w:val="000000" w:themeColor="text1"/>
        </w:rPr>
      </w:pPr>
      <w:r w:rsidRPr="00875CEF">
        <w:rPr>
          <w:rFonts w:asciiTheme="minorHAnsi" w:hAnsiTheme="minorHAnsi" w:cstheme="minorHAnsi"/>
          <w:color w:val="000000" w:themeColor="text1"/>
        </w:rPr>
        <w:t xml:space="preserve">Tabel </w:t>
      </w:r>
      <w:r w:rsidRPr="00875CEF">
        <w:rPr>
          <w:rFonts w:asciiTheme="minorHAnsi" w:hAnsiTheme="minorHAnsi" w:cstheme="minorHAnsi"/>
          <w:color w:val="000000" w:themeColor="text1"/>
          <w:lang w:val="id-ID"/>
        </w:rPr>
        <w:t xml:space="preserve">2 Distribusi Frekuensi Efikasi Diri </w:t>
      </w:r>
      <w:r w:rsidRPr="00875CEF">
        <w:rPr>
          <w:rFonts w:asciiTheme="minorHAnsi" w:hAnsiTheme="minorHAnsi" w:cstheme="minorHAnsi"/>
          <w:color w:val="000000" w:themeColor="text1"/>
        </w:rPr>
        <w:t>d</w:t>
      </w:r>
      <w:r w:rsidRPr="00875CEF">
        <w:rPr>
          <w:rFonts w:asciiTheme="minorHAnsi" w:hAnsiTheme="minorHAnsi" w:cstheme="minorHAnsi"/>
          <w:color w:val="000000" w:themeColor="text1"/>
          <w:lang w:val="id-ID"/>
        </w:rPr>
        <w:t xml:space="preserve">an Tingkat Kecemasan Mahasiswa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Universitas Muhammadiyah Semarang </w:t>
      </w:r>
      <w:r w:rsidRPr="00875CEF">
        <w:rPr>
          <w:rFonts w:asciiTheme="minorHAnsi" w:hAnsiTheme="minorHAnsi" w:cstheme="minorHAnsi"/>
          <w:color w:val="000000" w:themeColor="text1"/>
          <w:lang w:val="id-ID"/>
        </w:rPr>
        <w:t>Angkatan 2020</w:t>
      </w:r>
    </w:p>
    <w:tbl>
      <w:tblPr>
        <w:tblStyle w:val="PlainTable21"/>
        <w:tblW w:w="0" w:type="auto"/>
        <w:tblLayout w:type="fixed"/>
        <w:tblLook w:val="04A0" w:firstRow="1" w:lastRow="0" w:firstColumn="1" w:lastColumn="0" w:noHBand="0" w:noVBand="1"/>
      </w:tblPr>
      <w:tblGrid>
        <w:gridCol w:w="1418"/>
        <w:gridCol w:w="1276"/>
        <w:gridCol w:w="1417"/>
      </w:tblGrid>
      <w:tr w:rsidR="00875CEF" w:rsidRPr="00875CEF" w14:paraId="601FD1F5" w14:textId="77777777" w:rsidTr="00B81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8BD51A5" w14:textId="77777777" w:rsidR="00B815E3" w:rsidRPr="00875CEF" w:rsidRDefault="00A31BA1" w:rsidP="005D6028">
            <w:pPr>
              <w:spacing w:after="0" w:line="360" w:lineRule="auto"/>
              <w:jc w:val="both"/>
              <w:rPr>
                <w:rFonts w:asciiTheme="minorHAnsi" w:hAnsiTheme="minorHAnsi" w:cstheme="minorHAnsi"/>
                <w:b w:val="0"/>
                <w:bCs w:val="0"/>
                <w:color w:val="000000" w:themeColor="text1"/>
              </w:rPr>
            </w:pPr>
            <w:proofErr w:type="spellStart"/>
            <w:r w:rsidRPr="00875CEF">
              <w:rPr>
                <w:rFonts w:asciiTheme="minorHAnsi" w:hAnsiTheme="minorHAnsi" w:cstheme="minorHAnsi"/>
                <w:color w:val="000000" w:themeColor="text1"/>
              </w:rPr>
              <w:t>Variabel</w:t>
            </w:r>
            <w:proofErr w:type="spellEnd"/>
            <w:r w:rsidRPr="00875CEF">
              <w:rPr>
                <w:rFonts w:asciiTheme="minorHAnsi" w:hAnsiTheme="minorHAnsi" w:cstheme="minorHAnsi"/>
                <w:color w:val="000000" w:themeColor="text1"/>
              </w:rPr>
              <w:t xml:space="preserve"> </w:t>
            </w:r>
          </w:p>
        </w:tc>
        <w:tc>
          <w:tcPr>
            <w:tcW w:w="1276" w:type="dxa"/>
          </w:tcPr>
          <w:p w14:paraId="21F1F04C" w14:textId="77777777" w:rsidR="00B815E3" w:rsidRPr="00875CEF" w:rsidRDefault="00A31BA1" w:rsidP="005D602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proofErr w:type="spellStart"/>
            <w:r w:rsidRPr="00875CEF">
              <w:rPr>
                <w:rFonts w:asciiTheme="minorHAnsi" w:hAnsiTheme="minorHAnsi" w:cstheme="minorHAnsi"/>
                <w:color w:val="000000" w:themeColor="text1"/>
              </w:rPr>
              <w:t>Frekuensi</w:t>
            </w:r>
            <w:proofErr w:type="spellEnd"/>
          </w:p>
        </w:tc>
        <w:tc>
          <w:tcPr>
            <w:tcW w:w="1417" w:type="dxa"/>
          </w:tcPr>
          <w:p w14:paraId="599C66C7" w14:textId="77777777" w:rsidR="00B815E3" w:rsidRPr="00875CEF" w:rsidRDefault="00A31BA1" w:rsidP="005D602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w:t>
            </w:r>
          </w:p>
        </w:tc>
      </w:tr>
      <w:tr w:rsidR="00875CEF" w:rsidRPr="00875CEF" w14:paraId="186603C6" w14:textId="77777777" w:rsidTr="00B815E3">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themeColor="text1" w:themeTint="80"/>
              <w:bottom w:val="single" w:sz="4" w:space="0" w:color="7F7F7F" w:themeColor="text1" w:themeTint="80"/>
            </w:tcBorders>
          </w:tcPr>
          <w:p w14:paraId="3FC692E6" w14:textId="77777777" w:rsidR="00B815E3" w:rsidRPr="00875CEF" w:rsidRDefault="00A31BA1" w:rsidP="005D6028">
            <w:pPr>
              <w:spacing w:after="0" w:line="360" w:lineRule="auto"/>
              <w:jc w:val="both"/>
              <w:rPr>
                <w:rFonts w:asciiTheme="minorHAnsi" w:hAnsiTheme="minorHAnsi" w:cstheme="minorHAnsi"/>
                <w:b w:val="0"/>
                <w:bCs w:val="0"/>
                <w:color w:val="000000" w:themeColor="text1"/>
              </w:rPr>
            </w:pP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p>
          <w:p w14:paraId="3FFE54CD" w14:textId="77777777" w:rsidR="00B815E3" w:rsidRPr="00875CEF" w:rsidRDefault="00A31BA1" w:rsidP="005D6028">
            <w:pPr>
              <w:spacing w:after="0" w:line="360" w:lineRule="auto"/>
              <w:jc w:val="center"/>
              <w:rPr>
                <w:rFonts w:asciiTheme="minorHAnsi" w:hAnsiTheme="minorHAnsi" w:cstheme="minorHAnsi"/>
                <w:b w:val="0"/>
                <w:bCs w:val="0"/>
                <w:color w:val="000000" w:themeColor="text1"/>
              </w:rPr>
            </w:pPr>
            <w:proofErr w:type="spellStart"/>
            <w:r w:rsidRPr="00875CEF">
              <w:rPr>
                <w:rFonts w:asciiTheme="minorHAnsi" w:hAnsiTheme="minorHAnsi" w:cstheme="minorHAnsi"/>
                <w:b w:val="0"/>
                <w:bCs w:val="0"/>
                <w:color w:val="000000" w:themeColor="text1"/>
              </w:rPr>
              <w:t>Rendah</w:t>
            </w:r>
            <w:proofErr w:type="spellEnd"/>
            <w:r w:rsidRPr="00875CEF">
              <w:rPr>
                <w:rFonts w:asciiTheme="minorHAnsi" w:hAnsiTheme="minorHAnsi" w:cstheme="minorHAnsi"/>
                <w:b w:val="0"/>
                <w:bCs w:val="0"/>
                <w:color w:val="000000" w:themeColor="text1"/>
              </w:rPr>
              <w:t xml:space="preserve"> </w:t>
            </w:r>
          </w:p>
          <w:p w14:paraId="1B080EBF" w14:textId="77777777" w:rsidR="00B815E3" w:rsidRPr="00875CEF" w:rsidRDefault="00A31BA1" w:rsidP="005D6028">
            <w:pPr>
              <w:spacing w:after="0" w:line="360" w:lineRule="auto"/>
              <w:jc w:val="center"/>
              <w:rPr>
                <w:rFonts w:asciiTheme="minorHAnsi" w:hAnsiTheme="minorHAnsi" w:cstheme="minorHAnsi"/>
                <w:b w:val="0"/>
                <w:bCs w:val="0"/>
                <w:color w:val="000000" w:themeColor="text1"/>
              </w:rPr>
            </w:pPr>
            <w:r w:rsidRPr="00875CEF">
              <w:rPr>
                <w:rFonts w:asciiTheme="minorHAnsi" w:hAnsiTheme="minorHAnsi" w:cstheme="minorHAnsi"/>
                <w:b w:val="0"/>
                <w:bCs w:val="0"/>
                <w:color w:val="000000" w:themeColor="text1"/>
              </w:rPr>
              <w:t xml:space="preserve">Sedang </w:t>
            </w:r>
          </w:p>
          <w:p w14:paraId="1F2A79CC" w14:textId="77777777" w:rsidR="00B815E3" w:rsidRPr="00875CEF" w:rsidRDefault="00A31BA1" w:rsidP="005D6028">
            <w:pPr>
              <w:spacing w:after="0" w:line="360" w:lineRule="auto"/>
              <w:jc w:val="center"/>
              <w:rPr>
                <w:rFonts w:asciiTheme="minorHAnsi" w:hAnsiTheme="minorHAnsi" w:cstheme="minorHAnsi"/>
                <w:color w:val="000000" w:themeColor="text1"/>
              </w:rPr>
            </w:pPr>
            <w:r w:rsidRPr="00875CEF">
              <w:rPr>
                <w:rFonts w:asciiTheme="minorHAnsi" w:hAnsiTheme="minorHAnsi" w:cstheme="minorHAnsi"/>
                <w:b w:val="0"/>
                <w:bCs w:val="0"/>
                <w:color w:val="000000" w:themeColor="text1"/>
              </w:rPr>
              <w:t xml:space="preserve">Tinggi </w:t>
            </w:r>
          </w:p>
        </w:tc>
        <w:tc>
          <w:tcPr>
            <w:tcW w:w="1276" w:type="dxa"/>
            <w:tcBorders>
              <w:top w:val="single" w:sz="4" w:space="0" w:color="7F7F7F" w:themeColor="text1" w:themeTint="80"/>
              <w:bottom w:val="single" w:sz="4" w:space="0" w:color="7F7F7F" w:themeColor="text1" w:themeTint="80"/>
            </w:tcBorders>
          </w:tcPr>
          <w:p w14:paraId="3B8F5ABB"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059886B0"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4773BDBE"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23</w:t>
            </w:r>
          </w:p>
          <w:p w14:paraId="3E42F784"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43</w:t>
            </w:r>
          </w:p>
        </w:tc>
        <w:tc>
          <w:tcPr>
            <w:tcW w:w="1417" w:type="dxa"/>
            <w:tcBorders>
              <w:top w:val="single" w:sz="4" w:space="0" w:color="7F7F7F" w:themeColor="text1" w:themeTint="80"/>
              <w:bottom w:val="single" w:sz="4" w:space="0" w:color="7F7F7F" w:themeColor="text1" w:themeTint="80"/>
            </w:tcBorders>
          </w:tcPr>
          <w:p w14:paraId="2A1E6676"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6B4D78BC"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161DA329"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34,8</w:t>
            </w:r>
          </w:p>
          <w:p w14:paraId="0A090DE0"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65,2</w:t>
            </w:r>
          </w:p>
        </w:tc>
      </w:tr>
      <w:tr w:rsidR="00875CEF" w:rsidRPr="00875CEF" w14:paraId="11983F59" w14:textId="77777777" w:rsidTr="00B815E3">
        <w:tc>
          <w:tcPr>
            <w:cnfStyle w:val="001000000000" w:firstRow="0" w:lastRow="0" w:firstColumn="1" w:lastColumn="0" w:oddVBand="0" w:evenVBand="0" w:oddHBand="0" w:evenHBand="0" w:firstRowFirstColumn="0" w:firstRowLastColumn="0" w:lastRowFirstColumn="0" w:lastRowLastColumn="0"/>
            <w:tcW w:w="1418" w:type="dxa"/>
          </w:tcPr>
          <w:p w14:paraId="1CAB7BA7" w14:textId="77777777" w:rsidR="00B815E3" w:rsidRPr="00875CEF" w:rsidRDefault="00A31BA1" w:rsidP="005D6028">
            <w:pPr>
              <w:spacing w:after="0" w:line="360" w:lineRule="auto"/>
              <w:jc w:val="both"/>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 xml:space="preserve">Tingkat </w:t>
            </w:r>
            <w:proofErr w:type="spellStart"/>
            <w:r w:rsidRPr="00875CEF">
              <w:rPr>
                <w:rFonts w:asciiTheme="minorHAnsi" w:hAnsiTheme="minorHAnsi" w:cstheme="minorHAnsi"/>
                <w:color w:val="000000" w:themeColor="text1"/>
              </w:rPr>
              <w:t>Kecemasan</w:t>
            </w:r>
            <w:proofErr w:type="spellEnd"/>
          </w:p>
          <w:p w14:paraId="79B37C66" w14:textId="77777777" w:rsidR="00B815E3" w:rsidRPr="00875CEF" w:rsidRDefault="00A31BA1" w:rsidP="005D6028">
            <w:pPr>
              <w:spacing w:after="0" w:line="360" w:lineRule="auto"/>
              <w:jc w:val="center"/>
              <w:rPr>
                <w:rFonts w:asciiTheme="minorHAnsi" w:hAnsiTheme="minorHAnsi" w:cstheme="minorHAnsi"/>
                <w:b w:val="0"/>
                <w:bCs w:val="0"/>
                <w:color w:val="000000" w:themeColor="text1"/>
              </w:rPr>
            </w:pPr>
            <w:proofErr w:type="spellStart"/>
            <w:r w:rsidRPr="00875CEF">
              <w:rPr>
                <w:rFonts w:asciiTheme="minorHAnsi" w:hAnsiTheme="minorHAnsi" w:cstheme="minorHAnsi"/>
                <w:b w:val="0"/>
                <w:bCs w:val="0"/>
                <w:color w:val="000000" w:themeColor="text1"/>
              </w:rPr>
              <w:t>Ringan</w:t>
            </w:r>
            <w:proofErr w:type="spellEnd"/>
          </w:p>
          <w:p w14:paraId="75B840E0" w14:textId="77777777" w:rsidR="00B815E3" w:rsidRPr="00875CEF" w:rsidRDefault="00A31BA1" w:rsidP="005D6028">
            <w:pPr>
              <w:spacing w:after="0" w:line="360" w:lineRule="auto"/>
              <w:jc w:val="center"/>
              <w:rPr>
                <w:rFonts w:asciiTheme="minorHAnsi" w:hAnsiTheme="minorHAnsi" w:cstheme="minorHAnsi"/>
                <w:b w:val="0"/>
                <w:bCs w:val="0"/>
                <w:color w:val="000000" w:themeColor="text1"/>
              </w:rPr>
            </w:pPr>
            <w:r w:rsidRPr="00875CEF">
              <w:rPr>
                <w:rFonts w:asciiTheme="minorHAnsi" w:hAnsiTheme="minorHAnsi" w:cstheme="minorHAnsi"/>
                <w:b w:val="0"/>
                <w:bCs w:val="0"/>
                <w:color w:val="000000" w:themeColor="text1"/>
              </w:rPr>
              <w:t xml:space="preserve">Sedang </w:t>
            </w:r>
          </w:p>
          <w:p w14:paraId="389DB9E7" w14:textId="77777777" w:rsidR="00B815E3" w:rsidRPr="00875CEF" w:rsidRDefault="00A31BA1" w:rsidP="005D6028">
            <w:pPr>
              <w:spacing w:after="0" w:line="360" w:lineRule="auto"/>
              <w:jc w:val="center"/>
              <w:rPr>
                <w:rFonts w:asciiTheme="minorHAnsi" w:hAnsiTheme="minorHAnsi" w:cstheme="minorHAnsi"/>
                <w:b w:val="0"/>
                <w:bCs w:val="0"/>
                <w:color w:val="000000" w:themeColor="text1"/>
              </w:rPr>
            </w:pPr>
            <w:r w:rsidRPr="00875CEF">
              <w:rPr>
                <w:rFonts w:asciiTheme="minorHAnsi" w:hAnsiTheme="minorHAnsi" w:cstheme="minorHAnsi"/>
                <w:b w:val="0"/>
                <w:bCs w:val="0"/>
                <w:color w:val="000000" w:themeColor="text1"/>
              </w:rPr>
              <w:t xml:space="preserve">Berat </w:t>
            </w:r>
          </w:p>
          <w:p w14:paraId="15F19562" w14:textId="77777777" w:rsidR="00B815E3" w:rsidRPr="00875CEF" w:rsidRDefault="00A31BA1" w:rsidP="005D6028">
            <w:pPr>
              <w:spacing w:after="0" w:line="360" w:lineRule="auto"/>
              <w:jc w:val="center"/>
              <w:rPr>
                <w:rFonts w:asciiTheme="minorHAnsi" w:hAnsiTheme="minorHAnsi" w:cstheme="minorHAnsi"/>
                <w:color w:val="000000" w:themeColor="text1"/>
              </w:rPr>
            </w:pPr>
            <w:r w:rsidRPr="00875CEF">
              <w:rPr>
                <w:rFonts w:asciiTheme="minorHAnsi" w:hAnsiTheme="minorHAnsi" w:cstheme="minorHAnsi"/>
                <w:b w:val="0"/>
                <w:bCs w:val="0"/>
                <w:color w:val="000000" w:themeColor="text1"/>
              </w:rPr>
              <w:t xml:space="preserve">Panik  </w:t>
            </w:r>
          </w:p>
        </w:tc>
        <w:tc>
          <w:tcPr>
            <w:tcW w:w="1276" w:type="dxa"/>
          </w:tcPr>
          <w:p w14:paraId="6FFC887F"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60D5D4F"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09C16C34"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61</w:t>
            </w:r>
          </w:p>
          <w:p w14:paraId="5C60CBD3"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5</w:t>
            </w:r>
          </w:p>
          <w:p w14:paraId="08783BB1"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0796A735"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tc>
        <w:tc>
          <w:tcPr>
            <w:tcW w:w="1417" w:type="dxa"/>
          </w:tcPr>
          <w:p w14:paraId="39994EAE"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96C4C6A" w14:textId="77777777" w:rsidR="00B815E3" w:rsidRPr="00875CEF" w:rsidRDefault="00B815E3"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5ABC6B3A"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92,4</w:t>
            </w:r>
          </w:p>
          <w:p w14:paraId="096A7F6B"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7,6</w:t>
            </w:r>
          </w:p>
          <w:p w14:paraId="55A6DC33"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7D5A706F" w14:textId="77777777" w:rsidR="00B815E3" w:rsidRPr="00875CEF" w:rsidRDefault="00A31BA1" w:rsidP="005D602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tc>
      </w:tr>
    </w:tbl>
    <w:p w14:paraId="0522EA7C" w14:textId="77777777" w:rsidR="00B815E3" w:rsidRPr="00875CEF" w:rsidRDefault="00B815E3" w:rsidP="005D6028">
      <w:pPr>
        <w:spacing w:after="0" w:line="360" w:lineRule="auto"/>
        <w:ind w:right="255"/>
        <w:jc w:val="both"/>
        <w:rPr>
          <w:rFonts w:asciiTheme="minorHAnsi" w:hAnsiTheme="minorHAnsi" w:cstheme="minorHAnsi"/>
          <w:b/>
          <w:bCs/>
          <w:color w:val="000000" w:themeColor="text1"/>
        </w:rPr>
      </w:pPr>
    </w:p>
    <w:p w14:paraId="2A5206B7" w14:textId="77777777" w:rsidR="00B815E3" w:rsidRPr="00875CEF" w:rsidRDefault="00A31BA1" w:rsidP="005D6028">
      <w:pPr>
        <w:spacing w:after="0" w:line="360" w:lineRule="auto"/>
        <w:ind w:right="255"/>
        <w:jc w:val="both"/>
        <w:rPr>
          <w:rFonts w:asciiTheme="minorHAnsi" w:hAnsiTheme="minorHAnsi" w:cstheme="minorHAnsi"/>
          <w:b/>
          <w:bCs/>
          <w:color w:val="000000" w:themeColor="text1"/>
        </w:rPr>
      </w:pPr>
      <w:proofErr w:type="spellStart"/>
      <w:r w:rsidRPr="00875CEF">
        <w:rPr>
          <w:rFonts w:asciiTheme="minorHAnsi" w:hAnsiTheme="minorHAnsi" w:cstheme="minorHAnsi"/>
          <w:b/>
          <w:bCs/>
          <w:color w:val="000000" w:themeColor="text1"/>
        </w:rPr>
        <w:t>Analisis</w:t>
      </w:r>
      <w:proofErr w:type="spellEnd"/>
      <w:r w:rsidRPr="00875CEF">
        <w:rPr>
          <w:rFonts w:asciiTheme="minorHAnsi" w:hAnsiTheme="minorHAnsi" w:cstheme="minorHAnsi"/>
          <w:b/>
          <w:bCs/>
          <w:color w:val="000000" w:themeColor="text1"/>
        </w:rPr>
        <w:t xml:space="preserve"> </w:t>
      </w:r>
      <w:proofErr w:type="spellStart"/>
      <w:r w:rsidRPr="00875CEF">
        <w:rPr>
          <w:rFonts w:asciiTheme="minorHAnsi" w:hAnsiTheme="minorHAnsi" w:cstheme="minorHAnsi"/>
          <w:b/>
          <w:bCs/>
          <w:color w:val="000000" w:themeColor="text1"/>
        </w:rPr>
        <w:t>bivariat</w:t>
      </w:r>
      <w:proofErr w:type="spellEnd"/>
    </w:p>
    <w:p w14:paraId="27D867A9" w14:textId="77777777" w:rsidR="00B815E3" w:rsidRPr="00875CEF" w:rsidRDefault="00A31BA1" w:rsidP="005D6028">
      <w:pPr>
        <w:spacing w:after="0" w:line="360" w:lineRule="auto"/>
        <w:ind w:right="-22" w:firstLine="720"/>
        <w:jc w:val="both"/>
        <w:rPr>
          <w:rFonts w:asciiTheme="minorHAnsi" w:hAnsiTheme="minorHAnsi" w:cstheme="minorHAnsi"/>
          <w:color w:val="000000" w:themeColor="text1"/>
        </w:rPr>
      </w:pPr>
      <w:bookmarkStart w:id="0" w:name="_Hlk158639907"/>
      <w:proofErr w:type="spellStart"/>
      <w:r w:rsidRPr="00875CEF">
        <w:rPr>
          <w:rFonts w:asciiTheme="minorHAnsi" w:hAnsiTheme="minorHAnsi" w:cstheme="minorHAnsi"/>
          <w:color w:val="000000" w:themeColor="text1"/>
        </w:rPr>
        <w:t>Berdasarkan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tabel</w:t>
      </w:r>
      <w:proofErr w:type="spellEnd"/>
      <w:r w:rsidRPr="00875CEF">
        <w:rPr>
          <w:rFonts w:asciiTheme="minorHAnsi" w:hAnsiTheme="minorHAnsi" w:cstheme="minorHAnsi"/>
          <w:color w:val="000000" w:themeColor="text1"/>
        </w:rPr>
        <w:t xml:space="preserve"> 3, </w:t>
      </w:r>
      <w:bookmarkEnd w:id="0"/>
      <w:r w:rsidRPr="00875CEF">
        <w:rPr>
          <w:rFonts w:asciiTheme="minorHAnsi" w:hAnsiTheme="minorHAnsi" w:cstheme="minorHAnsi"/>
          <w:color w:val="000000" w:themeColor="text1"/>
        </w:rPr>
        <w:t xml:space="preserve">Hasil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menunjukkan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bahwa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besar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ringan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memiliki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kategori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sebanyak</w:t>
      </w:r>
      <w:proofErr w:type="spellEnd"/>
      <w:r w:rsidRPr="00875CEF">
        <w:rPr>
          <w:rFonts w:asciiTheme="minorHAnsi" w:hAnsiTheme="minorHAnsi" w:cstheme="minorHAnsi"/>
          <w:color w:val="000000" w:themeColor="text1"/>
        </w:rPr>
        <w:t xml:space="preserve"> 18 orang (78,3%) dan </w:t>
      </w:r>
      <w:proofErr w:type="spellStart"/>
      <w:r w:rsidRPr="00875CEF">
        <w:rPr>
          <w:rFonts w:asciiTheme="minorHAnsi" w:hAnsiTheme="minorHAnsi" w:cstheme="minorHAnsi"/>
          <w:color w:val="000000" w:themeColor="text1"/>
        </w:rPr>
        <w:t>kategori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tinggi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sebanyak</w:t>
      </w:r>
      <w:proofErr w:type="spellEnd"/>
      <w:r w:rsidRPr="00875CEF">
        <w:rPr>
          <w:rFonts w:asciiTheme="minorHAnsi" w:hAnsiTheme="minorHAnsi" w:cstheme="minorHAnsi"/>
          <w:color w:val="000000" w:themeColor="text1"/>
        </w:rPr>
        <w:t xml:space="preserve"> 43 orang (100%). </w:t>
      </w:r>
      <w:proofErr w:type="spellStart"/>
      <w:r w:rsidRPr="00875CEF">
        <w:rPr>
          <w:rFonts w:asciiTheme="minorHAnsi" w:hAnsiTheme="minorHAnsi" w:cstheme="minorHAnsi"/>
          <w:color w:val="000000" w:themeColor="text1"/>
        </w:rPr>
        <w:t>Sementara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itu</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berada</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kategori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sebanyak</w:t>
      </w:r>
      <w:proofErr w:type="spellEnd"/>
      <w:r w:rsidRPr="00875CEF">
        <w:rPr>
          <w:rFonts w:asciiTheme="minorHAnsi" w:hAnsiTheme="minorHAnsi" w:cstheme="minorHAnsi"/>
          <w:color w:val="000000" w:themeColor="text1"/>
        </w:rPr>
        <w:t xml:space="preserve"> 5 orang (21,7%). Uji </w:t>
      </w:r>
      <w:proofErr w:type="spellStart"/>
      <w:r w:rsidRPr="00875CEF">
        <w:rPr>
          <w:rFonts w:asciiTheme="minorHAnsi" w:hAnsiTheme="minorHAnsi" w:cstheme="minorHAnsi"/>
          <w:color w:val="000000" w:themeColor="text1"/>
        </w:rPr>
        <w:t>statistik</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digunakan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dalam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korelasi</w:t>
      </w:r>
      <w:proofErr w:type="spellEnd"/>
      <w:r w:rsidRPr="00875CEF">
        <w:rPr>
          <w:rFonts w:asciiTheme="minorHAnsi" w:hAnsiTheme="minorHAnsi" w:cstheme="minorHAnsi"/>
          <w:color w:val="000000" w:themeColor="text1"/>
        </w:rPr>
        <w:t xml:space="preserve"> Spearman rank,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hasil</w:t>
      </w:r>
      <w:proofErr w:type="spellEnd"/>
      <w:r w:rsidRPr="00875CEF">
        <w:rPr>
          <w:rFonts w:asciiTheme="minorHAnsi" w:hAnsiTheme="minorHAnsi" w:cstheme="minorHAnsi"/>
          <w:color w:val="000000" w:themeColor="text1"/>
        </w:rPr>
        <w:t xml:space="preserve"> p-value </w:t>
      </w:r>
      <w:proofErr w:type="spellStart"/>
      <w:r w:rsidRPr="00875CEF">
        <w:rPr>
          <w:rFonts w:asciiTheme="minorHAnsi" w:hAnsiTheme="minorHAnsi" w:cstheme="minorHAnsi"/>
          <w:color w:val="000000" w:themeColor="text1"/>
        </w:rPr>
        <w:t>sebesar</w:t>
      </w:r>
      <w:proofErr w:type="spellEnd"/>
      <w:r w:rsidRPr="00875CEF">
        <w:rPr>
          <w:rFonts w:asciiTheme="minorHAnsi" w:hAnsiTheme="minorHAnsi" w:cstheme="minorHAnsi"/>
          <w:color w:val="000000" w:themeColor="text1"/>
        </w:rPr>
        <w:t xml:space="preserve"> 0,001 (p &lt; 0,05), yang </w:t>
      </w:r>
      <w:proofErr w:type="spellStart"/>
      <w:r w:rsidRPr="00875CEF">
        <w:rPr>
          <w:rFonts w:asciiTheme="minorHAnsi" w:hAnsiTheme="minorHAnsi" w:cstheme="minorHAnsi"/>
          <w:color w:val="000000" w:themeColor="text1"/>
        </w:rPr>
        <w:t>mengindikasikan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bermakna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antara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menyusun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Universitas Muhammadiyah Semarang. Selain </w:t>
      </w:r>
      <w:proofErr w:type="spellStart"/>
      <w:r w:rsidRPr="00875CEF">
        <w:rPr>
          <w:rFonts w:asciiTheme="minorHAnsi" w:hAnsiTheme="minorHAnsi" w:cstheme="minorHAnsi"/>
          <w:color w:val="000000" w:themeColor="text1"/>
        </w:rPr>
        <w:t>itu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diperoleh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nilai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koefisien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korelasi</w:t>
      </w:r>
      <w:proofErr w:type="spellEnd"/>
      <w:r w:rsidRPr="00875CEF">
        <w:rPr>
          <w:rFonts w:asciiTheme="minorHAnsi" w:hAnsiTheme="minorHAnsi" w:cstheme="minorHAnsi"/>
          <w:color w:val="000000" w:themeColor="text1"/>
        </w:rPr>
        <w:t xml:space="preserve"> (r) </w:t>
      </w:r>
      <w:proofErr w:type="spellStart"/>
      <w:r w:rsidRPr="00875CEF">
        <w:rPr>
          <w:rFonts w:asciiTheme="minorHAnsi" w:hAnsiTheme="minorHAnsi" w:cstheme="minorHAnsi"/>
          <w:color w:val="000000" w:themeColor="text1"/>
        </w:rPr>
        <w:t>sebesar</w:t>
      </w:r>
      <w:proofErr w:type="spellEnd"/>
      <w:r w:rsidRPr="00875CEF">
        <w:rPr>
          <w:rFonts w:asciiTheme="minorHAnsi" w:hAnsiTheme="minorHAnsi" w:cstheme="minorHAnsi"/>
          <w:color w:val="000000" w:themeColor="text1"/>
        </w:rPr>
        <w:t xml:space="preserve"> -0,391, yang </w:t>
      </w:r>
      <w:proofErr w:type="spellStart"/>
      <w:r w:rsidRPr="00875CEF">
        <w:rPr>
          <w:rFonts w:asciiTheme="minorHAnsi" w:hAnsiTheme="minorHAnsi" w:cstheme="minorHAnsi"/>
          <w:color w:val="000000" w:themeColor="text1"/>
        </w:rPr>
        <w:t>menunjukkan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arah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negatif</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kekuatan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w:t>
      </w:r>
    </w:p>
    <w:p w14:paraId="0B87FDA9" w14:textId="77777777" w:rsidR="00B815E3" w:rsidRPr="00875CEF" w:rsidRDefault="00B815E3" w:rsidP="005D6028">
      <w:pPr>
        <w:spacing w:after="0" w:line="360" w:lineRule="auto"/>
        <w:ind w:right="-22"/>
        <w:jc w:val="both"/>
        <w:rPr>
          <w:rFonts w:asciiTheme="minorHAnsi" w:hAnsiTheme="minorHAnsi" w:cstheme="minorHAnsi"/>
          <w:color w:val="000000" w:themeColor="text1"/>
        </w:rPr>
      </w:pPr>
    </w:p>
    <w:p w14:paraId="0380E68C" w14:textId="77777777" w:rsidR="00B815E3" w:rsidRPr="00875CEF" w:rsidRDefault="00B815E3" w:rsidP="005D6028">
      <w:pPr>
        <w:spacing w:after="0" w:line="360" w:lineRule="auto"/>
        <w:jc w:val="both"/>
        <w:rPr>
          <w:rFonts w:asciiTheme="minorHAnsi" w:hAnsiTheme="minorHAnsi" w:cstheme="minorHAnsi"/>
          <w:b/>
          <w:bCs/>
          <w:smallCaps/>
          <w:color w:val="000000" w:themeColor="text1"/>
        </w:rPr>
        <w:sectPr w:rsidR="00B815E3" w:rsidRPr="00875CEF" w:rsidSect="00653217">
          <w:type w:val="continuous"/>
          <w:pgSz w:w="11907" w:h="16840"/>
          <w:pgMar w:top="1418" w:right="1418" w:bottom="1418" w:left="1418" w:header="709" w:footer="709" w:gutter="0"/>
          <w:pgNumType w:start="60"/>
          <w:cols w:num="2" w:space="720" w:equalWidth="0">
            <w:col w:w="4394" w:space="567"/>
            <w:col w:w="4110"/>
          </w:cols>
        </w:sectPr>
      </w:pPr>
    </w:p>
    <w:p w14:paraId="4B82463C" w14:textId="77777777" w:rsidR="00B815E3" w:rsidRPr="00875CEF" w:rsidRDefault="00A31BA1" w:rsidP="005D6028">
      <w:pPr>
        <w:pStyle w:val="Caption"/>
        <w:spacing w:before="240" w:after="0" w:line="360" w:lineRule="auto"/>
        <w:jc w:val="center"/>
        <w:rPr>
          <w:rFonts w:asciiTheme="minorHAnsi" w:hAnsiTheme="minorHAnsi" w:cstheme="minorHAnsi"/>
          <w:i w:val="0"/>
          <w:iCs w:val="0"/>
          <w:color w:val="000000" w:themeColor="text1"/>
          <w:sz w:val="22"/>
          <w:szCs w:val="22"/>
          <w:lang w:val="id-ID"/>
        </w:rPr>
      </w:pPr>
      <w:r w:rsidRPr="00875CEF">
        <w:rPr>
          <w:rFonts w:asciiTheme="minorHAnsi" w:hAnsiTheme="minorHAnsi" w:cstheme="minorHAnsi"/>
          <w:i w:val="0"/>
          <w:iCs w:val="0"/>
          <w:color w:val="000000" w:themeColor="text1"/>
          <w:sz w:val="22"/>
          <w:szCs w:val="22"/>
        </w:rPr>
        <w:t>Tabel</w:t>
      </w:r>
      <w:r w:rsidRPr="00875CEF">
        <w:rPr>
          <w:rFonts w:asciiTheme="minorHAnsi" w:hAnsiTheme="minorHAnsi" w:cstheme="minorHAnsi"/>
          <w:i w:val="0"/>
          <w:iCs w:val="0"/>
          <w:color w:val="000000" w:themeColor="text1"/>
          <w:sz w:val="22"/>
          <w:szCs w:val="22"/>
          <w:lang w:val="id-ID"/>
        </w:rPr>
        <w:t xml:space="preserve"> </w:t>
      </w:r>
      <w:r w:rsidRPr="00875CEF">
        <w:rPr>
          <w:rFonts w:asciiTheme="minorHAnsi" w:hAnsiTheme="minorHAnsi" w:cstheme="minorHAnsi"/>
          <w:i w:val="0"/>
          <w:iCs w:val="0"/>
          <w:color w:val="000000" w:themeColor="text1"/>
          <w:sz w:val="22"/>
          <w:szCs w:val="22"/>
        </w:rPr>
        <w:fldChar w:fldCharType="begin"/>
      </w:r>
      <w:r w:rsidRPr="00875CEF">
        <w:rPr>
          <w:rFonts w:asciiTheme="minorHAnsi" w:hAnsiTheme="minorHAnsi" w:cstheme="minorHAnsi"/>
          <w:i w:val="0"/>
          <w:iCs w:val="0"/>
          <w:color w:val="000000" w:themeColor="text1"/>
          <w:sz w:val="22"/>
          <w:szCs w:val="22"/>
        </w:rPr>
        <w:instrText xml:space="preserve"> SEQ Tabel_4 \* ARABIC </w:instrText>
      </w:r>
      <w:r w:rsidRPr="00875CEF">
        <w:rPr>
          <w:rFonts w:asciiTheme="minorHAnsi" w:hAnsiTheme="minorHAnsi" w:cstheme="minorHAnsi"/>
          <w:i w:val="0"/>
          <w:iCs w:val="0"/>
          <w:color w:val="000000" w:themeColor="text1"/>
          <w:sz w:val="22"/>
          <w:szCs w:val="22"/>
        </w:rPr>
        <w:fldChar w:fldCharType="separate"/>
      </w:r>
      <w:r w:rsidRPr="00875CEF">
        <w:rPr>
          <w:rFonts w:asciiTheme="minorHAnsi" w:hAnsiTheme="minorHAnsi" w:cstheme="minorHAnsi"/>
          <w:i w:val="0"/>
          <w:iCs w:val="0"/>
          <w:color w:val="000000" w:themeColor="text1"/>
          <w:sz w:val="22"/>
          <w:szCs w:val="22"/>
        </w:rPr>
        <w:t>3</w:t>
      </w:r>
      <w:r w:rsidRPr="00875CEF">
        <w:rPr>
          <w:rFonts w:asciiTheme="minorHAnsi" w:hAnsiTheme="minorHAnsi" w:cstheme="minorHAnsi"/>
          <w:i w:val="0"/>
          <w:iCs w:val="0"/>
          <w:color w:val="000000" w:themeColor="text1"/>
          <w:sz w:val="22"/>
          <w:szCs w:val="22"/>
        </w:rPr>
        <w:fldChar w:fldCharType="end"/>
      </w:r>
      <w:r w:rsidRPr="00875CEF">
        <w:rPr>
          <w:rFonts w:asciiTheme="minorHAnsi" w:hAnsiTheme="minorHAnsi" w:cstheme="minorHAnsi"/>
          <w:i w:val="0"/>
          <w:iCs w:val="0"/>
          <w:color w:val="000000" w:themeColor="text1"/>
          <w:sz w:val="22"/>
          <w:szCs w:val="22"/>
          <w:lang w:val="id-ID"/>
        </w:rPr>
        <w:t xml:space="preserve"> Hubungan Efikasi Diri Dengan Tingkat Kecemasan</w:t>
      </w:r>
    </w:p>
    <w:tbl>
      <w:tblPr>
        <w:tblStyle w:val="PlainTable21"/>
        <w:tblW w:w="8896" w:type="dxa"/>
        <w:tblLayout w:type="fixed"/>
        <w:tblLook w:val="04A0" w:firstRow="1" w:lastRow="0" w:firstColumn="1" w:lastColumn="0" w:noHBand="0" w:noVBand="1"/>
      </w:tblPr>
      <w:tblGrid>
        <w:gridCol w:w="1946"/>
        <w:gridCol w:w="416"/>
        <w:gridCol w:w="566"/>
        <w:gridCol w:w="316"/>
        <w:gridCol w:w="566"/>
        <w:gridCol w:w="316"/>
        <w:gridCol w:w="383"/>
        <w:gridCol w:w="316"/>
        <w:gridCol w:w="383"/>
        <w:gridCol w:w="416"/>
        <w:gridCol w:w="516"/>
        <w:gridCol w:w="1515"/>
        <w:gridCol w:w="1241"/>
      </w:tblGrid>
      <w:tr w:rsidR="00875CEF" w:rsidRPr="00875CEF" w14:paraId="68939D76" w14:textId="77777777" w:rsidTr="00B81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dxa"/>
            <w:vMerge w:val="restart"/>
          </w:tcPr>
          <w:p w14:paraId="5FCD5751" w14:textId="77777777" w:rsidR="00B815E3" w:rsidRPr="00875CEF" w:rsidRDefault="00B815E3" w:rsidP="005D6028">
            <w:pPr>
              <w:pStyle w:val="ListParagraph1"/>
              <w:spacing w:line="360" w:lineRule="auto"/>
              <w:ind w:left="1418" w:hanging="1418"/>
              <w:jc w:val="center"/>
              <w:rPr>
                <w:rFonts w:asciiTheme="minorHAnsi" w:hAnsiTheme="minorHAnsi" w:cstheme="minorHAnsi"/>
                <w:b w:val="0"/>
                <w:bCs w:val="0"/>
                <w:color w:val="000000" w:themeColor="text1"/>
              </w:rPr>
            </w:pPr>
          </w:p>
          <w:p w14:paraId="639BB15D" w14:textId="77777777" w:rsidR="00B815E3" w:rsidRPr="00875CEF" w:rsidRDefault="00A31BA1" w:rsidP="005D6028">
            <w:pPr>
              <w:pStyle w:val="ListParagraph1"/>
              <w:spacing w:line="360" w:lineRule="auto"/>
              <w:ind w:left="1418" w:hanging="1418"/>
              <w:jc w:val="center"/>
              <w:rPr>
                <w:rFonts w:asciiTheme="minorHAnsi" w:hAnsiTheme="minorHAnsi" w:cstheme="minorHAnsi"/>
                <w:b w:val="0"/>
                <w:bCs w:val="0"/>
                <w:color w:val="000000" w:themeColor="text1"/>
              </w:rPr>
            </w:pP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p>
        </w:tc>
        <w:tc>
          <w:tcPr>
            <w:tcW w:w="3262" w:type="dxa"/>
            <w:gridSpan w:val="8"/>
          </w:tcPr>
          <w:p w14:paraId="66F02F0C" w14:textId="77777777" w:rsidR="00B815E3" w:rsidRPr="00875CEF" w:rsidRDefault="00A31BA1" w:rsidP="005D6028">
            <w:pPr>
              <w:pStyle w:val="ListParagraph1"/>
              <w:spacing w:line="360" w:lineRule="auto"/>
              <w:ind w:left="1418" w:hanging="141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 xml:space="preserve">Tingkat </w:t>
            </w:r>
            <w:proofErr w:type="spellStart"/>
            <w:r w:rsidRPr="00875CEF">
              <w:rPr>
                <w:rFonts w:asciiTheme="minorHAnsi" w:hAnsiTheme="minorHAnsi" w:cstheme="minorHAnsi"/>
                <w:color w:val="000000" w:themeColor="text1"/>
              </w:rPr>
              <w:t>kecemasan</w:t>
            </w:r>
            <w:proofErr w:type="spellEnd"/>
          </w:p>
        </w:tc>
        <w:tc>
          <w:tcPr>
            <w:tcW w:w="932" w:type="dxa"/>
            <w:gridSpan w:val="2"/>
            <w:vMerge w:val="restart"/>
          </w:tcPr>
          <w:p w14:paraId="2749DFA3" w14:textId="77777777" w:rsidR="00B815E3" w:rsidRPr="00875CEF" w:rsidRDefault="00B815E3" w:rsidP="005D6028">
            <w:pPr>
              <w:pStyle w:val="ListParagraph1"/>
              <w:spacing w:line="360" w:lineRule="auto"/>
              <w:ind w:left="1418" w:hanging="141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p>
          <w:p w14:paraId="581548DB" w14:textId="77777777" w:rsidR="00B815E3" w:rsidRPr="00875CEF" w:rsidRDefault="00A31BA1" w:rsidP="005D6028">
            <w:pPr>
              <w:pStyle w:val="ListParagraph1"/>
              <w:spacing w:line="360" w:lineRule="auto"/>
              <w:ind w:left="1418" w:hanging="141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Total</w:t>
            </w:r>
          </w:p>
        </w:tc>
        <w:tc>
          <w:tcPr>
            <w:tcW w:w="1515" w:type="dxa"/>
            <w:vMerge w:val="restart"/>
          </w:tcPr>
          <w:p w14:paraId="4398CED4" w14:textId="77777777" w:rsidR="00B815E3" w:rsidRPr="00875CEF" w:rsidRDefault="00A31BA1" w:rsidP="005D6028">
            <w:pPr>
              <w:pStyle w:val="ListParagraph1"/>
              <w:spacing w:line="360" w:lineRule="auto"/>
              <w:ind w:left="1418" w:hanging="141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P</w:t>
            </w:r>
          </w:p>
          <w:p w14:paraId="5843699D" w14:textId="77777777" w:rsidR="00B815E3" w:rsidRPr="00875CEF" w:rsidRDefault="00A31BA1" w:rsidP="005D6028">
            <w:pPr>
              <w:pStyle w:val="ListParagraph1"/>
              <w:spacing w:line="360" w:lineRule="auto"/>
              <w:ind w:left="1418" w:hanging="141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value</w:t>
            </w:r>
          </w:p>
        </w:tc>
        <w:tc>
          <w:tcPr>
            <w:tcW w:w="1241" w:type="dxa"/>
            <w:vMerge w:val="restart"/>
          </w:tcPr>
          <w:p w14:paraId="2D379AA1" w14:textId="77777777" w:rsidR="00B815E3" w:rsidRPr="00875CEF" w:rsidRDefault="00B815E3" w:rsidP="005D6028">
            <w:pPr>
              <w:pStyle w:val="ListParagraph1"/>
              <w:spacing w:line="360" w:lineRule="auto"/>
              <w:ind w:left="1418" w:hanging="141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p>
          <w:p w14:paraId="4933F039" w14:textId="77777777" w:rsidR="00B815E3" w:rsidRPr="00875CEF" w:rsidRDefault="00A31BA1" w:rsidP="005D6028">
            <w:pPr>
              <w:pStyle w:val="ListParagraph1"/>
              <w:spacing w:line="360" w:lineRule="auto"/>
              <w:ind w:left="1418" w:hanging="141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r</w:t>
            </w:r>
          </w:p>
        </w:tc>
      </w:tr>
      <w:tr w:rsidR="00875CEF" w:rsidRPr="00875CEF" w14:paraId="533905A0" w14:textId="77777777" w:rsidTr="00B815E3">
        <w:tc>
          <w:tcPr>
            <w:cnfStyle w:val="001000000000" w:firstRow="0" w:lastRow="0" w:firstColumn="1" w:lastColumn="0" w:oddVBand="0" w:evenVBand="0" w:oddHBand="0" w:evenHBand="0" w:firstRowFirstColumn="0" w:firstRowLastColumn="0" w:lastRowFirstColumn="0" w:lastRowLastColumn="0"/>
            <w:tcW w:w="1946" w:type="dxa"/>
            <w:vMerge/>
            <w:tcBorders>
              <w:top w:val="single" w:sz="4" w:space="0" w:color="7F7F7F" w:themeColor="text1" w:themeTint="80"/>
              <w:bottom w:val="single" w:sz="4" w:space="0" w:color="7F7F7F" w:themeColor="text1" w:themeTint="80"/>
            </w:tcBorders>
          </w:tcPr>
          <w:p w14:paraId="020CA125" w14:textId="77777777" w:rsidR="00B815E3" w:rsidRPr="00875CEF" w:rsidRDefault="00B815E3" w:rsidP="005D6028">
            <w:pPr>
              <w:pStyle w:val="ListParagraph1"/>
              <w:spacing w:line="360" w:lineRule="auto"/>
              <w:ind w:left="1418" w:hanging="1418"/>
              <w:jc w:val="center"/>
              <w:rPr>
                <w:rFonts w:asciiTheme="minorHAnsi" w:hAnsiTheme="minorHAnsi" w:cstheme="minorHAnsi"/>
                <w:color w:val="000000" w:themeColor="text1"/>
              </w:rPr>
            </w:pPr>
          </w:p>
        </w:tc>
        <w:tc>
          <w:tcPr>
            <w:tcW w:w="982" w:type="dxa"/>
            <w:gridSpan w:val="2"/>
            <w:tcBorders>
              <w:top w:val="single" w:sz="4" w:space="0" w:color="7F7F7F" w:themeColor="text1" w:themeTint="80"/>
              <w:bottom w:val="single" w:sz="4" w:space="0" w:color="7F7F7F" w:themeColor="text1" w:themeTint="80"/>
            </w:tcBorders>
          </w:tcPr>
          <w:p w14:paraId="398EC3C9"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roofErr w:type="spellStart"/>
            <w:r w:rsidRPr="00875CEF">
              <w:rPr>
                <w:rFonts w:asciiTheme="minorHAnsi" w:hAnsiTheme="minorHAnsi" w:cstheme="minorHAnsi"/>
                <w:color w:val="000000" w:themeColor="text1"/>
              </w:rPr>
              <w:t>Ringan</w:t>
            </w:r>
            <w:proofErr w:type="spellEnd"/>
          </w:p>
        </w:tc>
        <w:tc>
          <w:tcPr>
            <w:tcW w:w="882" w:type="dxa"/>
            <w:gridSpan w:val="2"/>
            <w:tcBorders>
              <w:top w:val="single" w:sz="4" w:space="0" w:color="7F7F7F" w:themeColor="text1" w:themeTint="80"/>
              <w:bottom w:val="single" w:sz="4" w:space="0" w:color="7F7F7F" w:themeColor="text1" w:themeTint="80"/>
            </w:tcBorders>
          </w:tcPr>
          <w:p w14:paraId="34F9CA78"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Sedang</w:t>
            </w:r>
          </w:p>
        </w:tc>
        <w:tc>
          <w:tcPr>
            <w:tcW w:w="699" w:type="dxa"/>
            <w:gridSpan w:val="2"/>
            <w:tcBorders>
              <w:top w:val="single" w:sz="4" w:space="0" w:color="7F7F7F" w:themeColor="text1" w:themeTint="80"/>
              <w:bottom w:val="single" w:sz="4" w:space="0" w:color="7F7F7F" w:themeColor="text1" w:themeTint="80"/>
            </w:tcBorders>
          </w:tcPr>
          <w:p w14:paraId="6DD91CE8"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Berat</w:t>
            </w:r>
          </w:p>
        </w:tc>
        <w:tc>
          <w:tcPr>
            <w:tcW w:w="699" w:type="dxa"/>
            <w:gridSpan w:val="2"/>
            <w:tcBorders>
              <w:top w:val="single" w:sz="4" w:space="0" w:color="7F7F7F" w:themeColor="text1" w:themeTint="80"/>
              <w:bottom w:val="single" w:sz="4" w:space="0" w:color="7F7F7F" w:themeColor="text1" w:themeTint="80"/>
            </w:tcBorders>
          </w:tcPr>
          <w:p w14:paraId="3D36DCC7"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Panik</w:t>
            </w:r>
          </w:p>
        </w:tc>
        <w:tc>
          <w:tcPr>
            <w:tcW w:w="932" w:type="dxa"/>
            <w:gridSpan w:val="2"/>
            <w:vMerge/>
            <w:tcBorders>
              <w:top w:val="single" w:sz="4" w:space="0" w:color="7F7F7F" w:themeColor="text1" w:themeTint="80"/>
              <w:bottom w:val="single" w:sz="4" w:space="0" w:color="7F7F7F" w:themeColor="text1" w:themeTint="80"/>
            </w:tcBorders>
          </w:tcPr>
          <w:p w14:paraId="7CC098BA"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515" w:type="dxa"/>
            <w:vMerge/>
            <w:tcBorders>
              <w:top w:val="single" w:sz="4" w:space="0" w:color="7F7F7F" w:themeColor="text1" w:themeTint="80"/>
              <w:bottom w:val="single" w:sz="4" w:space="0" w:color="7F7F7F" w:themeColor="text1" w:themeTint="80"/>
            </w:tcBorders>
          </w:tcPr>
          <w:p w14:paraId="03B020FE"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p>
        </w:tc>
        <w:tc>
          <w:tcPr>
            <w:tcW w:w="1241" w:type="dxa"/>
            <w:vMerge/>
            <w:tcBorders>
              <w:top w:val="single" w:sz="4" w:space="0" w:color="7F7F7F" w:themeColor="text1" w:themeTint="80"/>
              <w:bottom w:val="single" w:sz="4" w:space="0" w:color="7F7F7F" w:themeColor="text1" w:themeTint="80"/>
            </w:tcBorders>
          </w:tcPr>
          <w:p w14:paraId="16EE68D9"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p>
        </w:tc>
      </w:tr>
      <w:tr w:rsidR="00875CEF" w:rsidRPr="00875CEF" w14:paraId="23578355" w14:textId="77777777" w:rsidTr="00B815E3">
        <w:tc>
          <w:tcPr>
            <w:cnfStyle w:val="001000000000" w:firstRow="0" w:lastRow="0" w:firstColumn="1" w:lastColumn="0" w:oddVBand="0" w:evenVBand="0" w:oddHBand="0" w:evenHBand="0" w:firstRowFirstColumn="0" w:firstRowLastColumn="0" w:lastRowFirstColumn="0" w:lastRowLastColumn="0"/>
            <w:tcW w:w="1946" w:type="dxa"/>
            <w:vMerge/>
          </w:tcPr>
          <w:p w14:paraId="4D99BF30" w14:textId="77777777" w:rsidR="00B815E3" w:rsidRPr="00875CEF" w:rsidRDefault="00B815E3" w:rsidP="005D6028">
            <w:pPr>
              <w:pStyle w:val="ListParagraph1"/>
              <w:spacing w:line="360" w:lineRule="auto"/>
              <w:ind w:left="1418" w:hanging="1418"/>
              <w:jc w:val="center"/>
              <w:rPr>
                <w:rFonts w:asciiTheme="minorHAnsi" w:hAnsiTheme="minorHAnsi" w:cstheme="minorHAnsi"/>
                <w:color w:val="000000" w:themeColor="text1"/>
              </w:rPr>
            </w:pPr>
          </w:p>
        </w:tc>
        <w:tc>
          <w:tcPr>
            <w:tcW w:w="416" w:type="dxa"/>
          </w:tcPr>
          <w:p w14:paraId="1E487C24"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n</w:t>
            </w:r>
          </w:p>
        </w:tc>
        <w:tc>
          <w:tcPr>
            <w:tcW w:w="566" w:type="dxa"/>
          </w:tcPr>
          <w:p w14:paraId="5DCF338A"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w:t>
            </w:r>
          </w:p>
        </w:tc>
        <w:tc>
          <w:tcPr>
            <w:tcW w:w="316" w:type="dxa"/>
          </w:tcPr>
          <w:p w14:paraId="70F91364"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n</w:t>
            </w:r>
          </w:p>
        </w:tc>
        <w:tc>
          <w:tcPr>
            <w:tcW w:w="566" w:type="dxa"/>
          </w:tcPr>
          <w:p w14:paraId="1E69D080"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w:t>
            </w:r>
          </w:p>
        </w:tc>
        <w:tc>
          <w:tcPr>
            <w:tcW w:w="316" w:type="dxa"/>
          </w:tcPr>
          <w:p w14:paraId="5C708B00"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n</w:t>
            </w:r>
          </w:p>
        </w:tc>
        <w:tc>
          <w:tcPr>
            <w:tcW w:w="383" w:type="dxa"/>
          </w:tcPr>
          <w:p w14:paraId="64916A4C"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w:t>
            </w:r>
          </w:p>
        </w:tc>
        <w:tc>
          <w:tcPr>
            <w:tcW w:w="316" w:type="dxa"/>
          </w:tcPr>
          <w:p w14:paraId="39A7C3A5"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n</w:t>
            </w:r>
          </w:p>
        </w:tc>
        <w:tc>
          <w:tcPr>
            <w:tcW w:w="383" w:type="dxa"/>
          </w:tcPr>
          <w:p w14:paraId="74096934"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w:t>
            </w:r>
          </w:p>
        </w:tc>
        <w:tc>
          <w:tcPr>
            <w:tcW w:w="416" w:type="dxa"/>
          </w:tcPr>
          <w:p w14:paraId="2815EF0C"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n</w:t>
            </w:r>
          </w:p>
        </w:tc>
        <w:tc>
          <w:tcPr>
            <w:tcW w:w="516" w:type="dxa"/>
          </w:tcPr>
          <w:p w14:paraId="6C805C46"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w:t>
            </w:r>
          </w:p>
        </w:tc>
        <w:tc>
          <w:tcPr>
            <w:tcW w:w="1515" w:type="dxa"/>
            <w:vMerge/>
          </w:tcPr>
          <w:p w14:paraId="1360DD1F"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p>
        </w:tc>
        <w:tc>
          <w:tcPr>
            <w:tcW w:w="1241" w:type="dxa"/>
            <w:vMerge/>
          </w:tcPr>
          <w:p w14:paraId="060FB320"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p>
        </w:tc>
      </w:tr>
      <w:tr w:rsidR="00875CEF" w:rsidRPr="00875CEF" w14:paraId="1E1CDD74" w14:textId="77777777" w:rsidTr="00B815E3">
        <w:trPr>
          <w:trHeight w:val="788"/>
        </w:trPr>
        <w:tc>
          <w:tcPr>
            <w:cnfStyle w:val="001000000000" w:firstRow="0" w:lastRow="0" w:firstColumn="1" w:lastColumn="0" w:oddVBand="0" w:evenVBand="0" w:oddHBand="0" w:evenHBand="0" w:firstRowFirstColumn="0" w:firstRowLastColumn="0" w:lastRowFirstColumn="0" w:lastRowLastColumn="0"/>
            <w:tcW w:w="1946" w:type="dxa"/>
            <w:tcBorders>
              <w:top w:val="single" w:sz="4" w:space="0" w:color="7F7F7F" w:themeColor="text1" w:themeTint="80"/>
              <w:bottom w:val="single" w:sz="4" w:space="0" w:color="7F7F7F" w:themeColor="text1" w:themeTint="80"/>
            </w:tcBorders>
          </w:tcPr>
          <w:p w14:paraId="6F5609E6" w14:textId="77777777" w:rsidR="00B815E3" w:rsidRPr="00875CEF" w:rsidRDefault="00A31BA1" w:rsidP="005D6028">
            <w:pPr>
              <w:pStyle w:val="ListParagraph1"/>
              <w:spacing w:line="360" w:lineRule="auto"/>
              <w:ind w:left="1418" w:hanging="1418"/>
              <w:jc w:val="center"/>
              <w:rPr>
                <w:rFonts w:asciiTheme="minorHAnsi" w:hAnsiTheme="minorHAnsi" w:cstheme="minorHAnsi"/>
                <w:b w:val="0"/>
                <w:bCs w:val="0"/>
                <w:color w:val="000000" w:themeColor="text1"/>
              </w:rPr>
            </w:pPr>
            <w:proofErr w:type="spellStart"/>
            <w:r w:rsidRPr="00875CEF">
              <w:rPr>
                <w:rFonts w:asciiTheme="minorHAnsi" w:hAnsiTheme="minorHAnsi" w:cstheme="minorHAnsi"/>
                <w:color w:val="000000" w:themeColor="text1"/>
              </w:rPr>
              <w:t>Rendah</w:t>
            </w:r>
            <w:proofErr w:type="spellEnd"/>
          </w:p>
          <w:p w14:paraId="52C6BB55" w14:textId="77777777" w:rsidR="00B815E3" w:rsidRPr="00875CEF" w:rsidRDefault="00A31BA1" w:rsidP="005D6028">
            <w:pPr>
              <w:pStyle w:val="ListParagraph1"/>
              <w:spacing w:line="360" w:lineRule="auto"/>
              <w:ind w:left="1418" w:hanging="1418"/>
              <w:jc w:val="center"/>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Sedang</w:t>
            </w:r>
          </w:p>
          <w:p w14:paraId="2D0D929B" w14:textId="77777777" w:rsidR="00B815E3" w:rsidRPr="00875CEF" w:rsidRDefault="00A31BA1" w:rsidP="005D6028">
            <w:pPr>
              <w:pStyle w:val="ListParagraph1"/>
              <w:spacing w:line="360" w:lineRule="auto"/>
              <w:ind w:left="1418" w:hanging="1418"/>
              <w:jc w:val="center"/>
              <w:rPr>
                <w:rFonts w:asciiTheme="minorHAnsi" w:hAnsiTheme="minorHAnsi" w:cstheme="minorHAnsi"/>
                <w:b w:val="0"/>
                <w:bCs w:val="0"/>
                <w:color w:val="000000" w:themeColor="text1"/>
              </w:rPr>
            </w:pPr>
            <w:r w:rsidRPr="00875CEF">
              <w:rPr>
                <w:rFonts w:asciiTheme="minorHAnsi" w:hAnsiTheme="minorHAnsi" w:cstheme="minorHAnsi"/>
                <w:color w:val="000000" w:themeColor="text1"/>
              </w:rPr>
              <w:t>Tinggi</w:t>
            </w:r>
          </w:p>
        </w:tc>
        <w:tc>
          <w:tcPr>
            <w:tcW w:w="416" w:type="dxa"/>
            <w:tcBorders>
              <w:top w:val="single" w:sz="4" w:space="0" w:color="7F7F7F" w:themeColor="text1" w:themeTint="80"/>
              <w:bottom w:val="single" w:sz="4" w:space="0" w:color="7F7F7F" w:themeColor="text1" w:themeTint="80"/>
            </w:tcBorders>
          </w:tcPr>
          <w:p w14:paraId="7CBE1F45"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24C2878A"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18</w:t>
            </w:r>
          </w:p>
          <w:p w14:paraId="55D67B25"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43</w:t>
            </w:r>
          </w:p>
        </w:tc>
        <w:tc>
          <w:tcPr>
            <w:tcW w:w="566" w:type="dxa"/>
            <w:tcBorders>
              <w:top w:val="single" w:sz="4" w:space="0" w:color="7F7F7F" w:themeColor="text1" w:themeTint="80"/>
              <w:bottom w:val="single" w:sz="4" w:space="0" w:color="7F7F7F" w:themeColor="text1" w:themeTint="80"/>
            </w:tcBorders>
          </w:tcPr>
          <w:p w14:paraId="203F1542"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2F1F3E26"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78,3</w:t>
            </w:r>
          </w:p>
          <w:p w14:paraId="5CA001FB"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100</w:t>
            </w:r>
          </w:p>
        </w:tc>
        <w:tc>
          <w:tcPr>
            <w:tcW w:w="316" w:type="dxa"/>
            <w:tcBorders>
              <w:top w:val="single" w:sz="4" w:space="0" w:color="7F7F7F" w:themeColor="text1" w:themeTint="80"/>
              <w:bottom w:val="single" w:sz="4" w:space="0" w:color="7F7F7F" w:themeColor="text1" w:themeTint="80"/>
            </w:tcBorders>
          </w:tcPr>
          <w:p w14:paraId="0178F3A6"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1827C547"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5</w:t>
            </w:r>
          </w:p>
          <w:p w14:paraId="48C80172"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3BEC50C9"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566" w:type="dxa"/>
            <w:tcBorders>
              <w:top w:val="single" w:sz="4" w:space="0" w:color="7F7F7F" w:themeColor="text1" w:themeTint="80"/>
              <w:bottom w:val="single" w:sz="4" w:space="0" w:color="7F7F7F" w:themeColor="text1" w:themeTint="80"/>
            </w:tcBorders>
          </w:tcPr>
          <w:p w14:paraId="73E4136C"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0FC9FF5D"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21,7</w:t>
            </w:r>
          </w:p>
          <w:p w14:paraId="53564044"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tc>
        <w:tc>
          <w:tcPr>
            <w:tcW w:w="316" w:type="dxa"/>
            <w:tcBorders>
              <w:top w:val="single" w:sz="4" w:space="0" w:color="7F7F7F" w:themeColor="text1" w:themeTint="80"/>
              <w:bottom w:val="single" w:sz="4" w:space="0" w:color="7F7F7F" w:themeColor="text1" w:themeTint="80"/>
            </w:tcBorders>
          </w:tcPr>
          <w:p w14:paraId="2EEC545C"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3B6D173A"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6320E2B0"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tc>
        <w:tc>
          <w:tcPr>
            <w:tcW w:w="383" w:type="dxa"/>
            <w:tcBorders>
              <w:top w:val="single" w:sz="4" w:space="0" w:color="7F7F7F" w:themeColor="text1" w:themeTint="80"/>
              <w:bottom w:val="single" w:sz="4" w:space="0" w:color="7F7F7F" w:themeColor="text1" w:themeTint="80"/>
            </w:tcBorders>
          </w:tcPr>
          <w:p w14:paraId="7FA552E0"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04694C85"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56A94895"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tc>
        <w:tc>
          <w:tcPr>
            <w:tcW w:w="316" w:type="dxa"/>
            <w:tcBorders>
              <w:top w:val="single" w:sz="4" w:space="0" w:color="7F7F7F" w:themeColor="text1" w:themeTint="80"/>
              <w:bottom w:val="single" w:sz="4" w:space="0" w:color="7F7F7F" w:themeColor="text1" w:themeTint="80"/>
            </w:tcBorders>
          </w:tcPr>
          <w:p w14:paraId="375253CC"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6C658083"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0D0025C4"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59B59390"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383" w:type="dxa"/>
            <w:tcBorders>
              <w:top w:val="single" w:sz="4" w:space="0" w:color="7F7F7F" w:themeColor="text1" w:themeTint="80"/>
              <w:bottom w:val="single" w:sz="4" w:space="0" w:color="7F7F7F" w:themeColor="text1" w:themeTint="80"/>
            </w:tcBorders>
          </w:tcPr>
          <w:p w14:paraId="25EAE078"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3EB21750"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p w14:paraId="513528FC"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0</w:t>
            </w:r>
          </w:p>
        </w:tc>
        <w:tc>
          <w:tcPr>
            <w:tcW w:w="416" w:type="dxa"/>
            <w:tcBorders>
              <w:top w:val="single" w:sz="4" w:space="0" w:color="7F7F7F" w:themeColor="text1" w:themeTint="80"/>
              <w:bottom w:val="single" w:sz="4" w:space="0" w:color="7F7F7F" w:themeColor="text1" w:themeTint="80"/>
            </w:tcBorders>
          </w:tcPr>
          <w:p w14:paraId="7F722BFA"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id-ID"/>
              </w:rPr>
            </w:pPr>
            <w:r w:rsidRPr="00875CEF">
              <w:rPr>
                <w:rFonts w:asciiTheme="minorHAnsi" w:hAnsiTheme="minorHAnsi" w:cstheme="minorHAnsi"/>
                <w:color w:val="000000" w:themeColor="text1"/>
                <w:lang w:val="id-ID"/>
              </w:rPr>
              <w:t>0</w:t>
            </w:r>
          </w:p>
          <w:p w14:paraId="5A0E0D41"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23</w:t>
            </w:r>
          </w:p>
          <w:p w14:paraId="681F6521"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43</w:t>
            </w:r>
          </w:p>
        </w:tc>
        <w:tc>
          <w:tcPr>
            <w:tcW w:w="516" w:type="dxa"/>
            <w:tcBorders>
              <w:top w:val="single" w:sz="4" w:space="0" w:color="7F7F7F" w:themeColor="text1" w:themeTint="80"/>
              <w:bottom w:val="single" w:sz="4" w:space="0" w:color="7F7F7F" w:themeColor="text1" w:themeTint="80"/>
            </w:tcBorders>
          </w:tcPr>
          <w:p w14:paraId="1777A01F"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id-ID"/>
              </w:rPr>
            </w:pPr>
            <w:r w:rsidRPr="00875CEF">
              <w:rPr>
                <w:rFonts w:asciiTheme="minorHAnsi" w:hAnsiTheme="minorHAnsi" w:cstheme="minorHAnsi"/>
                <w:color w:val="000000" w:themeColor="text1"/>
                <w:lang w:val="id-ID"/>
              </w:rPr>
              <w:t>0</w:t>
            </w:r>
          </w:p>
          <w:p w14:paraId="634685C6"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100</w:t>
            </w:r>
          </w:p>
          <w:p w14:paraId="2386E5D5"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75CEF">
              <w:rPr>
                <w:rFonts w:asciiTheme="minorHAnsi" w:hAnsiTheme="minorHAnsi" w:cstheme="minorHAnsi"/>
                <w:color w:val="000000" w:themeColor="text1"/>
              </w:rPr>
              <w:t>100</w:t>
            </w:r>
          </w:p>
        </w:tc>
        <w:tc>
          <w:tcPr>
            <w:tcW w:w="1515" w:type="dxa"/>
            <w:tcBorders>
              <w:top w:val="single" w:sz="4" w:space="0" w:color="7F7F7F" w:themeColor="text1" w:themeTint="80"/>
              <w:bottom w:val="single" w:sz="4" w:space="0" w:color="7F7F7F" w:themeColor="text1" w:themeTint="80"/>
            </w:tcBorders>
          </w:tcPr>
          <w:p w14:paraId="092BDB3F"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p>
          <w:p w14:paraId="7286C292"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0,001</w:t>
            </w:r>
          </w:p>
        </w:tc>
        <w:tc>
          <w:tcPr>
            <w:tcW w:w="1241" w:type="dxa"/>
            <w:tcBorders>
              <w:top w:val="single" w:sz="4" w:space="0" w:color="7F7F7F" w:themeColor="text1" w:themeTint="80"/>
              <w:bottom w:val="single" w:sz="4" w:space="0" w:color="7F7F7F" w:themeColor="text1" w:themeTint="80"/>
            </w:tcBorders>
          </w:tcPr>
          <w:p w14:paraId="36E34E34"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p>
          <w:p w14:paraId="493C01C6"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lang w:val="id-ID"/>
              </w:rPr>
            </w:pPr>
            <w:r w:rsidRPr="00875CEF">
              <w:rPr>
                <w:rFonts w:asciiTheme="minorHAnsi" w:hAnsiTheme="minorHAnsi" w:cstheme="minorHAnsi"/>
                <w:b/>
                <w:bCs/>
                <w:color w:val="000000" w:themeColor="text1"/>
                <w:lang w:val="id-ID"/>
              </w:rPr>
              <w:t>-0,391</w:t>
            </w:r>
          </w:p>
        </w:tc>
      </w:tr>
      <w:tr w:rsidR="00875CEF" w:rsidRPr="00875CEF" w14:paraId="58E4A65F" w14:textId="77777777" w:rsidTr="00B815E3">
        <w:tc>
          <w:tcPr>
            <w:cnfStyle w:val="001000000000" w:firstRow="0" w:lastRow="0" w:firstColumn="1" w:lastColumn="0" w:oddVBand="0" w:evenVBand="0" w:oddHBand="0" w:evenHBand="0" w:firstRowFirstColumn="0" w:firstRowLastColumn="0" w:lastRowFirstColumn="0" w:lastRowLastColumn="0"/>
            <w:tcW w:w="1946" w:type="dxa"/>
          </w:tcPr>
          <w:p w14:paraId="54685A6B" w14:textId="77777777" w:rsidR="00B815E3" w:rsidRPr="00875CEF" w:rsidRDefault="00A31BA1" w:rsidP="005D6028">
            <w:pPr>
              <w:pStyle w:val="ListParagraph1"/>
              <w:spacing w:line="360" w:lineRule="auto"/>
              <w:ind w:left="1418" w:hanging="1418"/>
              <w:jc w:val="center"/>
              <w:rPr>
                <w:rFonts w:asciiTheme="minorHAnsi" w:hAnsiTheme="minorHAnsi" w:cstheme="minorHAnsi"/>
                <w:color w:val="000000" w:themeColor="text1"/>
              </w:rPr>
            </w:pPr>
            <w:r w:rsidRPr="00875CEF">
              <w:rPr>
                <w:rFonts w:asciiTheme="minorHAnsi" w:hAnsiTheme="minorHAnsi" w:cstheme="minorHAnsi"/>
                <w:color w:val="000000" w:themeColor="text1"/>
              </w:rPr>
              <w:t>Total</w:t>
            </w:r>
          </w:p>
        </w:tc>
        <w:tc>
          <w:tcPr>
            <w:tcW w:w="416" w:type="dxa"/>
          </w:tcPr>
          <w:p w14:paraId="4261AC50"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61</w:t>
            </w:r>
          </w:p>
        </w:tc>
        <w:tc>
          <w:tcPr>
            <w:tcW w:w="566" w:type="dxa"/>
          </w:tcPr>
          <w:p w14:paraId="381C530D"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92,4</w:t>
            </w:r>
          </w:p>
        </w:tc>
        <w:tc>
          <w:tcPr>
            <w:tcW w:w="316" w:type="dxa"/>
          </w:tcPr>
          <w:p w14:paraId="31AAF955"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5</w:t>
            </w:r>
          </w:p>
        </w:tc>
        <w:tc>
          <w:tcPr>
            <w:tcW w:w="566" w:type="dxa"/>
          </w:tcPr>
          <w:p w14:paraId="072C0308"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7,6</w:t>
            </w:r>
          </w:p>
        </w:tc>
        <w:tc>
          <w:tcPr>
            <w:tcW w:w="316" w:type="dxa"/>
          </w:tcPr>
          <w:p w14:paraId="3E7CF285"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0</w:t>
            </w:r>
          </w:p>
        </w:tc>
        <w:tc>
          <w:tcPr>
            <w:tcW w:w="383" w:type="dxa"/>
          </w:tcPr>
          <w:p w14:paraId="5A709D06"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0</w:t>
            </w:r>
          </w:p>
        </w:tc>
        <w:tc>
          <w:tcPr>
            <w:tcW w:w="316" w:type="dxa"/>
          </w:tcPr>
          <w:p w14:paraId="2D44DEAD"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0</w:t>
            </w:r>
          </w:p>
        </w:tc>
        <w:tc>
          <w:tcPr>
            <w:tcW w:w="383" w:type="dxa"/>
          </w:tcPr>
          <w:p w14:paraId="461F511D"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0</w:t>
            </w:r>
          </w:p>
        </w:tc>
        <w:tc>
          <w:tcPr>
            <w:tcW w:w="416" w:type="dxa"/>
          </w:tcPr>
          <w:p w14:paraId="3A779D34"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p>
        </w:tc>
        <w:tc>
          <w:tcPr>
            <w:tcW w:w="516" w:type="dxa"/>
          </w:tcPr>
          <w:p w14:paraId="19D69B4D" w14:textId="77777777" w:rsidR="00B815E3" w:rsidRPr="00875CEF" w:rsidRDefault="00A31BA1"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875CEF">
              <w:rPr>
                <w:rFonts w:asciiTheme="minorHAnsi" w:hAnsiTheme="minorHAnsi" w:cstheme="minorHAnsi"/>
                <w:b/>
                <w:bCs/>
                <w:color w:val="000000" w:themeColor="text1"/>
              </w:rPr>
              <w:t>100</w:t>
            </w:r>
          </w:p>
        </w:tc>
        <w:tc>
          <w:tcPr>
            <w:tcW w:w="1515" w:type="dxa"/>
          </w:tcPr>
          <w:p w14:paraId="5910906B"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p>
        </w:tc>
        <w:tc>
          <w:tcPr>
            <w:tcW w:w="1241" w:type="dxa"/>
          </w:tcPr>
          <w:p w14:paraId="6B814298" w14:textId="77777777" w:rsidR="00B815E3" w:rsidRPr="00875CEF" w:rsidRDefault="00B815E3" w:rsidP="005D6028">
            <w:pPr>
              <w:pStyle w:val="ListParagraph1"/>
              <w:spacing w:line="360" w:lineRule="auto"/>
              <w:ind w:left="1418" w:hanging="141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p>
        </w:tc>
      </w:tr>
    </w:tbl>
    <w:p w14:paraId="1C1078EC" w14:textId="77777777" w:rsidR="00B815E3" w:rsidRPr="00875CEF" w:rsidRDefault="00B815E3" w:rsidP="005D6028">
      <w:pPr>
        <w:spacing w:after="0" w:line="360" w:lineRule="auto"/>
        <w:ind w:right="255"/>
        <w:jc w:val="both"/>
        <w:rPr>
          <w:rFonts w:asciiTheme="minorHAnsi" w:hAnsiTheme="minorHAnsi" w:cstheme="minorHAnsi"/>
          <w:b/>
          <w:color w:val="000000" w:themeColor="text1"/>
        </w:rPr>
        <w:sectPr w:rsidR="00B815E3" w:rsidRPr="00875CEF" w:rsidSect="0083403E">
          <w:type w:val="continuous"/>
          <w:pgSz w:w="11907" w:h="16840"/>
          <w:pgMar w:top="1418" w:right="1418" w:bottom="1418" w:left="1418" w:header="709" w:footer="709" w:gutter="0"/>
          <w:cols w:space="567"/>
        </w:sectPr>
      </w:pPr>
    </w:p>
    <w:p w14:paraId="103618B9" w14:textId="3A70B140" w:rsidR="00B815E3" w:rsidRPr="00875CEF" w:rsidRDefault="00B461A7" w:rsidP="00B461A7">
      <w:pPr>
        <w:spacing w:after="120" w:line="360" w:lineRule="auto"/>
        <w:ind w:right="255"/>
        <w:jc w:val="both"/>
        <w:rPr>
          <w:rFonts w:asciiTheme="minorHAnsi" w:hAnsiTheme="minorHAnsi" w:cstheme="minorHAnsi"/>
          <w:b/>
          <w:color w:val="000000" w:themeColor="text1"/>
        </w:rPr>
      </w:pPr>
      <w:r w:rsidRPr="00875CEF">
        <w:rPr>
          <w:rFonts w:asciiTheme="minorHAnsi" w:hAnsiTheme="minorHAnsi" w:cstheme="minorHAnsi"/>
          <w:b/>
          <w:color w:val="000000" w:themeColor="text1"/>
        </w:rPr>
        <w:lastRenderedPageBreak/>
        <w:t>PEMBAHASAN</w:t>
      </w:r>
      <w:bookmarkStart w:id="1" w:name="_Hlk158455167"/>
    </w:p>
    <w:p w14:paraId="065F35D8" w14:textId="77777777" w:rsidR="00B815E3" w:rsidRPr="00875CEF" w:rsidRDefault="00A31BA1" w:rsidP="00B461A7">
      <w:pPr>
        <w:spacing w:after="0" w:line="360" w:lineRule="auto"/>
        <w:ind w:right="255" w:firstLine="720"/>
        <w:jc w:val="both"/>
        <w:rPr>
          <w:rFonts w:asciiTheme="minorHAnsi" w:hAnsiTheme="minorHAnsi" w:cstheme="minorHAnsi"/>
          <w:b/>
          <w:color w:val="000000" w:themeColor="text1"/>
        </w:rPr>
      </w:pPr>
      <w:r w:rsidRPr="00875CEF">
        <w:rPr>
          <w:rFonts w:asciiTheme="minorHAnsi" w:hAnsiTheme="minorHAnsi" w:cstheme="minorHAnsi"/>
          <w:color w:val="000000" w:themeColor="text1"/>
        </w:rPr>
        <w:t xml:space="preserve">Data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berasal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dari</w:t>
      </w:r>
      <w:proofErr w:type="spellEnd"/>
      <w:r w:rsidRPr="00875CEF">
        <w:rPr>
          <w:rFonts w:asciiTheme="minorHAnsi" w:hAnsiTheme="minorHAnsi" w:cstheme="minorHAnsi"/>
          <w:color w:val="000000" w:themeColor="text1"/>
        </w:rPr>
        <w:t xml:space="preserve"> 66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angkatan</w:t>
      </w:r>
      <w:proofErr w:type="spellEnd"/>
      <w:r w:rsidRPr="00875CEF">
        <w:rPr>
          <w:rFonts w:asciiTheme="minorHAnsi" w:hAnsiTheme="minorHAnsi" w:cstheme="minorHAnsi"/>
          <w:color w:val="000000" w:themeColor="text1"/>
        </w:rPr>
        <w:t xml:space="preserve"> 2020 yang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mengerjakan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tugas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UNIMUS dan </w:t>
      </w:r>
      <w:proofErr w:type="spellStart"/>
      <w:r w:rsidRPr="00875CEF">
        <w:rPr>
          <w:rFonts w:asciiTheme="minorHAnsi" w:hAnsiTheme="minorHAnsi" w:cstheme="minorHAnsi"/>
          <w:color w:val="000000" w:themeColor="text1"/>
        </w:rPr>
        <w:t>telah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sesuai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kriteria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inklusi</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eksklusi</w:t>
      </w:r>
      <w:proofErr w:type="spellEnd"/>
      <w:r w:rsidRPr="00875CEF">
        <w:rPr>
          <w:rFonts w:asciiTheme="minorHAnsi" w:hAnsiTheme="minorHAnsi" w:cstheme="minorHAnsi"/>
          <w:color w:val="000000" w:themeColor="text1"/>
        </w:rPr>
        <w:t xml:space="preserve">. Dari data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didapatkan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mayoritas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berusia</w:t>
      </w:r>
      <w:proofErr w:type="spellEnd"/>
      <w:r w:rsidRPr="00875CEF">
        <w:rPr>
          <w:rFonts w:asciiTheme="minorHAnsi" w:hAnsiTheme="minorHAnsi" w:cstheme="minorHAnsi"/>
          <w:color w:val="000000" w:themeColor="text1"/>
        </w:rPr>
        <w:t xml:space="preserve"> 21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sesuai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Syafa’ah</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2022 </w:t>
      </w:r>
      <w:proofErr w:type="spellStart"/>
      <w:r w:rsidRPr="00875CEF">
        <w:rPr>
          <w:rFonts w:asciiTheme="minorHAnsi" w:hAnsiTheme="minorHAnsi" w:cstheme="minorHAnsi"/>
          <w:color w:val="000000" w:themeColor="text1"/>
        </w:rPr>
        <w:t>yaitu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usia</w:t>
      </w:r>
      <w:proofErr w:type="spellEnd"/>
      <w:r w:rsidRPr="00875CEF">
        <w:rPr>
          <w:rFonts w:asciiTheme="minorHAnsi" w:hAnsiTheme="minorHAnsi" w:cstheme="minorHAnsi"/>
          <w:color w:val="000000" w:themeColor="text1"/>
        </w:rPr>
        <w:t xml:space="preserve"> 21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merupakan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mayoritas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mulai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mengerjakan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{"citationItems":[{"id":"ITEM-1","itemData":{"abstract":"The Relationship between Self-Regulated Learning and Procrastination Thesis Preparation of Medical Students in University of Muhammadiyah Semarang. Academic procrastination is the behavior of delaying completing a task or work by students related to academic activities in lectures. One of the academic tasks that are often procrastinated by students is thesis preparation, as many as 77.5% of students perform high academic procrastination in thesis preparation. Academic procrastination has a lot of bad effects on students so that students need the ability to self-regulate in learning which is called self-regulated learning. This study aims to analyze relationship between self-regulated learning and procrastination thesis preparation of Medical Students in University of Muhammadiyah Semarang. This research was an analytic observational with a cross sectional design. The sample of medical students at the University of Muhammadiyah Semarang as many as 100 people with a total sampling technique. Respondents were asked to fill out the self-regulated learning assessment questionnaire to determine the self-regulated learning category and the PASS (Procrastination Assessment Scale for Students) questionnaire was used to measure academic procrastination. The data obtained were then analyzed using rank spearman correlation test. The result showed from 100 medical students included in the research sample, 74% were reported to have moderate category of academic procrastination and 75% had high category of self-regulated learning. The significance value according to the results obtained from analysis is 0.320 (P&gt;0.05). The conclusion is there was no correlation between self-regulated learning and procrastination thesis preparation of medical students in university of Muhammadiyah Semarang.","author":[{"dropping-particle":"","family":"Syafa'ah","given":"Ummu","non-dropping-particle":"","parse-names":false,"suffix":""},{"dropping-particle":"","family":"Arfiyanti","given":"Mega Pandu","non-dropping-particle":"","parse-names":false,"suffix":""},{"dropping-particle":"","family":"Tursinawati","given":"Yanuarita","non-dropping-particle":"","parse-names":false,"suffix":""}],"container-title":"Jurnal Ilmu Kedokteran dan Kesehatan","id":"ITEM-1","issue":"3","issued":{"date-parts":[["2022"]]},"title":"HUBUNGAN ANTARA SELF REGULATED LEARNING DENGAN PROKRASTINASI PENYUSUNAN SKRIPSI MAHASISWA FK UNIMUS","type":"report","volume":"9"},"uris":["http://www.mendeley.com/documents/?uuid=4d7848c6-d519-3ec9-9196-a06118efa15f"]}],"mendeley":{"formattedCitation":"&lt;sup&gt;12&lt;/sup&gt;","plainTextFormattedCitation":"12","previouslyFormattedCitation":"&lt;sup&gt;12&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12</w:t>
      </w:r>
      <w:r w:rsidRPr="00875CEF">
        <w:rPr>
          <w:rFonts w:asciiTheme="minorHAnsi" w:hAnsiTheme="minorHAnsi" w:cstheme="minorHAnsi"/>
          <w:color w:val="000000" w:themeColor="text1"/>
        </w:rPr>
        <w:fldChar w:fldCharType="end"/>
      </w:r>
    </w:p>
    <w:p w14:paraId="0DA161A2" w14:textId="77777777" w:rsidR="00B815E3" w:rsidRPr="00875CEF" w:rsidRDefault="00A31BA1" w:rsidP="00B461A7">
      <w:pPr>
        <w:spacing w:before="120" w:after="0" w:line="360" w:lineRule="auto"/>
        <w:ind w:right="255" w:firstLine="720"/>
        <w:jc w:val="both"/>
        <w:rPr>
          <w:rFonts w:asciiTheme="minorHAnsi" w:hAnsiTheme="minorHAnsi" w:cstheme="minorHAnsi"/>
          <w:b/>
          <w:color w:val="000000" w:themeColor="text1"/>
        </w:rPr>
      </w:pPr>
      <w:r w:rsidRPr="00875CEF">
        <w:rPr>
          <w:rFonts w:asciiTheme="minorHAnsi" w:hAnsiTheme="minorHAnsi" w:cstheme="minorHAnsi"/>
          <w:color w:val="000000" w:themeColor="text1"/>
        </w:rPr>
        <w:t xml:space="preserve">Jenis </w:t>
      </w:r>
      <w:proofErr w:type="spellStart"/>
      <w:r w:rsidRPr="00875CEF">
        <w:rPr>
          <w:rFonts w:asciiTheme="minorHAnsi" w:hAnsiTheme="minorHAnsi" w:cstheme="minorHAnsi"/>
          <w:color w:val="000000" w:themeColor="text1"/>
        </w:rPr>
        <w:t>kelamin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besar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perempuan</w:t>
      </w:r>
      <w:proofErr w:type="spellEnd"/>
      <w:r w:rsidRPr="00875CEF">
        <w:rPr>
          <w:rFonts w:asciiTheme="minorHAnsi" w:hAnsiTheme="minorHAnsi" w:cstheme="minorHAnsi"/>
          <w:color w:val="000000" w:themeColor="text1"/>
        </w:rPr>
        <w:t xml:space="preserve">, data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sesuai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data </w:t>
      </w:r>
      <w:proofErr w:type="spellStart"/>
      <w:r w:rsidRPr="00875CEF">
        <w:rPr>
          <w:rFonts w:asciiTheme="minorHAnsi" w:hAnsiTheme="minorHAnsi" w:cstheme="minorHAnsi"/>
          <w:color w:val="000000" w:themeColor="text1"/>
        </w:rPr>
        <w:t>absensi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dimana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perempuan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jumlahnya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lebih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banyak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dibanding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laki-laki</w:t>
      </w:r>
      <w:proofErr w:type="spellEnd"/>
      <w:r w:rsidRPr="00875CEF">
        <w:rPr>
          <w:rFonts w:asciiTheme="minorHAnsi" w:hAnsiTheme="minorHAnsi" w:cstheme="minorHAnsi"/>
          <w:color w:val="000000" w:themeColor="text1"/>
        </w:rPr>
        <w:t xml:space="preserve">. Sesuai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Fadila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2023 </w:t>
      </w:r>
      <w:proofErr w:type="spellStart"/>
      <w:r w:rsidRPr="00875CEF">
        <w:rPr>
          <w:rFonts w:asciiTheme="minorHAnsi" w:hAnsiTheme="minorHAnsi" w:cstheme="minorHAnsi"/>
          <w:color w:val="000000" w:themeColor="text1"/>
        </w:rPr>
        <w:t>bahwa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mayoritas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ialah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perempuan</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{"citationItems":[{"id":"ITEM-1","itemData":{"ISSN":"2774-0524","author":[{"dropping-particle":"","family":"Fadila","given":"Anggita Nur","non-dropping-particle":"","parse-names":false,"suffix":""},{"dropping-particle":"","family":"Widayati","given":"Ratih","non-dropping-particle":"","parse-names":false,"suffix":""},{"dropping-particle":"","family":"Fuad","given":"Wijayanti","non-dropping-particle":"","parse-names":false,"suffix":""},{"dropping-particle":"","family":"Kedokteran","given":"Fakultas","non-dropping-particle":"","parse-names":false,"suffix":""},{"dropping-particle":"","family":"Semarang","given":"Universitas Muhammadiyah","non-dropping-particle":"","parse-names":false,"suffix":""}],"id":"ITEM-1","issue":"3","issued":{"date-parts":[["2023"]]},"title":"HUBUNGAN TINGKAT KECEMASAN DENGAN KEJADIAN INSOMNIA PADA MAHASISWA ANGKATAN 2020 FK UNIMUS PADA TAHUN PERTAMA","type":"article-journal","volume":"4"},"uris":["http://www.mendeley.com/documents/?uuid=8a593eed-e8d4-3fcf-b485-e706e6bcbd07"]}],"mendeley":{"formattedCitation":"&lt;sup&gt;13&lt;/sup&gt;","plainTextFormattedCitation":"13","previouslyFormattedCitation":"&lt;sup&gt;13&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13</w:t>
      </w:r>
      <w:r w:rsidRPr="00875CEF">
        <w:rPr>
          <w:rFonts w:asciiTheme="minorHAnsi" w:hAnsiTheme="minorHAnsi" w:cstheme="minorHAnsi"/>
          <w:color w:val="000000" w:themeColor="text1"/>
        </w:rPr>
        <w:fldChar w:fldCharType="end"/>
      </w:r>
      <w:r w:rsidRPr="00875CEF">
        <w:rPr>
          <w:rFonts w:asciiTheme="minorHAnsi" w:hAnsiTheme="minorHAnsi" w:cstheme="minorHAnsi"/>
          <w:color w:val="000000" w:themeColor="text1"/>
        </w:rPr>
        <w:t xml:space="preserve"> </w:t>
      </w:r>
    </w:p>
    <w:p w14:paraId="032B463E" w14:textId="77777777" w:rsidR="00B815E3" w:rsidRPr="00875CEF" w:rsidRDefault="00A31BA1" w:rsidP="00B461A7">
      <w:pPr>
        <w:spacing w:before="120" w:after="0" w:line="360" w:lineRule="auto"/>
        <w:ind w:right="255" w:firstLine="720"/>
        <w:jc w:val="both"/>
        <w:rPr>
          <w:rFonts w:asciiTheme="minorHAnsi" w:hAnsiTheme="minorHAnsi" w:cstheme="minorHAnsi"/>
          <w:b/>
          <w:color w:val="000000" w:themeColor="text1"/>
        </w:rPr>
      </w:pPr>
      <w:proofErr w:type="spellStart"/>
      <w:r w:rsidRPr="00875CEF">
        <w:rPr>
          <w:rFonts w:asciiTheme="minorHAnsi" w:hAnsiTheme="minorHAnsi" w:cstheme="minorHAnsi"/>
          <w:color w:val="000000" w:themeColor="text1"/>
        </w:rPr>
        <w:t>Berdasarkan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temuan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besar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(43 orang; 65,2%) </w:t>
      </w:r>
      <w:proofErr w:type="spellStart"/>
      <w:r w:rsidRPr="00875CEF">
        <w:rPr>
          <w:rFonts w:asciiTheme="minorHAnsi" w:hAnsiTheme="minorHAnsi" w:cstheme="minorHAnsi"/>
          <w:color w:val="000000" w:themeColor="text1"/>
        </w:rPr>
        <w:t>mempunyai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tinggi</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menunjukkan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bahwa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mereka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yakin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kemampuannya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sendiri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dalam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menguasai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berbagai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macam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tuntutan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lingkungan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Mereka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tidak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merasa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terbebani</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lebih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memilih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untuk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melihat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permintaan</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permasalahan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tantangan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dibandingkan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ancaman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atau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keadaan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secara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subyektif</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tidak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terkendali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Seseorang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tinggi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memenuhi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tuntutan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percaya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didorong</w:t>
      </w:r>
      <w:proofErr w:type="spellEnd"/>
      <w:r w:rsidRPr="00875CEF">
        <w:rPr>
          <w:rFonts w:asciiTheme="minorHAnsi" w:hAnsiTheme="minorHAnsi" w:cstheme="minorHAnsi"/>
          <w:color w:val="000000" w:themeColor="text1"/>
        </w:rPr>
        <w:t xml:space="preserve"> oleh </w:t>
      </w:r>
      <w:proofErr w:type="spellStart"/>
      <w:r w:rsidRPr="00875CEF">
        <w:rPr>
          <w:rFonts w:asciiTheme="minorHAnsi" w:hAnsiTheme="minorHAnsi" w:cstheme="minorHAnsi"/>
          <w:color w:val="000000" w:themeColor="text1"/>
        </w:rPr>
        <w:t>gairah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fisiologis</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menganggap</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kejadian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baik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hasil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usaha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sementara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menafsirkan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kejadian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tidak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menguntungkan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sebagai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hasil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kondisi</w:t>
      </w:r>
      <w:proofErr w:type="spellEnd"/>
      <w:r w:rsidRPr="00875CEF">
        <w:rPr>
          <w:rFonts w:asciiTheme="minorHAnsi" w:hAnsiTheme="minorHAnsi" w:cstheme="minorHAnsi"/>
          <w:color w:val="000000" w:themeColor="text1"/>
        </w:rPr>
        <w:t xml:space="preserve"> eksternal.</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{"citationItems":[{"id":"ITEM-1","itemData":{"author":[{"dropping-particle":"","family":"Bandura","given":"A.","non-dropping-particle":"","parse-names":false,"suffix":""}],"id":"ITEM-1","issued":{"date-parts":[["2009"]]},"number-of-pages":"165,179,184","publisher":"Cambridge University Press","publisher-place":"USA","title":"Self-efficacy in Changing\nSocieties","type":"book"},"uris":["http://www.mendeley.com/documents/?uuid=36f31327-2358-3a45-8873-56586a27e394"]}],"mendeley":{"formattedCitation":"&lt;sup&gt;14&lt;/sup&gt;","plainTextFormattedCitation":"14","previouslyFormattedCitation":"&lt;sup&gt;14&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14</w:t>
      </w:r>
      <w:r w:rsidRPr="00875CEF">
        <w:rPr>
          <w:rFonts w:asciiTheme="minorHAnsi" w:hAnsiTheme="minorHAnsi" w:cstheme="minorHAnsi"/>
          <w:color w:val="000000" w:themeColor="text1"/>
        </w:rPr>
        <w:fldChar w:fldCharType="end"/>
      </w:r>
    </w:p>
    <w:p w14:paraId="2E326974" w14:textId="77777777" w:rsidR="00B815E3" w:rsidRPr="00875CEF" w:rsidRDefault="00A31BA1" w:rsidP="00B461A7">
      <w:pPr>
        <w:spacing w:before="120" w:after="0" w:line="360" w:lineRule="auto"/>
        <w:ind w:right="255" w:firstLine="720"/>
        <w:jc w:val="both"/>
        <w:rPr>
          <w:rFonts w:asciiTheme="minorHAnsi" w:hAnsiTheme="minorHAnsi" w:cstheme="minorHAnsi"/>
          <w:color w:val="000000" w:themeColor="text1"/>
        </w:rPr>
      </w:pPr>
      <w:r w:rsidRPr="00875CEF">
        <w:rPr>
          <w:rFonts w:asciiTheme="minorHAnsi" w:hAnsiTheme="minorHAnsi" w:cstheme="minorHAnsi"/>
          <w:color w:val="000000" w:themeColor="text1"/>
        </w:rPr>
        <w:t xml:space="preserve">Dalam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mayoritas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responden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sebanyak</w:t>
      </w:r>
      <w:proofErr w:type="spellEnd"/>
      <w:r w:rsidRPr="00875CEF">
        <w:rPr>
          <w:rFonts w:asciiTheme="minorHAnsi" w:hAnsiTheme="minorHAnsi" w:cstheme="minorHAnsi"/>
          <w:color w:val="000000" w:themeColor="text1"/>
        </w:rPr>
        <w:t xml:space="preserve"> 61 orang (92,4%) </w:t>
      </w:r>
      <w:proofErr w:type="spellStart"/>
      <w:r w:rsidRPr="00875CEF">
        <w:rPr>
          <w:rFonts w:asciiTheme="minorHAnsi" w:hAnsiTheme="minorHAnsi" w:cstheme="minorHAnsi"/>
          <w:color w:val="000000" w:themeColor="text1"/>
        </w:rPr>
        <w:t>memiliki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ringan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masih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kehidupan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sehari-hari</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menyebabkan</w:t>
      </w:r>
      <w:proofErr w:type="spellEnd"/>
      <w:r w:rsidRPr="00875CEF">
        <w:rPr>
          <w:rFonts w:asciiTheme="minorHAnsi" w:hAnsiTheme="minorHAnsi" w:cstheme="minorHAnsi"/>
          <w:color w:val="000000" w:themeColor="text1"/>
        </w:rPr>
        <w:t xml:space="preserve"> orang </w:t>
      </w:r>
      <w:proofErr w:type="spellStart"/>
      <w:r w:rsidRPr="00875CEF">
        <w:rPr>
          <w:rFonts w:asciiTheme="minorHAnsi" w:hAnsiTheme="minorHAnsi" w:cstheme="minorHAnsi"/>
          <w:color w:val="000000" w:themeColor="text1"/>
        </w:rPr>
        <w:t>tersebut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menjadi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lebih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waspada</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sadar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ringan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merangsang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pembelajaran</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mengarah</w:t>
      </w:r>
      <w:proofErr w:type="spellEnd"/>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pengembangan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serta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inovasi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Ekspresi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meliputi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kelelahan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mudah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tersinggung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peningkatan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kepekaan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peningkatan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kesadaran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kemampuan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belajar</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peningkatan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motivasi</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perilaku</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dalam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menanggapi</w:t>
      </w:r>
      <w:proofErr w:type="spellEnd"/>
      <w:r w:rsidRPr="00875CEF">
        <w:rPr>
          <w:rFonts w:asciiTheme="minorHAnsi" w:hAnsiTheme="minorHAnsi" w:cstheme="minorHAnsi"/>
          <w:color w:val="000000" w:themeColor="text1"/>
        </w:rPr>
        <w:t xml:space="preserve"> situasi.</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{"citationItems":[{"id":"ITEM-1","itemData":{"author":[{"dropping-particle":"","family":"Townsead M","given":"C.","non-dropping-particle":"","parse-names":false,"suffix":""}],"edition":"eighth edition","id":"ITEM-1","issued":{"date-parts":[["2015"]]},"number-of-pages":"17","publisher":"FA Davis Company","publisher-place":"Philadelphia","title":"Psychiatric Mental Health Nursing: Concepts of Care in Evidence-Based Practice","type":"book"},"uris":["http://www.mendeley.com/documents/?uuid=314bb9c8-9574-33ad-a865-cd272da71400"]}],"mendeley":{"formattedCitation":"&lt;sup&gt;15&lt;/sup&gt;","plainTextFormattedCitation":"15","previouslyFormattedCitation":"&lt;sup&gt;15&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15</w:t>
      </w:r>
      <w:r w:rsidRPr="00875CEF">
        <w:rPr>
          <w:rFonts w:asciiTheme="minorHAnsi" w:hAnsiTheme="minorHAnsi" w:cstheme="minorHAnsi"/>
          <w:color w:val="000000" w:themeColor="text1"/>
        </w:rPr>
        <w:fldChar w:fldCharType="end"/>
      </w:r>
      <w:bookmarkStart w:id="2" w:name="_Hlk158639988"/>
    </w:p>
    <w:p w14:paraId="5F045212" w14:textId="77777777" w:rsidR="00B815E3" w:rsidRPr="00875CEF" w:rsidRDefault="00A31BA1" w:rsidP="00B461A7">
      <w:pPr>
        <w:spacing w:before="120" w:after="0" w:line="360" w:lineRule="auto"/>
        <w:ind w:right="255" w:firstLine="720"/>
        <w:jc w:val="both"/>
        <w:rPr>
          <w:rFonts w:asciiTheme="minorHAnsi" w:hAnsiTheme="minorHAnsi" w:cstheme="minorHAnsi"/>
          <w:color w:val="000000" w:themeColor="text1"/>
        </w:rPr>
      </w:pPr>
      <w:r w:rsidRPr="00875CEF">
        <w:rPr>
          <w:rFonts w:asciiTheme="minorHAnsi" w:hAnsiTheme="minorHAnsi" w:cstheme="minorHAnsi"/>
          <w:color w:val="000000" w:themeColor="text1"/>
          <w:lang w:val="id-ID"/>
        </w:rPr>
        <w:t>Berdasarkan hasil analisis tabung silang mahasiswa dengan tingkat kecemasan ringan dan efikasi diri yang sedang sebanyak 18 orang (78,3%), mahasiswa dengan tingkat kecemasan ringan dan efikasi diri tinggi sebanyak 43 orang (100%). Sedangkan Mahasiswa dengan tingkat kecemasan sedang dan efikasi diri yang sedang sebanyak 5 orang (21,7%).</w:t>
      </w:r>
      <w:bookmarkStart w:id="3" w:name="_Hlk158640000"/>
      <w:bookmarkEnd w:id="2"/>
    </w:p>
    <w:p w14:paraId="43CD5F98" w14:textId="77777777" w:rsidR="00B815E3" w:rsidRPr="00875CEF" w:rsidRDefault="00A31BA1" w:rsidP="00B461A7">
      <w:pPr>
        <w:spacing w:before="120" w:after="0" w:line="360" w:lineRule="auto"/>
        <w:ind w:right="255" w:firstLine="720"/>
        <w:jc w:val="both"/>
        <w:rPr>
          <w:rFonts w:asciiTheme="minorHAnsi" w:hAnsiTheme="minorHAnsi" w:cstheme="minorHAnsi"/>
          <w:color w:val="000000" w:themeColor="text1"/>
        </w:rPr>
      </w:pPr>
      <w:r w:rsidRPr="00875CEF">
        <w:rPr>
          <w:rFonts w:asciiTheme="minorHAnsi" w:hAnsiTheme="minorHAnsi" w:cstheme="minorHAnsi"/>
          <w:color w:val="000000" w:themeColor="text1"/>
          <w:lang w:val="id-ID"/>
        </w:rPr>
        <w:t xml:space="preserve">Kemudian dilakukan analisis data bivariat untuk mencari Hubungan Efikasi diri Dengan Tingkat Kecemasan Mahasiswa Dalam Mengerjakan Tugas Skripsi di Fakultas Kedokteran UNIMUS didapatkan hasil uji statistik rank spearman’s yakni </w:t>
      </w:r>
      <w:r w:rsidRPr="00875CEF">
        <w:rPr>
          <w:rFonts w:asciiTheme="minorHAnsi" w:hAnsiTheme="minorHAnsi" w:cstheme="minorHAnsi"/>
          <w:i/>
          <w:iCs/>
          <w:color w:val="000000" w:themeColor="text1"/>
          <w:lang w:val="id-ID"/>
        </w:rPr>
        <w:t>p-value</w:t>
      </w:r>
      <w:r w:rsidRPr="00875CEF">
        <w:rPr>
          <w:rFonts w:asciiTheme="minorHAnsi" w:hAnsiTheme="minorHAnsi" w:cstheme="minorHAnsi"/>
          <w:color w:val="000000" w:themeColor="text1"/>
          <w:lang w:val="id-ID"/>
        </w:rPr>
        <w:t xml:space="preserve"> = 0,001. Hasil ini menunjukkan bahwasannya nilai p value adalah &lt;0,05 dan dapat diartikan </w:t>
      </w:r>
      <w:r w:rsidRPr="00875CEF">
        <w:rPr>
          <w:rFonts w:asciiTheme="minorHAnsi" w:hAnsiTheme="minorHAnsi" w:cstheme="minorHAnsi"/>
          <w:color w:val="000000" w:themeColor="text1"/>
          <w:lang w:val="id-ID"/>
        </w:rPr>
        <w:lastRenderedPageBreak/>
        <w:t>terdapat korelasi atau hubungan yang signifikan antara efikasi diri dengan tingkat kecemasan mahasiswa yang sedang mengerjakan tugas skripsi di Fakultas Kedokteran UNIMUS.</w:t>
      </w:r>
      <w:bookmarkEnd w:id="3"/>
    </w:p>
    <w:p w14:paraId="38D92901" w14:textId="77777777" w:rsidR="00B815E3" w:rsidRPr="00875CEF" w:rsidRDefault="00A31BA1" w:rsidP="00B461A7">
      <w:pPr>
        <w:spacing w:before="120" w:after="0" w:line="360" w:lineRule="auto"/>
        <w:ind w:right="255" w:firstLine="720"/>
        <w:jc w:val="both"/>
        <w:rPr>
          <w:rFonts w:asciiTheme="minorHAnsi" w:hAnsiTheme="minorHAnsi" w:cstheme="minorHAnsi"/>
          <w:color w:val="000000" w:themeColor="text1"/>
        </w:rPr>
      </w:pPr>
      <w:r w:rsidRPr="00875CEF">
        <w:rPr>
          <w:rFonts w:asciiTheme="minorHAnsi" w:hAnsiTheme="minorHAnsi" w:cstheme="minorHAnsi"/>
          <w:color w:val="000000" w:themeColor="text1"/>
          <w:lang w:val="id-ID"/>
        </w:rPr>
        <w:t>Didapatkan juga nilai koefisien korelasi (r) = -0,391 yang artinya hubungan efikasi diri dengan tingkat kecemasan mahasiswa yang sedang mengerjakan tugas skripsi di Fakultas Kedokteran Universitas Muhammadiyah Semarang adalah rendah/lemah karena nilai tersebut berada di kisaran 0,20-i0,39. Nilai koefisien korelasi tersebut didapatkan hubungan yang negatif antara variabel bebas dan terikat, yang artinya hubungan kedua variabel tersebut tidak searah, tidak searah artinya semakin tinggi efikasi diri maka semakin ringan kecemasan yang dialami.</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lang w:val="id-ID"/>
        </w:rPr>
        <w:instrText>ADDIN CSL_CITATION {"citationItems":[{"id":"ITEM-1","itemData":{"ISBN":"9786235612867","author":[{"dropping-particle":"","family":"Rosalina L","given":"","non-dropping-particle":"","parse-names":false,"suffix":""},{"dropping-particle":"","family":"Oktarina","given":"R","non-dropping-particle":"","parse-names":false,"suffix":""},{"dropping-particle":"","family":"Rahmiati","given":"","non-dropping-particle":"","parse-names":false,"suffix":""},{"dropping-particle":"","family":"Saputra I","given":"","non-dropping-particle":"","parse-names":false,"suffix":""}],"editor":[{"dropping-particle":"","family":"Eliza","given":"","non-dropping-particle":"","parse-names":false,"suffix":""}],"id":"ITEM-1","issued":{"date-parts":[["2023"]]},"number-of-pages":"73","publisher":"CV. Muharimka Rumah Ilmiah","publisher-place":"Padang","title":"BUKU AJAR STATISTIKA","type":"book"},"uris":["http://www.mendeley.com/documents/?uuid=3e4546bc-145e-3b34-8f6c-b65d91b14c3f"]}],"mendeley":{"formattedCitation":"&lt;sup&gt;16&lt;/sup&gt;","plainTextFormattedCitation":"16","previouslyFormattedCitation":"&lt;sup&gt;16&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16</w:t>
      </w:r>
      <w:r w:rsidRPr="00875CEF">
        <w:rPr>
          <w:rFonts w:asciiTheme="minorHAnsi" w:hAnsiTheme="minorHAnsi" w:cstheme="minorHAnsi"/>
          <w:color w:val="000000" w:themeColor="text1"/>
        </w:rPr>
        <w:fldChar w:fldCharType="end"/>
      </w:r>
    </w:p>
    <w:p w14:paraId="7E06DC95" w14:textId="57CC1527" w:rsidR="00B815E3" w:rsidRPr="00875CEF" w:rsidRDefault="00CF5B68" w:rsidP="00B461A7">
      <w:pPr>
        <w:spacing w:before="120" w:after="0" w:line="360" w:lineRule="auto"/>
        <w:ind w:right="255" w:firstLine="720"/>
        <w:jc w:val="both"/>
        <w:rPr>
          <w:rFonts w:asciiTheme="minorHAnsi" w:hAnsiTheme="minorHAnsi" w:cstheme="minorHAnsi"/>
          <w:b/>
          <w:color w:val="000000" w:themeColor="text1"/>
        </w:rPr>
      </w:pPr>
      <w:r w:rsidRPr="00875CEF">
        <w:rPr>
          <w:rFonts w:asciiTheme="minorHAnsi" w:hAnsiTheme="minorHAnsi" w:cstheme="minorHAnsi"/>
          <w:color w:val="000000" w:themeColor="text1"/>
        </w:rPr>
        <w:t xml:space="preserve">Hasil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konsisten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temuan</w:t>
      </w:r>
      <w:proofErr w:type="spellEnd"/>
      <w:r w:rsidRPr="00875CEF">
        <w:rPr>
          <w:rFonts w:asciiTheme="minorHAnsi" w:hAnsiTheme="minorHAnsi" w:cstheme="minorHAnsi"/>
          <w:color w:val="000000" w:themeColor="text1"/>
        </w:rPr>
        <w:t xml:space="preserve"> </w:t>
      </w:r>
      <w:r w:rsidR="00A31BA1" w:rsidRPr="00875CEF">
        <w:rPr>
          <w:rFonts w:asciiTheme="minorHAnsi" w:hAnsiTheme="minorHAnsi" w:cstheme="minorHAnsi"/>
          <w:color w:val="000000" w:themeColor="text1"/>
        </w:rPr>
        <w:t xml:space="preserve">Putra, </w:t>
      </w:r>
      <w:r w:rsidR="00A31BA1" w:rsidRPr="00875CEF">
        <w:rPr>
          <w:rFonts w:asciiTheme="minorHAnsi" w:hAnsiTheme="minorHAnsi" w:cstheme="minorHAnsi"/>
          <w:i/>
          <w:iCs/>
          <w:color w:val="000000" w:themeColor="text1"/>
        </w:rPr>
        <w:t>et al</w:t>
      </w:r>
      <w:r w:rsidR="00A31BA1" w:rsidRPr="00875CEF">
        <w:rPr>
          <w:rFonts w:asciiTheme="minorHAnsi" w:hAnsiTheme="minorHAnsi" w:cstheme="minorHAnsi"/>
          <w:color w:val="000000" w:themeColor="text1"/>
        </w:rPr>
        <w:t xml:space="preserve">. </w:t>
      </w:r>
      <w:r w:rsidR="00A31BA1" w:rsidRPr="00875CEF">
        <w:rPr>
          <w:rFonts w:asciiTheme="minorHAnsi" w:hAnsiTheme="minorHAnsi" w:cstheme="minorHAnsi"/>
          <w:color w:val="000000" w:themeColor="text1"/>
          <w:lang w:val="id-ID"/>
        </w:rPr>
        <w:t>p</w:t>
      </w:r>
      <w:proofErr w:type="spellStart"/>
      <w:r w:rsidR="00A31BA1" w:rsidRPr="00875CEF">
        <w:rPr>
          <w:rFonts w:asciiTheme="minorHAnsi" w:hAnsiTheme="minorHAnsi" w:cstheme="minorHAnsi"/>
          <w:color w:val="000000" w:themeColor="text1"/>
        </w:rPr>
        <w:t>ada</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tahun</w:t>
      </w:r>
      <w:proofErr w:type="spellEnd"/>
      <w:r w:rsidR="00A31BA1" w:rsidRPr="00875CEF">
        <w:rPr>
          <w:rFonts w:asciiTheme="minorHAnsi" w:hAnsiTheme="minorHAnsi" w:cstheme="minorHAnsi"/>
          <w:color w:val="000000" w:themeColor="text1"/>
        </w:rPr>
        <w:t xml:space="preserve"> 2023 </w:t>
      </w:r>
      <w:proofErr w:type="spellStart"/>
      <w:r w:rsidR="00A31BA1" w:rsidRPr="00875CEF">
        <w:rPr>
          <w:rFonts w:asciiTheme="minorHAnsi" w:hAnsiTheme="minorHAnsi" w:cstheme="minorHAnsi"/>
          <w:color w:val="000000" w:themeColor="text1"/>
        </w:rPr>
        <w:t>dengan</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judul</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Hubungan</w:t>
      </w:r>
      <w:proofErr w:type="spellEnd"/>
      <w:r w:rsidR="00A31BA1" w:rsidRPr="00875CEF">
        <w:rPr>
          <w:rFonts w:asciiTheme="minorHAnsi" w:hAnsiTheme="minorHAnsi" w:cstheme="minorHAnsi"/>
          <w:color w:val="000000" w:themeColor="text1"/>
        </w:rPr>
        <w:t xml:space="preserve"> Efikasi Diri </w:t>
      </w:r>
      <w:proofErr w:type="spellStart"/>
      <w:r w:rsidR="00A31BA1" w:rsidRPr="00875CEF">
        <w:rPr>
          <w:rFonts w:asciiTheme="minorHAnsi" w:hAnsiTheme="minorHAnsi" w:cstheme="minorHAnsi"/>
          <w:color w:val="000000" w:themeColor="text1"/>
        </w:rPr>
        <w:t>dengan</w:t>
      </w:r>
      <w:proofErr w:type="spellEnd"/>
      <w:r w:rsidR="00A31BA1" w:rsidRPr="00875CEF">
        <w:rPr>
          <w:rFonts w:asciiTheme="minorHAnsi" w:hAnsiTheme="minorHAnsi" w:cstheme="minorHAnsi"/>
          <w:color w:val="000000" w:themeColor="text1"/>
        </w:rPr>
        <w:t xml:space="preserve"> Tingkat </w:t>
      </w:r>
      <w:proofErr w:type="spellStart"/>
      <w:r w:rsidR="00A31BA1" w:rsidRPr="00875CEF">
        <w:rPr>
          <w:rFonts w:asciiTheme="minorHAnsi" w:hAnsiTheme="minorHAnsi" w:cstheme="minorHAnsi"/>
          <w:color w:val="000000" w:themeColor="text1"/>
        </w:rPr>
        <w:t>Kecemasan</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dalam</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Menghadapi</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Ujian</w:t>
      </w:r>
      <w:proofErr w:type="spellEnd"/>
      <w:r w:rsidR="00A31BA1" w:rsidRPr="00875CEF">
        <w:rPr>
          <w:rFonts w:asciiTheme="minorHAnsi" w:hAnsiTheme="minorHAnsi" w:cstheme="minorHAnsi"/>
          <w:color w:val="000000" w:themeColor="text1"/>
        </w:rPr>
        <w:t xml:space="preserve"> Blok pada </w:t>
      </w:r>
      <w:proofErr w:type="spellStart"/>
      <w:r w:rsidR="00A31BA1" w:rsidRPr="00875CEF">
        <w:rPr>
          <w:rFonts w:asciiTheme="minorHAnsi" w:hAnsiTheme="minorHAnsi" w:cstheme="minorHAnsi"/>
          <w:color w:val="000000" w:themeColor="text1"/>
        </w:rPr>
        <w:t>Mahasiswa</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Tahun</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Pertama</w:t>
      </w:r>
      <w:proofErr w:type="spellEnd"/>
      <w:r w:rsidR="00A31BA1" w:rsidRPr="00875CEF">
        <w:rPr>
          <w:rFonts w:asciiTheme="minorHAnsi" w:hAnsiTheme="minorHAnsi" w:cstheme="minorHAnsi"/>
          <w:color w:val="000000" w:themeColor="text1"/>
        </w:rPr>
        <w:t xml:space="preserve"> Fakultas </w:t>
      </w:r>
      <w:proofErr w:type="spellStart"/>
      <w:r w:rsidR="00A31BA1" w:rsidRPr="00875CEF">
        <w:rPr>
          <w:rFonts w:asciiTheme="minorHAnsi" w:hAnsiTheme="minorHAnsi" w:cstheme="minorHAnsi"/>
          <w:color w:val="000000" w:themeColor="text1"/>
        </w:rPr>
        <w:t>Kedokteran</w:t>
      </w:r>
      <w:proofErr w:type="spellEnd"/>
      <w:r w:rsidR="00A31BA1" w:rsidRPr="00875CEF">
        <w:rPr>
          <w:rFonts w:asciiTheme="minorHAnsi" w:hAnsiTheme="minorHAnsi" w:cstheme="minorHAnsi"/>
          <w:color w:val="000000" w:themeColor="text1"/>
        </w:rPr>
        <w:t xml:space="preserve"> dan </w:t>
      </w:r>
      <w:proofErr w:type="spellStart"/>
      <w:r w:rsidR="00A31BA1" w:rsidRPr="00875CEF">
        <w:rPr>
          <w:rFonts w:asciiTheme="minorHAnsi" w:hAnsiTheme="minorHAnsi" w:cstheme="minorHAnsi"/>
          <w:color w:val="000000" w:themeColor="text1"/>
        </w:rPr>
        <w:t>Ilmu</w:t>
      </w:r>
      <w:proofErr w:type="spellEnd"/>
      <w:r w:rsidR="00A31BA1" w:rsidRPr="00875CEF">
        <w:rPr>
          <w:rFonts w:asciiTheme="minorHAnsi" w:hAnsiTheme="minorHAnsi" w:cstheme="minorHAnsi"/>
          <w:color w:val="000000" w:themeColor="text1"/>
        </w:rPr>
        <w:t xml:space="preserve"> Kesehatan Universitas </w:t>
      </w:r>
      <w:proofErr w:type="spellStart"/>
      <w:r w:rsidR="00A31BA1" w:rsidRPr="00875CEF">
        <w:rPr>
          <w:rFonts w:asciiTheme="minorHAnsi" w:hAnsiTheme="minorHAnsi" w:cstheme="minorHAnsi"/>
          <w:color w:val="000000" w:themeColor="text1"/>
        </w:rPr>
        <w:t>Warmadewa</w:t>
      </w:r>
      <w:proofErr w:type="spellEnd"/>
      <w:r w:rsidR="00A31BA1" w:rsidRPr="00875CEF">
        <w:rPr>
          <w:rFonts w:asciiTheme="minorHAnsi" w:hAnsiTheme="minorHAnsi" w:cstheme="minorHAnsi"/>
          <w:color w:val="000000" w:themeColor="text1"/>
        </w:rPr>
        <w:t xml:space="preserve">. </w:t>
      </w:r>
      <w:r w:rsidRPr="00875CEF">
        <w:rPr>
          <w:rFonts w:asciiTheme="minorHAnsi" w:hAnsiTheme="minorHAnsi" w:cstheme="minorHAnsi"/>
          <w:color w:val="000000" w:themeColor="text1"/>
        </w:rPr>
        <w:t xml:space="preserve">Nilai p </w:t>
      </w:r>
      <w:proofErr w:type="spellStart"/>
      <w:r w:rsidRPr="00875CEF">
        <w:rPr>
          <w:rFonts w:asciiTheme="minorHAnsi" w:hAnsiTheme="minorHAnsi" w:cstheme="minorHAnsi"/>
          <w:color w:val="000000" w:themeColor="text1"/>
        </w:rPr>
        <w:t>sebesar</w:t>
      </w:r>
      <w:proofErr w:type="spellEnd"/>
      <w:r w:rsidRPr="00875CEF">
        <w:rPr>
          <w:rFonts w:asciiTheme="minorHAnsi" w:hAnsiTheme="minorHAnsi" w:cstheme="minorHAnsi"/>
          <w:color w:val="000000" w:themeColor="text1"/>
        </w:rPr>
        <w:t xml:space="preserve"> 0,000 yang </w:t>
      </w:r>
      <w:proofErr w:type="spellStart"/>
      <w:r w:rsidRPr="00875CEF">
        <w:rPr>
          <w:rFonts w:asciiTheme="minorHAnsi" w:hAnsiTheme="minorHAnsi" w:cstheme="minorHAnsi"/>
          <w:color w:val="000000" w:themeColor="text1"/>
        </w:rPr>
        <w:t>menandakan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bermakna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secara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statistik</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antara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dan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w:t>
      </w:r>
      <w:r w:rsidR="00A31BA1" w:rsidRPr="00875CEF">
        <w:rPr>
          <w:rFonts w:asciiTheme="minorHAnsi" w:hAnsiTheme="minorHAnsi" w:cstheme="minorHAnsi"/>
          <w:color w:val="000000" w:themeColor="text1"/>
        </w:rPr>
        <w:t xml:space="preserve"> Nilai </w:t>
      </w:r>
      <w:proofErr w:type="spellStart"/>
      <w:r w:rsidR="00A31BA1" w:rsidRPr="00875CEF">
        <w:rPr>
          <w:rFonts w:asciiTheme="minorHAnsi" w:hAnsiTheme="minorHAnsi" w:cstheme="minorHAnsi"/>
          <w:color w:val="000000" w:themeColor="text1"/>
        </w:rPr>
        <w:t>koefisien</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korelasi</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sebesar</w:t>
      </w:r>
      <w:proofErr w:type="spellEnd"/>
      <w:r w:rsidR="00A31BA1" w:rsidRPr="00875CEF">
        <w:rPr>
          <w:rFonts w:asciiTheme="minorHAnsi" w:hAnsiTheme="minorHAnsi" w:cstheme="minorHAnsi"/>
          <w:color w:val="000000" w:themeColor="text1"/>
        </w:rPr>
        <w:t xml:space="preserve"> -0,612 </w:t>
      </w:r>
      <w:r w:rsidR="00A31BA1" w:rsidRPr="00875CEF">
        <w:rPr>
          <w:rFonts w:asciiTheme="minorHAnsi" w:hAnsiTheme="minorHAnsi" w:cstheme="minorHAnsi"/>
          <w:color w:val="000000" w:themeColor="text1"/>
          <w:lang w:val="id-ID"/>
        </w:rPr>
        <w:t>dan tergolong memiliki</w:t>
      </w:r>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kekuatan</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korelasinya</w:t>
      </w:r>
      <w:proofErr w:type="spellEnd"/>
      <w:r w:rsidR="00A31BA1" w:rsidRPr="00875CEF">
        <w:rPr>
          <w:rFonts w:asciiTheme="minorHAnsi" w:hAnsiTheme="minorHAnsi" w:cstheme="minorHAnsi"/>
          <w:color w:val="000000" w:themeColor="text1"/>
        </w:rPr>
        <w:t xml:space="preserve"> </w:t>
      </w:r>
      <w:proofErr w:type="spellStart"/>
      <w:r w:rsidR="00A31BA1" w:rsidRPr="00875CEF">
        <w:rPr>
          <w:rFonts w:asciiTheme="minorHAnsi" w:hAnsiTheme="minorHAnsi" w:cstheme="minorHAnsi"/>
          <w:color w:val="000000" w:themeColor="text1"/>
        </w:rPr>
        <w:t>cukup</w:t>
      </w:r>
      <w:proofErr w:type="spellEnd"/>
      <w:r w:rsidR="00A31BA1" w:rsidRPr="00875CEF">
        <w:rPr>
          <w:rFonts w:asciiTheme="minorHAnsi" w:hAnsiTheme="minorHAnsi" w:cstheme="minorHAnsi"/>
          <w:color w:val="000000" w:themeColor="text1"/>
        </w:rPr>
        <w:t xml:space="preserve"> kuat.</w:t>
      </w:r>
      <w:r w:rsidR="00A31BA1" w:rsidRPr="00875CEF">
        <w:rPr>
          <w:rFonts w:asciiTheme="minorHAnsi" w:hAnsiTheme="minorHAnsi" w:cstheme="minorHAnsi"/>
          <w:color w:val="000000" w:themeColor="text1"/>
        </w:rPr>
        <w:fldChar w:fldCharType="begin" w:fldLock="1"/>
      </w:r>
      <w:r w:rsidR="00A31BA1" w:rsidRPr="00875CEF">
        <w:rPr>
          <w:rFonts w:asciiTheme="minorHAnsi" w:hAnsiTheme="minorHAnsi" w:cstheme="minorHAnsi"/>
          <w:color w:val="000000" w:themeColor="text1"/>
        </w:rPr>
        <w:instrText>ADDIN CSL_CITATION {"citationItems":[{"id":"ITEM-1","itemData":{"ISSN":"2829-0712","author":[{"dropping-particle":"","family":"Putra K A","given":"","non-dropping-particle":"","parse-names":false,"suffix":""},{"dropping-particle":"","family":"Primatanti P A","given":"","non-dropping-particle":"","parse-names":false,"suffix":""},{"dropping-particle":"","family":"Witari N P","given":"","non-dropping-particle":"","parse-names":false,"suffix":""}],"container-title":"Aesculapius Medical Journal ","id":"ITEM-1","issue":"2","issued":{"date-parts":[["2023","6"]]},"page":"275","title":"Hubungan Efikasi Diri dengan Tingkat Kecemasan dalam Menghadapi Ujian Blok pada Mahasiswa Tahun Pertama Fakultas Kedokteran dan Ilmu Kesehatan Universitas Warmadewa","type":"article-journal","volume":"3"},"uris":["http://www.mendeley.com/documents/?uuid=7a8c139d-ce9f-3634-a67c-c393519664d3"]}],"mendeley":{"formattedCitation":"&lt;sup&gt;17&lt;/sup&gt;","plainTextFormattedCitation":"17","previouslyFormattedCitation":"&lt;sup&gt;17&lt;/sup&gt;"},"properties":{"noteIndex":0},"schema":"https://github.com/citation-style-language/schema/raw/master/csl-citation.json"}</w:instrText>
      </w:r>
      <w:r w:rsidR="00A31BA1" w:rsidRPr="00875CEF">
        <w:rPr>
          <w:rFonts w:asciiTheme="minorHAnsi" w:hAnsiTheme="minorHAnsi" w:cstheme="minorHAnsi"/>
          <w:color w:val="000000" w:themeColor="text1"/>
        </w:rPr>
        <w:fldChar w:fldCharType="separate"/>
      </w:r>
      <w:r w:rsidR="00A31BA1" w:rsidRPr="00875CEF">
        <w:rPr>
          <w:rFonts w:asciiTheme="minorHAnsi" w:hAnsiTheme="minorHAnsi" w:cstheme="minorHAnsi"/>
          <w:color w:val="000000" w:themeColor="text1"/>
          <w:vertAlign w:val="superscript"/>
        </w:rPr>
        <w:t>17</w:t>
      </w:r>
      <w:r w:rsidR="00A31BA1" w:rsidRPr="00875CEF">
        <w:rPr>
          <w:rFonts w:asciiTheme="minorHAnsi" w:hAnsiTheme="minorHAnsi" w:cstheme="minorHAnsi"/>
          <w:color w:val="000000" w:themeColor="text1"/>
        </w:rPr>
        <w:fldChar w:fldCharType="end"/>
      </w:r>
    </w:p>
    <w:p w14:paraId="68493C6F" w14:textId="2E7E9E6C" w:rsidR="00B815E3" w:rsidRPr="00875CEF" w:rsidRDefault="00A31BA1" w:rsidP="00B461A7">
      <w:pPr>
        <w:spacing w:before="120" w:after="0" w:line="360" w:lineRule="auto"/>
        <w:ind w:right="255" w:firstLine="720"/>
        <w:jc w:val="both"/>
        <w:rPr>
          <w:rFonts w:asciiTheme="minorHAnsi" w:hAnsiTheme="minorHAnsi" w:cstheme="minorHAnsi"/>
          <w:b/>
          <w:color w:val="000000" w:themeColor="text1"/>
        </w:rPr>
      </w:pPr>
      <w:proofErr w:type="spellStart"/>
      <w:r w:rsidRPr="00875CEF">
        <w:rPr>
          <w:rFonts w:asciiTheme="minorHAnsi" w:hAnsiTheme="minorHAnsi" w:cstheme="minorHAnsi"/>
          <w:color w:val="000000" w:themeColor="text1"/>
        </w:rPr>
        <w:t>Menurut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Duarsa</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et al</w:t>
      </w:r>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2020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judul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Diri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Tingkat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Pertama</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Universitas Lampung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2018. </w:t>
      </w:r>
      <w:proofErr w:type="spellStart"/>
      <w:r w:rsidRPr="00875CEF">
        <w:rPr>
          <w:rFonts w:asciiTheme="minorHAnsi" w:hAnsiTheme="minorHAnsi" w:cstheme="minorHAnsi"/>
          <w:color w:val="000000" w:themeColor="text1"/>
        </w:rPr>
        <w:t>Diperoleh</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nilai</w:t>
      </w:r>
      <w:proofErr w:type="spellEnd"/>
      <w:r w:rsidRPr="00875CEF">
        <w:rPr>
          <w:rFonts w:asciiTheme="minorHAnsi" w:hAnsiTheme="minorHAnsi" w:cstheme="minorHAnsi"/>
          <w:color w:val="000000" w:themeColor="text1"/>
        </w:rPr>
        <w:t xml:space="preserve"> p </w:t>
      </w:r>
      <w:r w:rsidRPr="00875CEF">
        <w:rPr>
          <w:rFonts w:asciiTheme="minorHAnsi" w:hAnsiTheme="minorHAnsi" w:cstheme="minorHAnsi"/>
          <w:i/>
          <w:iCs/>
          <w:color w:val="000000" w:themeColor="text1"/>
        </w:rPr>
        <w:t xml:space="preserve">value </w:t>
      </w:r>
      <w:r w:rsidRPr="00875CEF">
        <w:rPr>
          <w:rFonts w:asciiTheme="minorHAnsi" w:hAnsiTheme="minorHAnsi" w:cstheme="minorHAnsi"/>
          <w:color w:val="000000" w:themeColor="text1"/>
        </w:rPr>
        <w:t xml:space="preserve">0,001dan </w:t>
      </w:r>
      <w:r w:rsidR="00CF5B68" w:rsidRPr="00875CEF">
        <w:rPr>
          <w:rFonts w:asciiTheme="minorHAnsi" w:hAnsiTheme="minorHAnsi" w:cstheme="minorHAnsi"/>
          <w:color w:val="000000" w:themeColor="text1"/>
        </w:rPr>
        <w:t xml:space="preserve">yang </w:t>
      </w:r>
      <w:proofErr w:type="spellStart"/>
      <w:r w:rsidR="00CF5B68" w:rsidRPr="00875CEF">
        <w:rPr>
          <w:rFonts w:asciiTheme="minorHAnsi" w:hAnsiTheme="minorHAnsi" w:cstheme="minorHAnsi"/>
          <w:color w:val="000000" w:themeColor="text1"/>
        </w:rPr>
        <w:t>menegaskan</w:t>
      </w:r>
      <w:proofErr w:type="spellEnd"/>
      <w:r w:rsidR="00CF5B68" w:rsidRPr="00875CEF">
        <w:rPr>
          <w:rFonts w:asciiTheme="minorHAnsi" w:hAnsiTheme="minorHAnsi" w:cstheme="minorHAnsi"/>
          <w:color w:val="000000" w:themeColor="text1"/>
        </w:rPr>
        <w:t xml:space="preserve"> </w:t>
      </w:r>
      <w:proofErr w:type="spellStart"/>
      <w:r w:rsidR="00CF5B68" w:rsidRPr="00875CEF">
        <w:rPr>
          <w:rFonts w:asciiTheme="minorHAnsi" w:hAnsiTheme="minorHAnsi" w:cstheme="minorHAnsi"/>
          <w:color w:val="000000" w:themeColor="text1"/>
        </w:rPr>
        <w:t>adanya</w:t>
      </w:r>
      <w:proofErr w:type="spellEnd"/>
      <w:r w:rsidR="00CF5B68" w:rsidRPr="00875CEF">
        <w:rPr>
          <w:rFonts w:asciiTheme="minorHAnsi" w:hAnsiTheme="minorHAnsi" w:cstheme="minorHAnsi"/>
          <w:color w:val="000000" w:themeColor="text1"/>
        </w:rPr>
        <w:t xml:space="preserve"> </w:t>
      </w:r>
      <w:proofErr w:type="spellStart"/>
      <w:r w:rsidR="00CF5B68" w:rsidRPr="00875CEF">
        <w:rPr>
          <w:rFonts w:asciiTheme="minorHAnsi" w:hAnsiTheme="minorHAnsi" w:cstheme="minorHAnsi"/>
          <w:color w:val="000000" w:themeColor="text1"/>
        </w:rPr>
        <w:t>hubungan</w:t>
      </w:r>
      <w:proofErr w:type="spellEnd"/>
      <w:r w:rsidR="00CF5B68" w:rsidRPr="00875CEF">
        <w:rPr>
          <w:rFonts w:asciiTheme="minorHAnsi" w:hAnsiTheme="minorHAnsi" w:cstheme="minorHAnsi"/>
          <w:color w:val="000000" w:themeColor="text1"/>
        </w:rPr>
        <w:t xml:space="preserve"> </w:t>
      </w:r>
      <w:proofErr w:type="spellStart"/>
      <w:r w:rsidR="00CF5B68" w:rsidRPr="00875CEF">
        <w:rPr>
          <w:rFonts w:asciiTheme="minorHAnsi" w:hAnsiTheme="minorHAnsi" w:cstheme="minorHAnsi"/>
          <w:color w:val="000000" w:themeColor="text1"/>
        </w:rPr>
        <w:t>signifikan</w:t>
      </w:r>
      <w:proofErr w:type="spellEnd"/>
      <w:r w:rsidR="00CF5B68" w:rsidRPr="00875CEF">
        <w:rPr>
          <w:rFonts w:asciiTheme="minorHAnsi" w:hAnsiTheme="minorHAnsi" w:cstheme="minorHAnsi"/>
          <w:color w:val="000000" w:themeColor="text1"/>
        </w:rPr>
        <w:t xml:space="preserve"> </w:t>
      </w:r>
      <w:proofErr w:type="spellStart"/>
      <w:r w:rsidR="00CF5B68" w:rsidRPr="00875CEF">
        <w:rPr>
          <w:rFonts w:asciiTheme="minorHAnsi" w:hAnsiTheme="minorHAnsi" w:cstheme="minorHAnsi"/>
          <w:color w:val="000000" w:themeColor="text1"/>
        </w:rPr>
        <w:t>antara</w:t>
      </w:r>
      <w:proofErr w:type="spellEnd"/>
      <w:r w:rsidR="00CF5B68" w:rsidRPr="00875CEF">
        <w:rPr>
          <w:rFonts w:asciiTheme="minorHAnsi" w:hAnsiTheme="minorHAnsi" w:cstheme="minorHAnsi"/>
          <w:color w:val="000000" w:themeColor="text1"/>
        </w:rPr>
        <w:t xml:space="preserve"> </w:t>
      </w:r>
      <w:proofErr w:type="spellStart"/>
      <w:r w:rsidR="00CF5B68" w:rsidRPr="00875CEF">
        <w:rPr>
          <w:rFonts w:asciiTheme="minorHAnsi" w:hAnsiTheme="minorHAnsi" w:cstheme="minorHAnsi"/>
          <w:color w:val="000000" w:themeColor="text1"/>
        </w:rPr>
        <w:t>efikasi</w:t>
      </w:r>
      <w:proofErr w:type="spellEnd"/>
      <w:r w:rsidR="00CF5B68" w:rsidRPr="00875CEF">
        <w:rPr>
          <w:rFonts w:asciiTheme="minorHAnsi" w:hAnsiTheme="minorHAnsi" w:cstheme="minorHAnsi"/>
          <w:color w:val="000000" w:themeColor="text1"/>
        </w:rPr>
        <w:t xml:space="preserve"> </w:t>
      </w:r>
      <w:proofErr w:type="spellStart"/>
      <w:r w:rsidR="00CF5B68" w:rsidRPr="00875CEF">
        <w:rPr>
          <w:rFonts w:asciiTheme="minorHAnsi" w:hAnsiTheme="minorHAnsi" w:cstheme="minorHAnsi"/>
          <w:color w:val="000000" w:themeColor="text1"/>
        </w:rPr>
        <w:t>diri</w:t>
      </w:r>
      <w:proofErr w:type="spellEnd"/>
      <w:r w:rsidR="00CF5B68" w:rsidRPr="00875CEF">
        <w:rPr>
          <w:rFonts w:asciiTheme="minorHAnsi" w:hAnsiTheme="minorHAnsi" w:cstheme="minorHAnsi"/>
          <w:color w:val="000000" w:themeColor="text1"/>
        </w:rPr>
        <w:t xml:space="preserve"> dan </w:t>
      </w:r>
      <w:proofErr w:type="spellStart"/>
      <w:r w:rsidR="00CF5B68" w:rsidRPr="00875CEF">
        <w:rPr>
          <w:rFonts w:asciiTheme="minorHAnsi" w:hAnsiTheme="minorHAnsi" w:cstheme="minorHAnsi"/>
          <w:color w:val="000000" w:themeColor="text1"/>
        </w:rPr>
        <w:t>tingkat</w:t>
      </w:r>
      <w:proofErr w:type="spellEnd"/>
      <w:r w:rsidR="00CF5B68" w:rsidRPr="00875CEF">
        <w:rPr>
          <w:rFonts w:asciiTheme="minorHAnsi" w:hAnsiTheme="minorHAnsi" w:cstheme="minorHAnsi"/>
          <w:color w:val="000000" w:themeColor="text1"/>
        </w:rPr>
        <w:t xml:space="preserve"> </w:t>
      </w:r>
      <w:proofErr w:type="spellStart"/>
      <w:r w:rsidR="00CF5B68" w:rsidRPr="00875CEF">
        <w:rPr>
          <w:rFonts w:asciiTheme="minorHAnsi" w:hAnsiTheme="minorHAnsi" w:cstheme="minorHAnsi"/>
          <w:color w:val="000000" w:themeColor="text1"/>
        </w:rPr>
        <w:t>kecemasan</w:t>
      </w:r>
      <w:proofErr w:type="spellEnd"/>
      <w:r w:rsidR="00CF5B68" w:rsidRPr="00875CEF">
        <w:rPr>
          <w:rFonts w:asciiTheme="minorHAnsi" w:hAnsiTheme="minorHAnsi" w:cstheme="minorHAnsi"/>
          <w:color w:val="000000" w:themeColor="text1"/>
        </w:rPr>
        <w:t>.</w:t>
      </w:r>
      <w:r w:rsidRPr="00875CEF">
        <w:rPr>
          <w:rFonts w:asciiTheme="minorHAnsi" w:hAnsiTheme="minorHAnsi" w:cstheme="minorHAnsi"/>
          <w:color w:val="000000" w:themeColor="text1"/>
        </w:rPr>
        <w:t xml:space="preserve"> Nilai </w:t>
      </w:r>
      <w:proofErr w:type="spellStart"/>
      <w:r w:rsidRPr="00875CEF">
        <w:rPr>
          <w:rFonts w:asciiTheme="minorHAnsi" w:hAnsiTheme="minorHAnsi" w:cstheme="minorHAnsi"/>
          <w:color w:val="000000" w:themeColor="text1"/>
        </w:rPr>
        <w:t>koefisien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korelasi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adalah</w:t>
      </w:r>
      <w:proofErr w:type="spellEnd"/>
      <w:r w:rsidRPr="00875CEF">
        <w:rPr>
          <w:rFonts w:asciiTheme="minorHAnsi" w:hAnsiTheme="minorHAnsi" w:cstheme="minorHAnsi"/>
          <w:color w:val="000000" w:themeColor="text1"/>
        </w:rPr>
        <w:t xml:space="preserve"> -0,657 dan </w:t>
      </w:r>
      <w:proofErr w:type="spellStart"/>
      <w:r w:rsidRPr="00875CEF">
        <w:rPr>
          <w:rFonts w:asciiTheme="minorHAnsi" w:hAnsiTheme="minorHAnsi" w:cstheme="minorHAnsi"/>
          <w:color w:val="000000" w:themeColor="text1"/>
        </w:rPr>
        <w:t>tergolong</w:t>
      </w:r>
      <w:proofErr w:type="spellEnd"/>
      <w:r w:rsidRPr="00875CEF">
        <w:rPr>
          <w:rFonts w:asciiTheme="minorHAnsi" w:hAnsiTheme="minorHAnsi" w:cstheme="minorHAnsi"/>
          <w:color w:val="000000" w:themeColor="text1"/>
        </w:rPr>
        <w:t xml:space="preserve"> kuat.</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{"citationItems":[{"id":"ITEM-1","itemData":{"author":[{"dropping-particle":"","family":"Adhi Pratama Duarsa","given":"Habibi","non-dropping-particle":"","parse-names":false,"suffix":""},{"dropping-particle":"","family":"Isti Angraini","given":"Dian","non-dropping-particle":"","parse-names":false,"suffix":""}],"container-title":"Medula","id":"ITEM-1","issue":"2","issued":{"date-parts":[["2018","7"]]},"page":"223-226","title":"Hubungan Efikasi Diri Dengan Tingkat Kecemasan Mahasiswa Tahun Pertama di Fakultas Kedokteran Universitas Lampung Tahun 2018","type":"article-journal","volume":"10"},"uris":["http://www.mendeley.com/documents/?uuid=0af1c25a-ba1f-33b6-9311-44371baad345"]}],"mendeley":{"formattedCitation":"&lt;sup&gt;18&lt;/sup&gt;","plainTextFormattedCitation":"18","previouslyFormattedCitation":"&lt;sup&gt;18&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18</w:t>
      </w:r>
      <w:r w:rsidRPr="00875CEF">
        <w:rPr>
          <w:rFonts w:asciiTheme="minorHAnsi" w:hAnsiTheme="minorHAnsi" w:cstheme="minorHAnsi"/>
          <w:color w:val="000000" w:themeColor="text1"/>
        </w:rPr>
        <w:fldChar w:fldCharType="end"/>
      </w:r>
    </w:p>
    <w:p w14:paraId="5CA05559" w14:textId="77777777" w:rsidR="00B815E3" w:rsidRPr="00875CEF" w:rsidRDefault="00A31BA1" w:rsidP="00B461A7">
      <w:pPr>
        <w:spacing w:before="120" w:after="0" w:line="360" w:lineRule="auto"/>
        <w:ind w:right="255" w:firstLine="720"/>
        <w:jc w:val="both"/>
        <w:rPr>
          <w:rFonts w:asciiTheme="minorHAnsi" w:hAnsiTheme="minorHAnsi" w:cstheme="minorHAnsi"/>
          <w:b/>
          <w:color w:val="000000" w:themeColor="text1"/>
        </w:rPr>
      </w:pPr>
      <w:r w:rsidRPr="00875CEF">
        <w:rPr>
          <w:rFonts w:asciiTheme="minorHAnsi" w:hAnsiTheme="minorHAnsi" w:cstheme="minorHAnsi"/>
          <w:color w:val="000000" w:themeColor="text1"/>
        </w:rPr>
        <w:t xml:space="preserve">Juga </w:t>
      </w:r>
      <w:proofErr w:type="spellStart"/>
      <w:r w:rsidRPr="00875CEF">
        <w:rPr>
          <w:rFonts w:asciiTheme="minorHAnsi" w:hAnsiTheme="minorHAnsi" w:cstheme="minorHAnsi"/>
          <w:color w:val="000000" w:themeColor="text1"/>
        </w:rPr>
        <w:t>menurut</w:t>
      </w:r>
      <w:proofErr w:type="spellEnd"/>
      <w:r w:rsidRPr="00875CEF">
        <w:rPr>
          <w:rFonts w:asciiTheme="minorHAnsi" w:hAnsiTheme="minorHAnsi" w:cstheme="minorHAnsi"/>
          <w:color w:val="000000" w:themeColor="text1"/>
        </w:rPr>
        <w:t xml:space="preserve"> Saba, </w:t>
      </w:r>
      <w:r w:rsidRPr="00875CEF">
        <w:rPr>
          <w:rFonts w:asciiTheme="minorHAnsi" w:hAnsiTheme="minorHAnsi" w:cstheme="minorHAnsi"/>
          <w:i/>
          <w:iCs/>
          <w:color w:val="000000" w:themeColor="text1"/>
        </w:rPr>
        <w:t>et al</w:t>
      </w:r>
      <w:r w:rsidRPr="00875CEF">
        <w:rPr>
          <w:rFonts w:asciiTheme="minorHAnsi" w:hAnsiTheme="minorHAnsi" w:cstheme="minorHAnsi"/>
          <w:color w:val="000000" w:themeColor="text1"/>
        </w:rPr>
        <w:t xml:space="preserve">. Pada </w:t>
      </w:r>
      <w:proofErr w:type="spellStart"/>
      <w:r w:rsidRPr="00875CEF">
        <w:rPr>
          <w:rFonts w:asciiTheme="minorHAnsi" w:hAnsiTheme="minorHAnsi" w:cstheme="minorHAnsi"/>
          <w:color w:val="000000" w:themeColor="text1"/>
        </w:rPr>
        <w:t>tahun</w:t>
      </w:r>
      <w:proofErr w:type="spellEnd"/>
      <w:r w:rsidRPr="00875CEF">
        <w:rPr>
          <w:rFonts w:asciiTheme="minorHAnsi" w:hAnsiTheme="minorHAnsi" w:cstheme="minorHAnsi"/>
          <w:color w:val="000000" w:themeColor="text1"/>
        </w:rPr>
        <w:t xml:space="preserve"> 2018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judul</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Self-efficacy</w:t>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terhadap</w:t>
      </w:r>
      <w:proofErr w:type="spellEnd"/>
      <w:r w:rsidRPr="00875CEF">
        <w:rPr>
          <w:rFonts w:asciiTheme="minorHAnsi" w:hAnsiTheme="minorHAnsi" w:cstheme="minorHAnsi"/>
          <w:color w:val="000000" w:themeColor="text1"/>
        </w:rPr>
        <w:t xml:space="preserve"> Tingkat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Tingkat </w:t>
      </w:r>
      <w:proofErr w:type="spellStart"/>
      <w:r w:rsidRPr="00875CEF">
        <w:rPr>
          <w:rFonts w:asciiTheme="minorHAnsi" w:hAnsiTheme="minorHAnsi" w:cstheme="minorHAnsi"/>
          <w:color w:val="000000" w:themeColor="text1"/>
        </w:rPr>
        <w:t>Pertama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Universitas Lampung. </w:t>
      </w:r>
      <w:proofErr w:type="spellStart"/>
      <w:r w:rsidRPr="00875CEF">
        <w:rPr>
          <w:rFonts w:asciiTheme="minorHAnsi" w:hAnsiTheme="minorHAnsi" w:cstheme="minorHAnsi"/>
          <w:color w:val="000000" w:themeColor="text1"/>
        </w:rPr>
        <w:t>Didapatkan</w:t>
      </w:r>
      <w:proofErr w:type="spellEnd"/>
      <w:r w:rsidRPr="00875CEF">
        <w:rPr>
          <w:rFonts w:asciiTheme="minorHAnsi" w:hAnsiTheme="minorHAnsi" w:cstheme="minorHAnsi"/>
          <w:color w:val="000000" w:themeColor="text1"/>
        </w:rPr>
        <w:t xml:space="preserve"> uji </w:t>
      </w:r>
      <w:r w:rsidRPr="00875CEF">
        <w:rPr>
          <w:rFonts w:asciiTheme="minorHAnsi" w:hAnsiTheme="minorHAnsi" w:cstheme="minorHAnsi"/>
          <w:i/>
          <w:iCs/>
          <w:color w:val="000000" w:themeColor="text1"/>
        </w:rPr>
        <w:t>chi-square</w:t>
      </w:r>
      <w:r w:rsidRPr="00875CEF">
        <w:rPr>
          <w:rFonts w:asciiTheme="minorHAnsi" w:hAnsiTheme="minorHAnsi" w:cstheme="minorHAnsi"/>
          <w:color w:val="000000" w:themeColor="text1"/>
        </w:rPr>
        <w:t xml:space="preserve"> p </w:t>
      </w:r>
      <w:r w:rsidRPr="00875CEF">
        <w:rPr>
          <w:rFonts w:asciiTheme="minorHAnsi" w:hAnsiTheme="minorHAnsi" w:cstheme="minorHAnsi"/>
          <w:i/>
          <w:iCs/>
          <w:color w:val="000000" w:themeColor="text1"/>
        </w:rPr>
        <w:t xml:space="preserve">value </w:t>
      </w:r>
      <w:r w:rsidRPr="00875CEF">
        <w:rPr>
          <w:rFonts w:asciiTheme="minorHAnsi" w:hAnsiTheme="minorHAnsi" w:cstheme="minorHAnsi"/>
          <w:color w:val="000000" w:themeColor="text1"/>
        </w:rPr>
        <w:t xml:space="preserve">0,000 dan </w:t>
      </w:r>
      <w:proofErr w:type="spellStart"/>
      <w:r w:rsidRPr="00875CEF">
        <w:rPr>
          <w:rFonts w:asciiTheme="minorHAnsi" w:hAnsiTheme="minorHAnsi" w:cstheme="minorHAnsi"/>
          <w:color w:val="000000" w:themeColor="text1"/>
        </w:rPr>
        <w:t>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disimpulkan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antara</w:t>
      </w:r>
      <w:proofErr w:type="spellEnd"/>
      <w:r w:rsidRPr="00875CEF">
        <w:rPr>
          <w:rFonts w:asciiTheme="minorHAnsi" w:hAnsiTheme="minorHAnsi" w:cstheme="minorHAnsi"/>
          <w:color w:val="000000" w:themeColor="text1"/>
        </w:rPr>
        <w:t xml:space="preserve"> </w:t>
      </w:r>
      <w:r w:rsidRPr="00875CEF">
        <w:rPr>
          <w:rFonts w:asciiTheme="minorHAnsi" w:hAnsiTheme="minorHAnsi" w:cstheme="minorHAnsi"/>
          <w:i/>
          <w:iCs/>
          <w:color w:val="000000" w:themeColor="text1"/>
        </w:rPr>
        <w:t>self-efficacy</w:t>
      </w:r>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terhadap</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kecemasan.</w:t>
      </w:r>
      <w:r w:rsidRPr="00875CEF">
        <w:rPr>
          <w:rFonts w:asciiTheme="minorHAnsi" w:hAnsiTheme="minorHAnsi" w:cstheme="minorHAnsi"/>
          <w:color w:val="000000" w:themeColor="text1"/>
        </w:rPr>
        <w:fldChar w:fldCharType="begin" w:fldLock="1"/>
      </w:r>
      <w:r w:rsidRPr="00875CEF">
        <w:rPr>
          <w:rFonts w:asciiTheme="minorHAnsi" w:hAnsiTheme="minorHAnsi" w:cstheme="minorHAnsi"/>
          <w:color w:val="000000" w:themeColor="text1"/>
        </w:rPr>
        <w:instrText>ADDIN CSL_CITATION {"citationItems":[{"id":"ITEM-1","itemData":{"author":[{"dropping-particle":"","family":"Ramadirga Thio Saba","given":"","non-dropping-particle":"","parse-names":false,"suffix":""},{"dropping-particle":"","family":"Rika Lisiswanti","given":"","non-dropping-particle":"","parse-names":false,"suffix":""},{"dropping-particle":"","family":"Eka Cania","given":"","non-dropping-particle":"","parse-names":false,"suffix":""}],"container-title":"Journal Mjority","id":"ITEM-1","issue":"3","issued":{"date-parts":[["2018","12"]]},"page":"13-15","title":"Hubungan Self-efficacy terhadap Tingkat Kecemasan Mahasiswa Tingkat Pertama Fakultas Kedokteran Universitas Lampung","type":"article-journal","volume":"7"},"uris":["http://www.mendeley.com/documents/?uuid=c85584f8-c475-33ef-8160-0ed52def9a7a"]}],"mendeley":{"formattedCitation":"&lt;sup&gt;10&lt;/sup&gt;","plainTextFormattedCitation":"10","previouslyFormattedCitation":"&lt;sup&gt;10&lt;/sup&gt;"},"properties":{"noteIndex":0},"schema":"https://github.com/citation-style-language/schema/raw/master/csl-citation.json"}</w:instrText>
      </w:r>
      <w:r w:rsidRPr="00875CEF">
        <w:rPr>
          <w:rFonts w:asciiTheme="minorHAnsi" w:hAnsiTheme="minorHAnsi" w:cstheme="minorHAnsi"/>
          <w:color w:val="000000" w:themeColor="text1"/>
        </w:rPr>
        <w:fldChar w:fldCharType="separate"/>
      </w:r>
      <w:r w:rsidRPr="00875CEF">
        <w:rPr>
          <w:rFonts w:asciiTheme="minorHAnsi" w:hAnsiTheme="minorHAnsi" w:cstheme="minorHAnsi"/>
          <w:color w:val="000000" w:themeColor="text1"/>
          <w:vertAlign w:val="superscript"/>
        </w:rPr>
        <w:t>10</w:t>
      </w:r>
      <w:r w:rsidRPr="00875CEF">
        <w:rPr>
          <w:rFonts w:asciiTheme="minorHAnsi" w:hAnsiTheme="minorHAnsi" w:cstheme="minorHAnsi"/>
          <w:color w:val="000000" w:themeColor="text1"/>
        </w:rPr>
        <w:fldChar w:fldCharType="end"/>
      </w:r>
      <w:bookmarkEnd w:id="1"/>
    </w:p>
    <w:p w14:paraId="0DF72E2C" w14:textId="77777777" w:rsidR="00B815E3" w:rsidRPr="00875CEF" w:rsidRDefault="00A31BA1" w:rsidP="00B461A7">
      <w:pPr>
        <w:spacing w:before="120" w:after="0" w:line="360" w:lineRule="auto"/>
        <w:ind w:right="255" w:firstLine="720"/>
        <w:jc w:val="both"/>
        <w:rPr>
          <w:rFonts w:asciiTheme="minorHAnsi" w:hAnsiTheme="minorHAnsi" w:cstheme="minorHAnsi"/>
          <w:b/>
          <w:color w:val="000000" w:themeColor="text1"/>
        </w:rPr>
      </w:pPr>
      <w:proofErr w:type="spellStart"/>
      <w:r w:rsidRPr="00875CEF">
        <w:rPr>
          <w:rFonts w:asciiTheme="minorHAnsi" w:hAnsiTheme="minorHAnsi" w:cstheme="minorHAnsi"/>
          <w:color w:val="000000" w:themeColor="text1"/>
        </w:rPr>
        <w:t>Berdasarkan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pembahasan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tersebut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maka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disimpulkan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bahwasannya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penelitian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ini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terdapat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korelasi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signifikan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antara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diri</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tingkat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yang </w:t>
      </w:r>
      <w:proofErr w:type="spellStart"/>
      <w:r w:rsidRPr="00875CEF">
        <w:rPr>
          <w:rFonts w:asciiTheme="minorHAnsi" w:hAnsiTheme="minorHAnsi" w:cstheme="minorHAnsi"/>
          <w:color w:val="000000" w:themeColor="text1"/>
        </w:rPr>
        <w:t>sedang</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mengerjakan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tugas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UNIMUS.</w:t>
      </w:r>
    </w:p>
    <w:p w14:paraId="5EB3049B" w14:textId="77777777" w:rsidR="00B815E3" w:rsidRPr="00875CEF" w:rsidRDefault="00B815E3" w:rsidP="005D6028">
      <w:pPr>
        <w:spacing w:after="0" w:line="360" w:lineRule="auto"/>
        <w:ind w:right="255"/>
        <w:jc w:val="both"/>
        <w:rPr>
          <w:rFonts w:asciiTheme="minorHAnsi" w:hAnsiTheme="minorHAnsi" w:cstheme="minorHAnsi"/>
          <w:b/>
          <w:color w:val="000000" w:themeColor="text1"/>
        </w:rPr>
      </w:pPr>
    </w:p>
    <w:p w14:paraId="14C4981C" w14:textId="104CA5E4" w:rsidR="00B815E3" w:rsidRPr="00875CEF" w:rsidRDefault="00A31BA1" w:rsidP="00B461A7">
      <w:pPr>
        <w:spacing w:after="120" w:line="360" w:lineRule="auto"/>
        <w:ind w:right="255"/>
        <w:jc w:val="both"/>
        <w:rPr>
          <w:rFonts w:asciiTheme="minorHAnsi" w:hAnsiTheme="minorHAnsi" w:cstheme="minorHAnsi"/>
          <w:b/>
          <w:color w:val="000000" w:themeColor="text1"/>
        </w:rPr>
      </w:pPr>
      <w:r w:rsidRPr="00875CEF">
        <w:rPr>
          <w:rFonts w:asciiTheme="minorHAnsi" w:hAnsiTheme="minorHAnsi" w:cstheme="minorHAnsi"/>
          <w:b/>
          <w:color w:val="000000" w:themeColor="text1"/>
        </w:rPr>
        <w:t>KESIMPULAN</w:t>
      </w:r>
      <w:r w:rsidR="00B461A7">
        <w:rPr>
          <w:rFonts w:asciiTheme="minorHAnsi" w:hAnsiTheme="minorHAnsi" w:cstheme="minorHAnsi"/>
          <w:b/>
          <w:color w:val="000000" w:themeColor="text1"/>
        </w:rPr>
        <w:tab/>
      </w:r>
      <w:r w:rsidRPr="00875CEF">
        <w:rPr>
          <w:rFonts w:asciiTheme="minorHAnsi" w:hAnsiTheme="minorHAnsi" w:cstheme="minorHAnsi"/>
          <w:b/>
          <w:color w:val="000000" w:themeColor="text1"/>
        </w:rPr>
        <w:t xml:space="preserve"> </w:t>
      </w:r>
      <w:bookmarkStart w:id="4" w:name="_Hlk158640083"/>
    </w:p>
    <w:p w14:paraId="550C2FEE" w14:textId="2F6CC9E2" w:rsidR="00B815E3" w:rsidRPr="00875CEF" w:rsidRDefault="00A31BA1" w:rsidP="007C2095">
      <w:pPr>
        <w:spacing w:after="360" w:line="360" w:lineRule="auto"/>
        <w:ind w:right="255" w:firstLine="720"/>
        <w:jc w:val="both"/>
        <w:rPr>
          <w:rFonts w:asciiTheme="minorHAnsi" w:hAnsiTheme="minorHAnsi" w:cstheme="minorHAnsi"/>
          <w:b/>
          <w:color w:val="000000" w:themeColor="text1"/>
          <w:lang w:val="id-ID"/>
        </w:rPr>
      </w:pPr>
      <w:r w:rsidRPr="00875CEF">
        <w:rPr>
          <w:rFonts w:asciiTheme="minorHAnsi" w:eastAsiaTheme="majorEastAsia" w:hAnsiTheme="minorHAnsi" w:cstheme="minorHAnsi"/>
          <w:color w:val="000000" w:themeColor="text1"/>
          <w:lang w:val="id-ID"/>
        </w:rPr>
        <w:t xml:space="preserve">Berdasarkan penelitian ini, </w:t>
      </w:r>
      <w:proofErr w:type="spellStart"/>
      <w:r w:rsidRPr="00875CEF">
        <w:rPr>
          <w:rFonts w:asciiTheme="minorHAnsi" w:hAnsiTheme="minorHAnsi" w:cstheme="minorHAnsi"/>
          <w:color w:val="000000" w:themeColor="text1"/>
        </w:rPr>
        <w:t>Terdapat</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hubungan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signifikan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antara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Efikasi</w:t>
      </w:r>
      <w:proofErr w:type="spellEnd"/>
      <w:r w:rsidRPr="00875CEF">
        <w:rPr>
          <w:rFonts w:asciiTheme="minorHAnsi" w:hAnsiTheme="minorHAnsi" w:cstheme="minorHAnsi"/>
          <w:color w:val="000000" w:themeColor="text1"/>
        </w:rPr>
        <w:t xml:space="preserve"> Diri </w:t>
      </w:r>
      <w:proofErr w:type="spellStart"/>
      <w:r w:rsidRPr="00875CEF">
        <w:rPr>
          <w:rFonts w:asciiTheme="minorHAnsi" w:hAnsiTheme="minorHAnsi" w:cstheme="minorHAnsi"/>
          <w:color w:val="000000" w:themeColor="text1"/>
        </w:rPr>
        <w:t>dengan</w:t>
      </w:r>
      <w:proofErr w:type="spellEnd"/>
      <w:r w:rsidRPr="00875CEF">
        <w:rPr>
          <w:rFonts w:asciiTheme="minorHAnsi" w:hAnsiTheme="minorHAnsi" w:cstheme="minorHAnsi"/>
          <w:color w:val="000000" w:themeColor="text1"/>
        </w:rPr>
        <w:t xml:space="preserve"> Tingkat </w:t>
      </w:r>
      <w:proofErr w:type="spellStart"/>
      <w:r w:rsidRPr="00875CEF">
        <w:rPr>
          <w:rFonts w:asciiTheme="minorHAnsi" w:hAnsiTheme="minorHAnsi" w:cstheme="minorHAnsi"/>
          <w:color w:val="000000" w:themeColor="text1"/>
        </w:rPr>
        <w:t>Kecemasan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Mahasiswa</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dalam</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Mengerjakan</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Tugas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Skripsi</w:t>
      </w:r>
      <w:proofErr w:type="spellEnd"/>
      <w:r w:rsidRPr="00875CEF">
        <w:rPr>
          <w:rFonts w:asciiTheme="minorHAnsi" w:hAnsiTheme="minorHAnsi" w:cstheme="minorHAnsi"/>
          <w:color w:val="000000" w:themeColor="text1"/>
        </w:rPr>
        <w:t xml:space="preserve"> di </w:t>
      </w:r>
      <w:proofErr w:type="spellStart"/>
      <w:r w:rsidRPr="00875CEF">
        <w:rPr>
          <w:rFonts w:asciiTheme="minorHAnsi" w:hAnsiTheme="minorHAnsi" w:cstheme="minorHAnsi"/>
          <w:color w:val="000000" w:themeColor="text1"/>
        </w:rPr>
        <w:t>Fakultas</w:t>
      </w:r>
      <w:proofErr w:type="spellEnd"/>
      <w:r w:rsidRPr="00875CEF">
        <w:rPr>
          <w:rFonts w:asciiTheme="minorHAnsi" w:hAnsiTheme="minorHAnsi" w:cstheme="minorHAnsi"/>
          <w:color w:val="000000" w:themeColor="text1"/>
        </w:rPr>
        <w:t xml:space="preserve"> </w:t>
      </w:r>
      <w:proofErr w:type="spellStart"/>
      <w:r w:rsidRPr="00875CEF">
        <w:rPr>
          <w:rFonts w:asciiTheme="minorHAnsi" w:hAnsiTheme="minorHAnsi" w:cstheme="minorHAnsi"/>
          <w:color w:val="000000" w:themeColor="text1"/>
        </w:rPr>
        <w:t>Kedokteran</w:t>
      </w:r>
      <w:proofErr w:type="spellEnd"/>
      <w:r w:rsidRPr="00875CEF">
        <w:rPr>
          <w:rFonts w:asciiTheme="minorHAnsi" w:hAnsiTheme="minorHAnsi" w:cstheme="minorHAnsi"/>
          <w:color w:val="000000" w:themeColor="text1"/>
        </w:rPr>
        <w:t xml:space="preserve"> Universitas Muhammadiyah Semarang</w:t>
      </w:r>
      <w:r w:rsidRPr="00875CEF">
        <w:rPr>
          <w:rFonts w:asciiTheme="minorHAnsi" w:hAnsiTheme="minorHAnsi" w:cstheme="minorHAnsi"/>
          <w:color w:val="000000" w:themeColor="text1"/>
          <w:lang w:val="id-ID"/>
        </w:rPr>
        <w:t xml:space="preserve"> (P </w:t>
      </w:r>
      <w:r w:rsidRPr="00875CEF">
        <w:rPr>
          <w:rFonts w:asciiTheme="minorHAnsi" w:hAnsiTheme="minorHAnsi" w:cstheme="minorHAnsi"/>
          <w:i/>
          <w:iCs/>
          <w:color w:val="000000" w:themeColor="text1"/>
          <w:lang w:val="id-ID"/>
        </w:rPr>
        <w:t xml:space="preserve">value </w:t>
      </w:r>
      <w:r w:rsidRPr="00875CEF">
        <w:rPr>
          <w:rFonts w:asciiTheme="minorHAnsi" w:hAnsiTheme="minorHAnsi" w:cstheme="minorHAnsi"/>
          <w:color w:val="000000" w:themeColor="text1"/>
          <w:lang w:val="id-ID"/>
        </w:rPr>
        <w:t>0,001 dan r -0,391)</w:t>
      </w:r>
      <w:r w:rsidR="00A9406A" w:rsidRPr="00875CEF">
        <w:rPr>
          <w:rFonts w:asciiTheme="minorHAnsi" w:hAnsiTheme="minorHAnsi" w:cstheme="minorHAnsi"/>
          <w:color w:val="000000" w:themeColor="text1"/>
          <w:lang w:val="id-ID"/>
        </w:rPr>
        <w:t xml:space="preserve">. Hasil ini menunjukkan semakin tinggi efikasi diri maka semakin ringan kecemasan yang dialami. Penelitian selanjutnya disarankan meneliti faktor lain yang dapat memicu </w:t>
      </w:r>
      <w:r w:rsidR="00A9406A" w:rsidRPr="00875CEF">
        <w:rPr>
          <w:rFonts w:asciiTheme="minorHAnsi" w:hAnsiTheme="minorHAnsi" w:cstheme="minorHAnsi"/>
          <w:color w:val="000000" w:themeColor="text1"/>
          <w:lang w:val="id-ID"/>
        </w:rPr>
        <w:lastRenderedPageBreak/>
        <w:t>kecemasan pada mahasiswa dengan jumlah sampel dan cakupan lebih luas.</w:t>
      </w:r>
    </w:p>
    <w:bookmarkEnd w:id="4"/>
    <w:p w14:paraId="4F979B6C" w14:textId="77777777" w:rsidR="00B815E3" w:rsidRPr="00875CEF" w:rsidRDefault="00A31BA1" w:rsidP="005D6028">
      <w:pPr>
        <w:spacing w:before="240" w:after="0" w:line="360" w:lineRule="auto"/>
        <w:jc w:val="both"/>
        <w:rPr>
          <w:rFonts w:asciiTheme="minorHAnsi" w:hAnsiTheme="minorHAnsi" w:cstheme="minorHAnsi"/>
          <w:b/>
          <w:color w:val="000000" w:themeColor="text1"/>
        </w:rPr>
      </w:pPr>
      <w:r w:rsidRPr="00875CEF">
        <w:rPr>
          <w:rFonts w:asciiTheme="minorHAnsi" w:hAnsiTheme="minorHAnsi" w:cstheme="minorHAnsi"/>
          <w:b/>
          <w:color w:val="000000" w:themeColor="text1"/>
        </w:rPr>
        <w:t>DAFTAR PUSTAKA</w:t>
      </w:r>
    </w:p>
    <w:p w14:paraId="06324F89" w14:textId="77777777" w:rsidR="00B815E3" w:rsidRPr="00875CEF" w:rsidRDefault="00A31BA1" w:rsidP="007C2095">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proofErr w:type="spellStart"/>
      <w:r w:rsidRPr="00875CEF">
        <w:rPr>
          <w:rFonts w:asciiTheme="minorHAnsi" w:hAnsiTheme="minorHAnsi" w:cstheme="minorHAnsi"/>
          <w:bCs/>
          <w:color w:val="000000" w:themeColor="text1"/>
        </w:rPr>
        <w:t>Ratnaningrum</w:t>
      </w:r>
      <w:proofErr w:type="spellEnd"/>
      <w:r w:rsidRPr="00875CEF">
        <w:rPr>
          <w:rFonts w:asciiTheme="minorHAnsi" w:hAnsiTheme="minorHAnsi" w:cstheme="minorHAnsi"/>
          <w:bCs/>
          <w:color w:val="000000" w:themeColor="text1"/>
        </w:rPr>
        <w:t xml:space="preserve"> K, </w:t>
      </w:r>
      <w:proofErr w:type="spellStart"/>
      <w:r w:rsidRPr="00875CEF">
        <w:rPr>
          <w:rFonts w:asciiTheme="minorHAnsi" w:hAnsiTheme="minorHAnsi" w:cstheme="minorHAnsi"/>
          <w:bCs/>
          <w:color w:val="000000" w:themeColor="text1"/>
        </w:rPr>
        <w:t>Novitasari</w:t>
      </w:r>
      <w:proofErr w:type="spellEnd"/>
      <w:r w:rsidRPr="00875CEF">
        <w:rPr>
          <w:rFonts w:asciiTheme="minorHAnsi" w:hAnsiTheme="minorHAnsi" w:cstheme="minorHAnsi"/>
          <w:bCs/>
          <w:color w:val="000000" w:themeColor="text1"/>
        </w:rPr>
        <w:t xml:space="preserve"> A, Setiawan M           R, </w:t>
      </w:r>
      <w:proofErr w:type="spellStart"/>
      <w:r w:rsidRPr="00875CEF">
        <w:rPr>
          <w:rFonts w:asciiTheme="minorHAnsi" w:hAnsiTheme="minorHAnsi" w:cstheme="minorHAnsi"/>
          <w:bCs/>
          <w:color w:val="000000" w:themeColor="text1"/>
        </w:rPr>
        <w:t>Nugraheni</w:t>
      </w:r>
      <w:proofErr w:type="spellEnd"/>
      <w:r w:rsidRPr="00875CEF">
        <w:rPr>
          <w:rFonts w:asciiTheme="minorHAnsi" w:hAnsiTheme="minorHAnsi" w:cstheme="minorHAnsi"/>
          <w:bCs/>
          <w:color w:val="000000" w:themeColor="text1"/>
        </w:rPr>
        <w:t xml:space="preserve"> D M, </w:t>
      </w:r>
      <w:proofErr w:type="spellStart"/>
      <w:r w:rsidRPr="00875CEF">
        <w:rPr>
          <w:rFonts w:asciiTheme="minorHAnsi" w:hAnsiTheme="minorHAnsi" w:cstheme="minorHAnsi"/>
          <w:bCs/>
          <w:color w:val="000000" w:themeColor="text1"/>
        </w:rPr>
        <w:t>Tursinawati</w:t>
      </w:r>
      <w:proofErr w:type="spellEnd"/>
      <w:r w:rsidRPr="00875CEF">
        <w:rPr>
          <w:rFonts w:asciiTheme="minorHAnsi" w:hAnsiTheme="minorHAnsi" w:cstheme="minorHAnsi"/>
          <w:bCs/>
          <w:color w:val="000000" w:themeColor="text1"/>
        </w:rPr>
        <w:t xml:space="preserve"> Y. </w:t>
      </w:r>
      <w:proofErr w:type="spellStart"/>
      <w:r w:rsidRPr="00875CEF">
        <w:rPr>
          <w:rFonts w:asciiTheme="minorHAnsi" w:hAnsiTheme="minorHAnsi" w:cstheme="minorHAnsi"/>
          <w:bCs/>
          <w:color w:val="000000" w:themeColor="text1"/>
        </w:rPr>
        <w:t>Petunjuk</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Penulisan</w:t>
      </w:r>
      <w:proofErr w:type="spellEnd"/>
      <w:r w:rsidRPr="00875CEF">
        <w:rPr>
          <w:rFonts w:asciiTheme="minorHAnsi" w:hAnsiTheme="minorHAnsi" w:cstheme="minorHAnsi"/>
          <w:bCs/>
          <w:color w:val="000000" w:themeColor="text1"/>
        </w:rPr>
        <w:t xml:space="preserve"> Proposal </w:t>
      </w:r>
      <w:proofErr w:type="spellStart"/>
      <w:r w:rsidRPr="00875CEF">
        <w:rPr>
          <w:rFonts w:asciiTheme="minorHAnsi" w:hAnsiTheme="minorHAnsi" w:cstheme="minorHAnsi"/>
          <w:bCs/>
          <w:color w:val="000000" w:themeColor="text1"/>
        </w:rPr>
        <w:t>Penelitian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Skripsi</w:t>
      </w:r>
      <w:proofErr w:type="spellEnd"/>
      <w:r w:rsidRPr="00875CEF">
        <w:rPr>
          <w:rFonts w:asciiTheme="minorHAnsi" w:hAnsiTheme="minorHAnsi" w:cstheme="minorHAnsi"/>
          <w:bCs/>
          <w:color w:val="000000" w:themeColor="text1"/>
        </w:rPr>
        <w:t xml:space="preserve">, Dan Naskah Publikasi. Fak </w:t>
      </w:r>
      <w:proofErr w:type="spellStart"/>
      <w:r w:rsidRPr="00875CEF">
        <w:rPr>
          <w:rFonts w:asciiTheme="minorHAnsi" w:hAnsiTheme="minorHAnsi" w:cstheme="minorHAnsi"/>
          <w:bCs/>
          <w:color w:val="000000" w:themeColor="text1"/>
        </w:rPr>
        <w:t>Kedokt</w:t>
      </w:r>
      <w:proofErr w:type="spellEnd"/>
      <w:r w:rsidRPr="00875CEF">
        <w:rPr>
          <w:rFonts w:asciiTheme="minorHAnsi" w:hAnsiTheme="minorHAnsi" w:cstheme="minorHAnsi"/>
          <w:bCs/>
          <w:color w:val="000000" w:themeColor="text1"/>
        </w:rPr>
        <w:t xml:space="preserve"> Univ Muhammadiyah Semarang. 2022;5–7</w:t>
      </w:r>
    </w:p>
    <w:p w14:paraId="5321F151" w14:textId="77777777" w:rsidR="00B815E3" w:rsidRPr="00875CEF" w:rsidRDefault="00A31BA1" w:rsidP="007C2095">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proofErr w:type="spellStart"/>
      <w:r w:rsidRPr="00875CEF">
        <w:rPr>
          <w:rFonts w:asciiTheme="minorHAnsi" w:hAnsiTheme="minorHAnsi" w:cstheme="minorHAnsi"/>
          <w:bCs/>
          <w:color w:val="000000" w:themeColor="text1"/>
        </w:rPr>
        <w:t>Peraturan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Pemerintah</w:t>
      </w:r>
      <w:proofErr w:type="spellEnd"/>
      <w:r w:rsidRPr="00875CEF">
        <w:rPr>
          <w:rFonts w:asciiTheme="minorHAnsi" w:hAnsiTheme="minorHAnsi" w:cstheme="minorHAnsi"/>
          <w:bCs/>
          <w:color w:val="000000" w:themeColor="text1"/>
        </w:rPr>
        <w:t xml:space="preserve"> Republik Indonesia. </w:t>
      </w:r>
      <w:proofErr w:type="spellStart"/>
      <w:r w:rsidRPr="00875CEF">
        <w:rPr>
          <w:rFonts w:asciiTheme="minorHAnsi" w:hAnsiTheme="minorHAnsi" w:cstheme="minorHAnsi"/>
          <w:bCs/>
          <w:color w:val="000000" w:themeColor="text1"/>
        </w:rPr>
        <w:t>Nomor</w:t>
      </w:r>
      <w:proofErr w:type="spellEnd"/>
      <w:r w:rsidRPr="00875CEF">
        <w:rPr>
          <w:rFonts w:asciiTheme="minorHAnsi" w:hAnsiTheme="minorHAnsi" w:cstheme="minorHAnsi"/>
          <w:bCs/>
          <w:color w:val="000000" w:themeColor="text1"/>
        </w:rPr>
        <w:t xml:space="preserve"> 60 </w:t>
      </w:r>
      <w:proofErr w:type="spellStart"/>
      <w:r w:rsidRPr="00875CEF">
        <w:rPr>
          <w:rFonts w:asciiTheme="minorHAnsi" w:hAnsiTheme="minorHAnsi" w:cstheme="minorHAnsi"/>
          <w:bCs/>
          <w:color w:val="000000" w:themeColor="text1"/>
        </w:rPr>
        <w:t>Tahun</w:t>
      </w:r>
      <w:proofErr w:type="spellEnd"/>
      <w:r w:rsidRPr="00875CEF">
        <w:rPr>
          <w:rFonts w:asciiTheme="minorHAnsi" w:hAnsiTheme="minorHAnsi" w:cstheme="minorHAnsi"/>
          <w:bCs/>
          <w:color w:val="000000" w:themeColor="text1"/>
        </w:rPr>
        <w:t xml:space="preserve"> 1999 </w:t>
      </w:r>
      <w:proofErr w:type="spellStart"/>
      <w:r w:rsidRPr="00875CEF">
        <w:rPr>
          <w:rFonts w:asciiTheme="minorHAnsi" w:hAnsiTheme="minorHAnsi" w:cstheme="minorHAnsi"/>
          <w:bCs/>
          <w:color w:val="000000" w:themeColor="text1"/>
        </w:rPr>
        <w:t>Tentang</w:t>
      </w:r>
      <w:proofErr w:type="spellEnd"/>
      <w:r w:rsidRPr="00875CEF">
        <w:rPr>
          <w:rFonts w:asciiTheme="minorHAnsi" w:hAnsiTheme="minorHAnsi" w:cstheme="minorHAnsi"/>
          <w:bCs/>
          <w:color w:val="000000" w:themeColor="text1"/>
        </w:rPr>
        <w:t xml:space="preserve"> Pendidikan Tinggi. :5–7.  </w:t>
      </w:r>
    </w:p>
    <w:p w14:paraId="58339341" w14:textId="77777777" w:rsidR="00B815E3" w:rsidRPr="00875CEF" w:rsidRDefault="00A31BA1" w:rsidP="007C2095">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Akbar A, </w:t>
      </w:r>
      <w:proofErr w:type="spellStart"/>
      <w:r w:rsidRPr="00875CEF">
        <w:rPr>
          <w:rFonts w:asciiTheme="minorHAnsi" w:hAnsiTheme="minorHAnsi" w:cstheme="minorHAnsi"/>
          <w:bCs/>
          <w:color w:val="000000" w:themeColor="text1"/>
        </w:rPr>
        <w:t>Agustian</w:t>
      </w:r>
      <w:proofErr w:type="spellEnd"/>
      <w:r w:rsidRPr="00875CEF">
        <w:rPr>
          <w:rFonts w:asciiTheme="minorHAnsi" w:hAnsiTheme="minorHAnsi" w:cstheme="minorHAnsi"/>
          <w:bCs/>
          <w:color w:val="000000" w:themeColor="text1"/>
        </w:rPr>
        <w:t xml:space="preserve"> D, </w:t>
      </w:r>
      <w:proofErr w:type="spellStart"/>
      <w:r w:rsidRPr="00875CEF">
        <w:rPr>
          <w:rFonts w:asciiTheme="minorHAnsi" w:hAnsiTheme="minorHAnsi" w:cstheme="minorHAnsi"/>
          <w:bCs/>
          <w:color w:val="000000" w:themeColor="text1"/>
        </w:rPr>
        <w:t>Anggriani</w:t>
      </w:r>
      <w:proofErr w:type="spellEnd"/>
      <w:r w:rsidRPr="00875CEF">
        <w:rPr>
          <w:rFonts w:asciiTheme="minorHAnsi" w:hAnsiTheme="minorHAnsi" w:cstheme="minorHAnsi"/>
          <w:bCs/>
          <w:color w:val="000000" w:themeColor="text1"/>
        </w:rPr>
        <w:t xml:space="preserve"> H, Fuad W. </w:t>
      </w:r>
      <w:proofErr w:type="spellStart"/>
      <w:r w:rsidRPr="00875CEF">
        <w:rPr>
          <w:rFonts w:asciiTheme="minorHAnsi" w:hAnsiTheme="minorHAnsi" w:cstheme="minorHAnsi"/>
          <w:bCs/>
          <w:color w:val="000000" w:themeColor="text1"/>
        </w:rPr>
        <w:t>Hubungan</w:t>
      </w:r>
      <w:proofErr w:type="spellEnd"/>
      <w:r w:rsidRPr="00875CEF">
        <w:rPr>
          <w:rFonts w:asciiTheme="minorHAnsi" w:hAnsiTheme="minorHAnsi" w:cstheme="minorHAnsi"/>
          <w:bCs/>
          <w:color w:val="000000" w:themeColor="text1"/>
        </w:rPr>
        <w:t xml:space="preserve"> Adversity Quotient </w:t>
      </w:r>
      <w:proofErr w:type="spellStart"/>
      <w:r w:rsidRPr="00875CEF">
        <w:rPr>
          <w:rFonts w:asciiTheme="minorHAnsi" w:hAnsiTheme="minorHAnsi" w:cstheme="minorHAnsi"/>
          <w:bCs/>
          <w:color w:val="000000" w:themeColor="text1"/>
        </w:rPr>
        <w:t>Dengan</w:t>
      </w:r>
      <w:proofErr w:type="spellEnd"/>
      <w:r w:rsidRPr="00875CEF">
        <w:rPr>
          <w:rFonts w:asciiTheme="minorHAnsi" w:hAnsiTheme="minorHAnsi" w:cstheme="minorHAnsi"/>
          <w:bCs/>
          <w:color w:val="000000" w:themeColor="text1"/>
        </w:rPr>
        <w:t xml:space="preserve"> Tingkat </w:t>
      </w:r>
      <w:proofErr w:type="spellStart"/>
      <w:r w:rsidRPr="00875CEF">
        <w:rPr>
          <w:rFonts w:asciiTheme="minorHAnsi" w:hAnsiTheme="minorHAnsi" w:cstheme="minorHAnsi"/>
          <w:bCs/>
          <w:color w:val="000000" w:themeColor="text1"/>
        </w:rPr>
        <w:t>Cemas</w:t>
      </w:r>
      <w:proofErr w:type="spellEnd"/>
      <w:r w:rsidRPr="00875CEF">
        <w:rPr>
          <w:rFonts w:asciiTheme="minorHAnsi" w:hAnsiTheme="minorHAnsi" w:cstheme="minorHAnsi"/>
          <w:bCs/>
          <w:color w:val="000000" w:themeColor="text1"/>
        </w:rPr>
        <w:t xml:space="preserve"> Pada </w:t>
      </w:r>
      <w:proofErr w:type="spellStart"/>
      <w:r w:rsidRPr="00875CEF">
        <w:rPr>
          <w:rFonts w:asciiTheme="minorHAnsi" w:hAnsiTheme="minorHAnsi" w:cstheme="minorHAnsi"/>
          <w:bCs/>
          <w:color w:val="000000" w:themeColor="text1"/>
        </w:rPr>
        <w:t>Mahasiswa</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Bimbingan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Skripsi</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Fakultas</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Kedokteran</w:t>
      </w:r>
      <w:proofErr w:type="spellEnd"/>
      <w:r w:rsidRPr="00875CEF">
        <w:rPr>
          <w:rFonts w:asciiTheme="minorHAnsi" w:hAnsiTheme="minorHAnsi" w:cstheme="minorHAnsi"/>
          <w:bCs/>
          <w:color w:val="000000" w:themeColor="text1"/>
        </w:rPr>
        <w:t xml:space="preserve"> Universitas Muhammadiyah Semarang Angkatan 2019. J </w:t>
      </w:r>
      <w:proofErr w:type="spellStart"/>
      <w:r w:rsidRPr="00875CEF">
        <w:rPr>
          <w:rFonts w:asciiTheme="minorHAnsi" w:hAnsiTheme="minorHAnsi" w:cstheme="minorHAnsi"/>
          <w:bCs/>
          <w:color w:val="000000" w:themeColor="text1"/>
        </w:rPr>
        <w:t>Ilmu</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Kedokt</w:t>
      </w:r>
      <w:proofErr w:type="spellEnd"/>
      <w:r w:rsidRPr="00875CEF">
        <w:rPr>
          <w:rFonts w:asciiTheme="minorHAnsi" w:hAnsiTheme="minorHAnsi" w:cstheme="minorHAnsi"/>
          <w:bCs/>
          <w:color w:val="000000" w:themeColor="text1"/>
        </w:rPr>
        <w:t xml:space="preserve"> Dan Kesehat. 2023 Mar;10(3):1616.</w:t>
      </w:r>
    </w:p>
    <w:p w14:paraId="4DA514DB" w14:textId="77777777" w:rsidR="00B815E3" w:rsidRPr="00875CEF" w:rsidRDefault="00A31BA1" w:rsidP="007C2095">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Kaplan Hi, </w:t>
      </w:r>
      <w:proofErr w:type="spellStart"/>
      <w:r w:rsidRPr="00875CEF">
        <w:rPr>
          <w:rFonts w:asciiTheme="minorHAnsi" w:hAnsiTheme="minorHAnsi" w:cstheme="minorHAnsi"/>
          <w:bCs/>
          <w:color w:val="000000" w:themeColor="text1"/>
        </w:rPr>
        <w:t>Saddock</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Bj</w:t>
      </w:r>
      <w:proofErr w:type="spellEnd"/>
      <w:r w:rsidRPr="00875CEF">
        <w:rPr>
          <w:rFonts w:asciiTheme="minorHAnsi" w:hAnsiTheme="minorHAnsi" w:cstheme="minorHAnsi"/>
          <w:bCs/>
          <w:color w:val="000000" w:themeColor="text1"/>
        </w:rPr>
        <w:t xml:space="preserve">, Grebb Ja. </w:t>
      </w:r>
      <w:proofErr w:type="spellStart"/>
      <w:r w:rsidRPr="00875CEF">
        <w:rPr>
          <w:rFonts w:asciiTheme="minorHAnsi" w:hAnsiTheme="minorHAnsi" w:cstheme="minorHAnsi"/>
          <w:bCs/>
          <w:color w:val="000000" w:themeColor="text1"/>
        </w:rPr>
        <w:t>Sinopsis</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Psikiatri</w:t>
      </w:r>
      <w:proofErr w:type="spellEnd"/>
      <w:r w:rsidRPr="00875CEF">
        <w:rPr>
          <w:rFonts w:asciiTheme="minorHAnsi" w:hAnsiTheme="minorHAnsi" w:cstheme="minorHAnsi"/>
          <w:bCs/>
          <w:color w:val="000000" w:themeColor="text1"/>
        </w:rPr>
        <w:t xml:space="preserve">. Jilid Dua. Alih </w:t>
      </w:r>
      <w:proofErr w:type="gramStart"/>
      <w:r w:rsidRPr="00875CEF">
        <w:rPr>
          <w:rFonts w:asciiTheme="minorHAnsi" w:hAnsiTheme="minorHAnsi" w:cstheme="minorHAnsi"/>
          <w:bCs/>
          <w:color w:val="000000" w:themeColor="text1"/>
        </w:rPr>
        <w:t>Bahasa :</w:t>
      </w:r>
      <w:proofErr w:type="gramEnd"/>
      <w:r w:rsidRPr="00875CEF">
        <w:rPr>
          <w:rFonts w:asciiTheme="minorHAnsi" w:hAnsiTheme="minorHAnsi" w:cstheme="minorHAnsi"/>
          <w:bCs/>
          <w:color w:val="000000" w:themeColor="text1"/>
        </w:rPr>
        <w:t xml:space="preserve"> Kusuma W, Editor. Tangerang: </w:t>
      </w:r>
      <w:proofErr w:type="spellStart"/>
      <w:r w:rsidRPr="00875CEF">
        <w:rPr>
          <w:rFonts w:asciiTheme="minorHAnsi" w:hAnsiTheme="minorHAnsi" w:cstheme="minorHAnsi"/>
          <w:bCs/>
          <w:color w:val="000000" w:themeColor="text1"/>
        </w:rPr>
        <w:t>Binarupa</w:t>
      </w:r>
      <w:proofErr w:type="spellEnd"/>
      <w:r w:rsidRPr="00875CEF">
        <w:rPr>
          <w:rFonts w:asciiTheme="minorHAnsi" w:hAnsiTheme="minorHAnsi" w:cstheme="minorHAnsi"/>
          <w:bCs/>
          <w:color w:val="000000" w:themeColor="text1"/>
        </w:rPr>
        <w:t xml:space="preserve"> Aksara; 2010. 17–68 P. </w:t>
      </w:r>
    </w:p>
    <w:p w14:paraId="511DF325" w14:textId="77777777" w:rsidR="00B815E3" w:rsidRPr="00875CEF" w:rsidRDefault="00A31BA1" w:rsidP="007C2095">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World Health Organization. Depression And Other Common Mental Disorders Global Health Estimates. 2017. 10-5 p.</w:t>
      </w:r>
    </w:p>
    <w:p w14:paraId="0505A744" w14:textId="77777777" w:rsidR="00B815E3" w:rsidRPr="00875CEF" w:rsidRDefault="00A31BA1" w:rsidP="007C2095">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proofErr w:type="spellStart"/>
      <w:r w:rsidRPr="00875CEF">
        <w:rPr>
          <w:rFonts w:asciiTheme="minorHAnsi" w:hAnsiTheme="minorHAnsi" w:cstheme="minorHAnsi"/>
          <w:bCs/>
          <w:color w:val="000000" w:themeColor="text1"/>
        </w:rPr>
        <w:t>Kementrian</w:t>
      </w:r>
      <w:proofErr w:type="spellEnd"/>
      <w:r w:rsidRPr="00875CEF">
        <w:rPr>
          <w:rFonts w:asciiTheme="minorHAnsi" w:hAnsiTheme="minorHAnsi" w:cstheme="minorHAnsi"/>
          <w:bCs/>
          <w:color w:val="000000" w:themeColor="text1"/>
        </w:rPr>
        <w:t xml:space="preserve"> Kesehatan Ri. </w:t>
      </w:r>
      <w:proofErr w:type="spellStart"/>
      <w:r w:rsidRPr="00875CEF">
        <w:rPr>
          <w:rFonts w:asciiTheme="minorHAnsi" w:hAnsiTheme="minorHAnsi" w:cstheme="minorHAnsi"/>
          <w:bCs/>
          <w:color w:val="000000" w:themeColor="text1"/>
        </w:rPr>
        <w:t>Laporan</w:t>
      </w:r>
      <w:proofErr w:type="spellEnd"/>
      <w:r w:rsidRPr="00875CEF">
        <w:rPr>
          <w:rFonts w:asciiTheme="minorHAnsi" w:hAnsiTheme="minorHAnsi" w:cstheme="minorHAnsi"/>
          <w:bCs/>
          <w:color w:val="000000" w:themeColor="text1"/>
        </w:rPr>
        <w:t xml:space="preserve"> Nasional RISKESDAS. 2018. 228-30 P.</w:t>
      </w:r>
    </w:p>
    <w:p w14:paraId="44EE807E"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Madinah </w:t>
      </w:r>
      <w:proofErr w:type="spellStart"/>
      <w:r w:rsidRPr="00875CEF">
        <w:rPr>
          <w:rFonts w:asciiTheme="minorHAnsi" w:hAnsiTheme="minorHAnsi" w:cstheme="minorHAnsi"/>
          <w:bCs/>
          <w:color w:val="000000" w:themeColor="text1"/>
        </w:rPr>
        <w:t>Nn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Suprihhartini</w:t>
      </w:r>
      <w:proofErr w:type="spellEnd"/>
      <w:r w:rsidRPr="00875CEF">
        <w:rPr>
          <w:rFonts w:asciiTheme="minorHAnsi" w:hAnsiTheme="minorHAnsi" w:cstheme="minorHAnsi"/>
          <w:bCs/>
          <w:color w:val="000000" w:themeColor="text1"/>
        </w:rPr>
        <w:t xml:space="preserve"> S, Fuad W. </w:t>
      </w:r>
      <w:proofErr w:type="spellStart"/>
      <w:r w:rsidRPr="00875CEF">
        <w:rPr>
          <w:rFonts w:asciiTheme="minorHAnsi" w:hAnsiTheme="minorHAnsi" w:cstheme="minorHAnsi"/>
          <w:bCs/>
          <w:color w:val="000000" w:themeColor="text1"/>
        </w:rPr>
        <w:t>Hubungan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Kecemasan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Dengan</w:t>
      </w:r>
      <w:proofErr w:type="spellEnd"/>
      <w:r w:rsidRPr="00875CEF">
        <w:rPr>
          <w:rFonts w:asciiTheme="minorHAnsi" w:hAnsiTheme="minorHAnsi" w:cstheme="minorHAnsi"/>
          <w:bCs/>
          <w:color w:val="000000" w:themeColor="text1"/>
        </w:rPr>
        <w:t xml:space="preserve"> Kelelahan Pada </w:t>
      </w:r>
      <w:proofErr w:type="spellStart"/>
      <w:r w:rsidRPr="00875CEF">
        <w:rPr>
          <w:rFonts w:asciiTheme="minorHAnsi" w:hAnsiTheme="minorHAnsi" w:cstheme="minorHAnsi"/>
          <w:bCs/>
          <w:color w:val="000000" w:themeColor="text1"/>
        </w:rPr>
        <w:t>Mahasiswa</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Fakultas</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Kedokteran</w:t>
      </w:r>
      <w:proofErr w:type="spellEnd"/>
      <w:r w:rsidRPr="00875CEF">
        <w:rPr>
          <w:rFonts w:asciiTheme="minorHAnsi" w:hAnsiTheme="minorHAnsi" w:cstheme="minorHAnsi"/>
          <w:bCs/>
          <w:color w:val="000000" w:themeColor="text1"/>
        </w:rPr>
        <w:t xml:space="preserve"> Universitas Muhammadiyah Semarang Angkatan 2019. J </w:t>
      </w:r>
      <w:proofErr w:type="spellStart"/>
      <w:r w:rsidRPr="00875CEF">
        <w:rPr>
          <w:rFonts w:asciiTheme="minorHAnsi" w:hAnsiTheme="minorHAnsi" w:cstheme="minorHAnsi"/>
          <w:bCs/>
          <w:color w:val="000000" w:themeColor="text1"/>
        </w:rPr>
        <w:t>Ilmu</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Kedokt</w:t>
      </w:r>
      <w:proofErr w:type="spellEnd"/>
      <w:r w:rsidRPr="00875CEF">
        <w:rPr>
          <w:rFonts w:asciiTheme="minorHAnsi" w:hAnsiTheme="minorHAnsi" w:cstheme="minorHAnsi"/>
          <w:bCs/>
          <w:color w:val="000000" w:themeColor="text1"/>
        </w:rPr>
        <w:t xml:space="preserve"> Dan Kesehat. </w:t>
      </w:r>
      <w:r w:rsidRPr="00875CEF">
        <w:rPr>
          <w:rFonts w:asciiTheme="minorHAnsi" w:hAnsiTheme="minorHAnsi" w:cstheme="minorHAnsi"/>
          <w:bCs/>
          <w:color w:val="000000" w:themeColor="text1"/>
        </w:rPr>
        <w:t xml:space="preserve">2023 Mar 5;10(2):1511. </w:t>
      </w:r>
    </w:p>
    <w:p w14:paraId="0CC442BC"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Fauzia U. </w:t>
      </w:r>
      <w:proofErr w:type="spellStart"/>
      <w:r w:rsidRPr="00875CEF">
        <w:rPr>
          <w:rFonts w:asciiTheme="minorHAnsi" w:hAnsiTheme="minorHAnsi" w:cstheme="minorHAnsi"/>
          <w:bCs/>
          <w:color w:val="000000" w:themeColor="text1"/>
        </w:rPr>
        <w:t>Hubungan</w:t>
      </w:r>
      <w:proofErr w:type="spellEnd"/>
      <w:r w:rsidRPr="00875CEF">
        <w:rPr>
          <w:rFonts w:asciiTheme="minorHAnsi" w:hAnsiTheme="minorHAnsi" w:cstheme="minorHAnsi"/>
          <w:bCs/>
          <w:color w:val="000000" w:themeColor="text1"/>
        </w:rPr>
        <w:t xml:space="preserve"> Self Efficacy </w:t>
      </w:r>
      <w:proofErr w:type="spellStart"/>
      <w:r w:rsidRPr="00875CEF">
        <w:rPr>
          <w:rFonts w:asciiTheme="minorHAnsi" w:hAnsiTheme="minorHAnsi" w:cstheme="minorHAnsi"/>
          <w:bCs/>
          <w:color w:val="000000" w:themeColor="text1"/>
        </w:rPr>
        <w:t>Dengan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Kecemasan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Mahasiswa</w:t>
      </w:r>
      <w:proofErr w:type="spellEnd"/>
      <w:r w:rsidRPr="00875CEF">
        <w:rPr>
          <w:rFonts w:asciiTheme="minorHAnsi" w:hAnsiTheme="minorHAnsi" w:cstheme="minorHAnsi"/>
          <w:bCs/>
          <w:color w:val="000000" w:themeColor="text1"/>
        </w:rPr>
        <w:t xml:space="preserve"> Dalam </w:t>
      </w:r>
      <w:proofErr w:type="spellStart"/>
      <w:r w:rsidRPr="00875CEF">
        <w:rPr>
          <w:rFonts w:asciiTheme="minorHAnsi" w:hAnsiTheme="minorHAnsi" w:cstheme="minorHAnsi"/>
          <w:bCs/>
          <w:color w:val="000000" w:themeColor="text1"/>
        </w:rPr>
        <w:t>Menghadapi</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Skripsi</w:t>
      </w:r>
      <w:proofErr w:type="spellEnd"/>
      <w:r w:rsidRPr="00875CEF">
        <w:rPr>
          <w:rFonts w:asciiTheme="minorHAnsi" w:hAnsiTheme="minorHAnsi" w:cstheme="minorHAnsi"/>
          <w:bCs/>
          <w:color w:val="000000" w:themeColor="text1"/>
        </w:rPr>
        <w:t xml:space="preserve"> </w:t>
      </w:r>
      <w:proofErr w:type="gramStart"/>
      <w:r w:rsidRPr="00875CEF">
        <w:rPr>
          <w:rFonts w:asciiTheme="minorHAnsi" w:hAnsiTheme="minorHAnsi" w:cstheme="minorHAnsi"/>
          <w:bCs/>
          <w:color w:val="000000" w:themeColor="text1"/>
        </w:rPr>
        <w:t>Di</w:t>
      </w:r>
      <w:proofErr w:type="gramEnd"/>
      <w:r w:rsidRPr="00875CEF">
        <w:rPr>
          <w:rFonts w:asciiTheme="minorHAnsi" w:hAnsiTheme="minorHAnsi" w:cstheme="minorHAnsi"/>
          <w:bCs/>
          <w:color w:val="000000" w:themeColor="text1"/>
        </w:rPr>
        <w:t xml:space="preserve"> Tengah </w:t>
      </w:r>
      <w:proofErr w:type="spellStart"/>
      <w:r w:rsidRPr="00875CEF">
        <w:rPr>
          <w:rFonts w:asciiTheme="minorHAnsi" w:hAnsiTheme="minorHAnsi" w:cstheme="minorHAnsi"/>
          <w:bCs/>
          <w:color w:val="000000" w:themeColor="text1"/>
        </w:rPr>
        <w:t>Pandemi</w:t>
      </w:r>
      <w:proofErr w:type="spellEnd"/>
      <w:r w:rsidRPr="00875CEF">
        <w:rPr>
          <w:rFonts w:asciiTheme="minorHAnsi" w:hAnsiTheme="minorHAnsi" w:cstheme="minorHAnsi"/>
          <w:bCs/>
          <w:color w:val="000000" w:themeColor="text1"/>
        </w:rPr>
        <w:t xml:space="preserve"> Covid-19. Happiness, J Psychol Islam Sci. 2022 Dec 31;6(2):149–50. </w:t>
      </w:r>
    </w:p>
    <w:p w14:paraId="6040DB6B"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Manasee Mishra, Prajna Pani. Exploring Correlations Among Attitude, Self Efficacy </w:t>
      </w:r>
      <w:proofErr w:type="gramStart"/>
      <w:r w:rsidRPr="00875CEF">
        <w:rPr>
          <w:rFonts w:asciiTheme="minorHAnsi" w:hAnsiTheme="minorHAnsi" w:cstheme="minorHAnsi"/>
          <w:bCs/>
          <w:color w:val="000000" w:themeColor="text1"/>
        </w:rPr>
        <w:t>And</w:t>
      </w:r>
      <w:proofErr w:type="gramEnd"/>
      <w:r w:rsidRPr="00875CEF">
        <w:rPr>
          <w:rFonts w:asciiTheme="minorHAnsi" w:hAnsiTheme="minorHAnsi" w:cstheme="minorHAnsi"/>
          <w:bCs/>
          <w:color w:val="000000" w:themeColor="text1"/>
        </w:rPr>
        <w:t xml:space="preserve"> English Language Achievement. Amazon: </w:t>
      </w:r>
      <w:proofErr w:type="spellStart"/>
      <w:r w:rsidRPr="00875CEF">
        <w:rPr>
          <w:rFonts w:asciiTheme="minorHAnsi" w:hAnsiTheme="minorHAnsi" w:cstheme="minorHAnsi"/>
          <w:bCs/>
          <w:color w:val="000000" w:themeColor="text1"/>
        </w:rPr>
        <w:t>Bluerose</w:t>
      </w:r>
      <w:proofErr w:type="spellEnd"/>
      <w:r w:rsidRPr="00875CEF">
        <w:rPr>
          <w:rFonts w:asciiTheme="minorHAnsi" w:hAnsiTheme="minorHAnsi" w:cstheme="minorHAnsi"/>
          <w:bCs/>
          <w:color w:val="000000" w:themeColor="text1"/>
        </w:rPr>
        <w:t>; 2021. 7 P.</w:t>
      </w:r>
    </w:p>
    <w:p w14:paraId="332E8FC2"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proofErr w:type="spellStart"/>
      <w:r w:rsidRPr="00875CEF">
        <w:rPr>
          <w:rFonts w:asciiTheme="minorHAnsi" w:hAnsiTheme="minorHAnsi" w:cstheme="minorHAnsi"/>
          <w:bCs/>
          <w:color w:val="000000" w:themeColor="text1"/>
        </w:rPr>
        <w:t>Ramadirga</w:t>
      </w:r>
      <w:proofErr w:type="spellEnd"/>
      <w:r w:rsidRPr="00875CEF">
        <w:rPr>
          <w:rFonts w:asciiTheme="minorHAnsi" w:hAnsiTheme="minorHAnsi" w:cstheme="minorHAnsi"/>
          <w:bCs/>
          <w:color w:val="000000" w:themeColor="text1"/>
        </w:rPr>
        <w:t xml:space="preserve"> Thio Saba, Rika Lisiswanti, Eka Cania. </w:t>
      </w:r>
      <w:proofErr w:type="spellStart"/>
      <w:r w:rsidRPr="00875CEF">
        <w:rPr>
          <w:rFonts w:asciiTheme="minorHAnsi" w:hAnsiTheme="minorHAnsi" w:cstheme="minorHAnsi"/>
          <w:bCs/>
          <w:color w:val="000000" w:themeColor="text1"/>
        </w:rPr>
        <w:t>Hubungan</w:t>
      </w:r>
      <w:proofErr w:type="spellEnd"/>
      <w:r w:rsidRPr="00875CEF">
        <w:rPr>
          <w:rFonts w:asciiTheme="minorHAnsi" w:hAnsiTheme="minorHAnsi" w:cstheme="minorHAnsi"/>
          <w:bCs/>
          <w:color w:val="000000" w:themeColor="text1"/>
        </w:rPr>
        <w:t xml:space="preserve"> Self-Efficacy </w:t>
      </w:r>
      <w:proofErr w:type="spellStart"/>
      <w:r w:rsidRPr="00875CEF">
        <w:rPr>
          <w:rFonts w:asciiTheme="minorHAnsi" w:hAnsiTheme="minorHAnsi" w:cstheme="minorHAnsi"/>
          <w:bCs/>
          <w:color w:val="000000" w:themeColor="text1"/>
        </w:rPr>
        <w:t>Terhadap</w:t>
      </w:r>
      <w:proofErr w:type="spellEnd"/>
      <w:r w:rsidRPr="00875CEF">
        <w:rPr>
          <w:rFonts w:asciiTheme="minorHAnsi" w:hAnsiTheme="minorHAnsi" w:cstheme="minorHAnsi"/>
          <w:bCs/>
          <w:color w:val="000000" w:themeColor="text1"/>
        </w:rPr>
        <w:t xml:space="preserve"> Tingkat </w:t>
      </w:r>
      <w:proofErr w:type="spellStart"/>
      <w:r w:rsidRPr="00875CEF">
        <w:rPr>
          <w:rFonts w:asciiTheme="minorHAnsi" w:hAnsiTheme="minorHAnsi" w:cstheme="minorHAnsi"/>
          <w:bCs/>
          <w:color w:val="000000" w:themeColor="text1"/>
        </w:rPr>
        <w:t>Kecemasan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Mahasiswa</w:t>
      </w:r>
      <w:proofErr w:type="spellEnd"/>
      <w:r w:rsidRPr="00875CEF">
        <w:rPr>
          <w:rFonts w:asciiTheme="minorHAnsi" w:hAnsiTheme="minorHAnsi" w:cstheme="minorHAnsi"/>
          <w:bCs/>
          <w:color w:val="000000" w:themeColor="text1"/>
        </w:rPr>
        <w:t xml:space="preserve"> Tingkat </w:t>
      </w:r>
      <w:proofErr w:type="spellStart"/>
      <w:r w:rsidRPr="00875CEF">
        <w:rPr>
          <w:rFonts w:asciiTheme="minorHAnsi" w:hAnsiTheme="minorHAnsi" w:cstheme="minorHAnsi"/>
          <w:bCs/>
          <w:color w:val="000000" w:themeColor="text1"/>
        </w:rPr>
        <w:t>Pertama</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Fakultas</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Kedokteran</w:t>
      </w:r>
      <w:proofErr w:type="spellEnd"/>
      <w:r w:rsidRPr="00875CEF">
        <w:rPr>
          <w:rFonts w:asciiTheme="minorHAnsi" w:hAnsiTheme="minorHAnsi" w:cstheme="minorHAnsi"/>
          <w:bCs/>
          <w:color w:val="000000" w:themeColor="text1"/>
        </w:rPr>
        <w:t xml:space="preserve"> Universitas Lampung. J </w:t>
      </w:r>
      <w:proofErr w:type="spellStart"/>
      <w:r w:rsidRPr="00875CEF">
        <w:rPr>
          <w:rFonts w:asciiTheme="minorHAnsi" w:hAnsiTheme="minorHAnsi" w:cstheme="minorHAnsi"/>
          <w:bCs/>
          <w:color w:val="000000" w:themeColor="text1"/>
        </w:rPr>
        <w:t>Mjority</w:t>
      </w:r>
      <w:proofErr w:type="spellEnd"/>
      <w:r w:rsidRPr="00875CEF">
        <w:rPr>
          <w:rFonts w:asciiTheme="minorHAnsi" w:hAnsiTheme="minorHAnsi" w:cstheme="minorHAnsi"/>
          <w:bCs/>
          <w:color w:val="000000" w:themeColor="text1"/>
        </w:rPr>
        <w:t xml:space="preserve">. 2018 Dec;7(3):13–5 P </w:t>
      </w:r>
    </w:p>
    <w:p w14:paraId="1C4DD0EF"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Al Quran. Al Baqarah Ayat 286</w:t>
      </w:r>
    </w:p>
    <w:p w14:paraId="705510ED"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proofErr w:type="spellStart"/>
      <w:r w:rsidRPr="00875CEF">
        <w:rPr>
          <w:rFonts w:asciiTheme="minorHAnsi" w:hAnsiTheme="minorHAnsi" w:cstheme="minorHAnsi"/>
          <w:bCs/>
          <w:color w:val="000000" w:themeColor="text1"/>
        </w:rPr>
        <w:t>Syafa’ah</w:t>
      </w:r>
      <w:proofErr w:type="spellEnd"/>
      <w:r w:rsidRPr="00875CEF">
        <w:rPr>
          <w:rFonts w:asciiTheme="minorHAnsi" w:hAnsiTheme="minorHAnsi" w:cstheme="minorHAnsi"/>
          <w:bCs/>
          <w:color w:val="000000" w:themeColor="text1"/>
        </w:rPr>
        <w:t xml:space="preserve"> U, </w:t>
      </w:r>
      <w:proofErr w:type="spellStart"/>
      <w:r w:rsidRPr="00875CEF">
        <w:rPr>
          <w:rFonts w:asciiTheme="minorHAnsi" w:hAnsiTheme="minorHAnsi" w:cstheme="minorHAnsi"/>
          <w:bCs/>
          <w:color w:val="000000" w:themeColor="text1"/>
        </w:rPr>
        <w:t>Arfiyanti</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Mp</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Tursinawati</w:t>
      </w:r>
      <w:proofErr w:type="spellEnd"/>
      <w:r w:rsidRPr="00875CEF">
        <w:rPr>
          <w:rFonts w:asciiTheme="minorHAnsi" w:hAnsiTheme="minorHAnsi" w:cstheme="minorHAnsi"/>
          <w:bCs/>
          <w:color w:val="000000" w:themeColor="text1"/>
        </w:rPr>
        <w:t xml:space="preserve"> Y. </w:t>
      </w:r>
      <w:proofErr w:type="spellStart"/>
      <w:r w:rsidRPr="00875CEF">
        <w:rPr>
          <w:rFonts w:asciiTheme="minorHAnsi" w:hAnsiTheme="minorHAnsi" w:cstheme="minorHAnsi"/>
          <w:bCs/>
          <w:color w:val="000000" w:themeColor="text1"/>
        </w:rPr>
        <w:t>Hubungan</w:t>
      </w:r>
      <w:proofErr w:type="spellEnd"/>
      <w:r w:rsidRPr="00875CEF">
        <w:rPr>
          <w:rFonts w:asciiTheme="minorHAnsi" w:hAnsiTheme="minorHAnsi" w:cstheme="minorHAnsi"/>
          <w:bCs/>
          <w:color w:val="000000" w:themeColor="text1"/>
        </w:rPr>
        <w:t xml:space="preserve"> Antara </w:t>
      </w:r>
      <w:proofErr w:type="spellStart"/>
      <w:r w:rsidRPr="00875CEF">
        <w:rPr>
          <w:rFonts w:asciiTheme="minorHAnsi" w:hAnsiTheme="minorHAnsi" w:cstheme="minorHAnsi"/>
          <w:bCs/>
          <w:color w:val="000000" w:themeColor="text1"/>
        </w:rPr>
        <w:t>Self Regulated</w:t>
      </w:r>
      <w:proofErr w:type="spellEnd"/>
      <w:r w:rsidRPr="00875CEF">
        <w:rPr>
          <w:rFonts w:asciiTheme="minorHAnsi" w:hAnsiTheme="minorHAnsi" w:cstheme="minorHAnsi"/>
          <w:bCs/>
          <w:color w:val="000000" w:themeColor="text1"/>
        </w:rPr>
        <w:t xml:space="preserve"> Learning </w:t>
      </w:r>
      <w:proofErr w:type="spellStart"/>
      <w:r w:rsidRPr="00875CEF">
        <w:rPr>
          <w:rFonts w:asciiTheme="minorHAnsi" w:hAnsiTheme="minorHAnsi" w:cstheme="minorHAnsi"/>
          <w:bCs/>
          <w:color w:val="000000" w:themeColor="text1"/>
        </w:rPr>
        <w:t>Dengan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Prokrastinasi</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Penyusunan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Skripsi</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Mahasiswa</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Fk</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Unimus</w:t>
      </w:r>
      <w:proofErr w:type="spellEnd"/>
      <w:r w:rsidRPr="00875CEF">
        <w:rPr>
          <w:rFonts w:asciiTheme="minorHAnsi" w:hAnsiTheme="minorHAnsi" w:cstheme="minorHAnsi"/>
          <w:bCs/>
          <w:color w:val="000000" w:themeColor="text1"/>
        </w:rPr>
        <w:t xml:space="preserve"> [Internet]. Vol. 9, </w:t>
      </w:r>
      <w:proofErr w:type="spellStart"/>
      <w:r w:rsidRPr="00875CEF">
        <w:rPr>
          <w:rFonts w:asciiTheme="minorHAnsi" w:hAnsiTheme="minorHAnsi" w:cstheme="minorHAnsi"/>
          <w:bCs/>
          <w:color w:val="000000" w:themeColor="text1"/>
        </w:rPr>
        <w:t>Jurnal</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Ilmu</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Kedokteran</w:t>
      </w:r>
      <w:proofErr w:type="spellEnd"/>
      <w:r w:rsidRPr="00875CEF">
        <w:rPr>
          <w:rFonts w:asciiTheme="minorHAnsi" w:hAnsiTheme="minorHAnsi" w:cstheme="minorHAnsi"/>
          <w:bCs/>
          <w:color w:val="000000" w:themeColor="text1"/>
        </w:rPr>
        <w:t xml:space="preserve"> Dan Kesehatan. 2022 Sept;9(3): 955-6 P.</w:t>
      </w:r>
    </w:p>
    <w:p w14:paraId="0A774578"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Fadila An, </w:t>
      </w:r>
      <w:proofErr w:type="spellStart"/>
      <w:r w:rsidRPr="00875CEF">
        <w:rPr>
          <w:rFonts w:asciiTheme="minorHAnsi" w:hAnsiTheme="minorHAnsi" w:cstheme="minorHAnsi"/>
          <w:bCs/>
          <w:color w:val="000000" w:themeColor="text1"/>
        </w:rPr>
        <w:t>Widayati</w:t>
      </w:r>
      <w:proofErr w:type="spellEnd"/>
      <w:r w:rsidRPr="00875CEF">
        <w:rPr>
          <w:rFonts w:asciiTheme="minorHAnsi" w:hAnsiTheme="minorHAnsi" w:cstheme="minorHAnsi"/>
          <w:bCs/>
          <w:color w:val="000000" w:themeColor="text1"/>
        </w:rPr>
        <w:t xml:space="preserve"> R, Fuad W, </w:t>
      </w:r>
      <w:proofErr w:type="spellStart"/>
      <w:r w:rsidRPr="00875CEF">
        <w:rPr>
          <w:rFonts w:asciiTheme="minorHAnsi" w:hAnsiTheme="minorHAnsi" w:cstheme="minorHAnsi"/>
          <w:bCs/>
          <w:color w:val="000000" w:themeColor="text1"/>
        </w:rPr>
        <w:t>Kedokteran</w:t>
      </w:r>
      <w:proofErr w:type="spellEnd"/>
      <w:r w:rsidRPr="00875CEF">
        <w:rPr>
          <w:rFonts w:asciiTheme="minorHAnsi" w:hAnsiTheme="minorHAnsi" w:cstheme="minorHAnsi"/>
          <w:bCs/>
          <w:color w:val="000000" w:themeColor="text1"/>
        </w:rPr>
        <w:t xml:space="preserve"> F, Semarang Um. </w:t>
      </w:r>
      <w:proofErr w:type="spellStart"/>
      <w:r w:rsidRPr="00875CEF">
        <w:rPr>
          <w:rFonts w:asciiTheme="minorHAnsi" w:hAnsiTheme="minorHAnsi" w:cstheme="minorHAnsi"/>
          <w:bCs/>
          <w:color w:val="000000" w:themeColor="text1"/>
        </w:rPr>
        <w:t>Hubungan</w:t>
      </w:r>
      <w:proofErr w:type="spellEnd"/>
      <w:r w:rsidRPr="00875CEF">
        <w:rPr>
          <w:rFonts w:asciiTheme="minorHAnsi" w:hAnsiTheme="minorHAnsi" w:cstheme="minorHAnsi"/>
          <w:bCs/>
          <w:color w:val="000000" w:themeColor="text1"/>
        </w:rPr>
        <w:t xml:space="preserve"> Tingkat </w:t>
      </w:r>
      <w:proofErr w:type="spellStart"/>
      <w:r w:rsidRPr="00875CEF">
        <w:rPr>
          <w:rFonts w:asciiTheme="minorHAnsi" w:hAnsiTheme="minorHAnsi" w:cstheme="minorHAnsi"/>
          <w:bCs/>
          <w:color w:val="000000" w:themeColor="text1"/>
        </w:rPr>
        <w:t>Kecemasan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Dengan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Kejadian</w:t>
      </w:r>
      <w:proofErr w:type="spellEnd"/>
      <w:r w:rsidRPr="00875CEF">
        <w:rPr>
          <w:rFonts w:asciiTheme="minorHAnsi" w:hAnsiTheme="minorHAnsi" w:cstheme="minorHAnsi"/>
          <w:bCs/>
          <w:color w:val="000000" w:themeColor="text1"/>
        </w:rPr>
        <w:t xml:space="preserve"> Insomnia Pada </w:t>
      </w:r>
      <w:proofErr w:type="spellStart"/>
      <w:r w:rsidRPr="00875CEF">
        <w:rPr>
          <w:rFonts w:asciiTheme="minorHAnsi" w:hAnsiTheme="minorHAnsi" w:cstheme="minorHAnsi"/>
          <w:bCs/>
          <w:color w:val="000000" w:themeColor="text1"/>
        </w:rPr>
        <w:t>Mahasiswa</w:t>
      </w:r>
      <w:proofErr w:type="spellEnd"/>
      <w:r w:rsidRPr="00875CEF">
        <w:rPr>
          <w:rFonts w:asciiTheme="minorHAnsi" w:hAnsiTheme="minorHAnsi" w:cstheme="minorHAnsi"/>
          <w:bCs/>
          <w:color w:val="000000" w:themeColor="text1"/>
        </w:rPr>
        <w:t xml:space="preserve"> Angkatan 2020 </w:t>
      </w:r>
      <w:proofErr w:type="spellStart"/>
      <w:r w:rsidRPr="00875CEF">
        <w:rPr>
          <w:rFonts w:asciiTheme="minorHAnsi" w:hAnsiTheme="minorHAnsi" w:cstheme="minorHAnsi"/>
          <w:bCs/>
          <w:color w:val="000000" w:themeColor="text1"/>
        </w:rPr>
        <w:t>Fk</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Unimus</w:t>
      </w:r>
      <w:proofErr w:type="spellEnd"/>
      <w:r w:rsidRPr="00875CEF">
        <w:rPr>
          <w:rFonts w:asciiTheme="minorHAnsi" w:hAnsiTheme="minorHAnsi" w:cstheme="minorHAnsi"/>
          <w:bCs/>
          <w:color w:val="000000" w:themeColor="text1"/>
        </w:rPr>
        <w:t xml:space="preserve"> Pada </w:t>
      </w:r>
      <w:proofErr w:type="spellStart"/>
      <w:r w:rsidRPr="00875CEF">
        <w:rPr>
          <w:rFonts w:asciiTheme="minorHAnsi" w:hAnsiTheme="minorHAnsi" w:cstheme="minorHAnsi"/>
          <w:bCs/>
          <w:color w:val="000000" w:themeColor="text1"/>
        </w:rPr>
        <w:t>Tahun</w:t>
      </w:r>
      <w:proofErr w:type="spellEnd"/>
      <w:r w:rsidRPr="00875CEF">
        <w:rPr>
          <w:rFonts w:asciiTheme="minorHAnsi" w:hAnsiTheme="minorHAnsi" w:cstheme="minorHAnsi"/>
          <w:bCs/>
          <w:color w:val="000000" w:themeColor="text1"/>
        </w:rPr>
        <w:t xml:space="preserve"> Pertama. 2023 Sept;4(3). 2726 P. </w:t>
      </w:r>
    </w:p>
    <w:p w14:paraId="1CB0B954"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Bandura A. Self-Efficacy </w:t>
      </w:r>
      <w:proofErr w:type="gramStart"/>
      <w:r w:rsidRPr="00875CEF">
        <w:rPr>
          <w:rFonts w:asciiTheme="minorHAnsi" w:hAnsiTheme="minorHAnsi" w:cstheme="minorHAnsi"/>
          <w:bCs/>
          <w:color w:val="000000" w:themeColor="text1"/>
        </w:rPr>
        <w:t>In</w:t>
      </w:r>
      <w:proofErr w:type="gram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Changingsocieties</w:t>
      </w:r>
      <w:proofErr w:type="spellEnd"/>
      <w:r w:rsidRPr="00875CEF">
        <w:rPr>
          <w:rFonts w:asciiTheme="minorHAnsi" w:hAnsiTheme="minorHAnsi" w:cstheme="minorHAnsi"/>
          <w:bCs/>
          <w:color w:val="000000" w:themeColor="text1"/>
        </w:rPr>
        <w:t xml:space="preserve">. Usa: Cambridge University Press; 2009. 165,179,184. </w:t>
      </w:r>
    </w:p>
    <w:p w14:paraId="42C28FDA"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proofErr w:type="spellStart"/>
      <w:r w:rsidRPr="00875CEF">
        <w:rPr>
          <w:rFonts w:asciiTheme="minorHAnsi" w:hAnsiTheme="minorHAnsi" w:cstheme="minorHAnsi"/>
          <w:bCs/>
          <w:color w:val="000000" w:themeColor="text1"/>
        </w:rPr>
        <w:t>Townsead</w:t>
      </w:r>
      <w:proofErr w:type="spellEnd"/>
      <w:r w:rsidRPr="00875CEF">
        <w:rPr>
          <w:rFonts w:asciiTheme="minorHAnsi" w:hAnsiTheme="minorHAnsi" w:cstheme="minorHAnsi"/>
          <w:bCs/>
          <w:color w:val="000000" w:themeColor="text1"/>
        </w:rPr>
        <w:t xml:space="preserve"> M C. Psychiatric Mental Health Nursing: Concepts </w:t>
      </w:r>
      <w:proofErr w:type="gramStart"/>
      <w:r w:rsidRPr="00875CEF">
        <w:rPr>
          <w:rFonts w:asciiTheme="minorHAnsi" w:hAnsiTheme="minorHAnsi" w:cstheme="minorHAnsi"/>
          <w:bCs/>
          <w:color w:val="000000" w:themeColor="text1"/>
        </w:rPr>
        <w:t>Of</w:t>
      </w:r>
      <w:proofErr w:type="gramEnd"/>
      <w:r w:rsidRPr="00875CEF">
        <w:rPr>
          <w:rFonts w:asciiTheme="minorHAnsi" w:hAnsiTheme="minorHAnsi" w:cstheme="minorHAnsi"/>
          <w:bCs/>
          <w:color w:val="000000" w:themeColor="text1"/>
        </w:rPr>
        <w:t xml:space="preserve"> Care </w:t>
      </w:r>
      <w:proofErr w:type="gramStart"/>
      <w:r w:rsidRPr="00875CEF">
        <w:rPr>
          <w:rFonts w:asciiTheme="minorHAnsi" w:hAnsiTheme="minorHAnsi" w:cstheme="minorHAnsi"/>
          <w:bCs/>
          <w:color w:val="000000" w:themeColor="text1"/>
        </w:rPr>
        <w:t>In</w:t>
      </w:r>
      <w:proofErr w:type="gramEnd"/>
      <w:r w:rsidRPr="00875CEF">
        <w:rPr>
          <w:rFonts w:asciiTheme="minorHAnsi" w:hAnsiTheme="minorHAnsi" w:cstheme="minorHAnsi"/>
          <w:bCs/>
          <w:color w:val="000000" w:themeColor="text1"/>
        </w:rPr>
        <w:t xml:space="preserve"> Evidence-</w:t>
      </w:r>
      <w:r w:rsidRPr="00875CEF">
        <w:rPr>
          <w:rFonts w:asciiTheme="minorHAnsi" w:hAnsiTheme="minorHAnsi" w:cstheme="minorHAnsi"/>
          <w:bCs/>
          <w:color w:val="000000" w:themeColor="text1"/>
        </w:rPr>
        <w:lastRenderedPageBreak/>
        <w:t xml:space="preserve">Based Practice. Eighth Edition. Philadelphia: Fa Davis Company; 2015. 17 P. </w:t>
      </w:r>
    </w:p>
    <w:p w14:paraId="3D156AD9"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Rosalina L, </w:t>
      </w:r>
      <w:proofErr w:type="spellStart"/>
      <w:r w:rsidRPr="00875CEF">
        <w:rPr>
          <w:rFonts w:asciiTheme="minorHAnsi" w:hAnsiTheme="minorHAnsi" w:cstheme="minorHAnsi"/>
          <w:bCs/>
          <w:color w:val="000000" w:themeColor="text1"/>
        </w:rPr>
        <w:t>Oktarina</w:t>
      </w:r>
      <w:proofErr w:type="spellEnd"/>
      <w:r w:rsidRPr="00875CEF">
        <w:rPr>
          <w:rFonts w:asciiTheme="minorHAnsi" w:hAnsiTheme="minorHAnsi" w:cstheme="minorHAnsi"/>
          <w:bCs/>
          <w:color w:val="000000" w:themeColor="text1"/>
        </w:rPr>
        <w:t xml:space="preserve"> R, </w:t>
      </w:r>
      <w:proofErr w:type="spellStart"/>
      <w:r w:rsidRPr="00875CEF">
        <w:rPr>
          <w:rFonts w:asciiTheme="minorHAnsi" w:hAnsiTheme="minorHAnsi" w:cstheme="minorHAnsi"/>
          <w:bCs/>
          <w:color w:val="000000" w:themeColor="text1"/>
        </w:rPr>
        <w:t>Rahmiati</w:t>
      </w:r>
      <w:proofErr w:type="spellEnd"/>
      <w:r w:rsidRPr="00875CEF">
        <w:rPr>
          <w:rFonts w:asciiTheme="minorHAnsi" w:hAnsiTheme="minorHAnsi" w:cstheme="minorHAnsi"/>
          <w:bCs/>
          <w:color w:val="000000" w:themeColor="text1"/>
        </w:rPr>
        <w:t xml:space="preserve">, Saputra I. </w:t>
      </w:r>
      <w:proofErr w:type="spellStart"/>
      <w:r w:rsidRPr="00875CEF">
        <w:rPr>
          <w:rFonts w:asciiTheme="minorHAnsi" w:hAnsiTheme="minorHAnsi" w:cstheme="minorHAnsi"/>
          <w:bCs/>
          <w:color w:val="000000" w:themeColor="text1"/>
        </w:rPr>
        <w:t>Buku</w:t>
      </w:r>
      <w:proofErr w:type="spellEnd"/>
      <w:r w:rsidRPr="00875CEF">
        <w:rPr>
          <w:rFonts w:asciiTheme="minorHAnsi" w:hAnsiTheme="minorHAnsi" w:cstheme="minorHAnsi"/>
          <w:bCs/>
          <w:color w:val="000000" w:themeColor="text1"/>
        </w:rPr>
        <w:t xml:space="preserve"> Ajar </w:t>
      </w:r>
      <w:proofErr w:type="spellStart"/>
      <w:r w:rsidRPr="00875CEF">
        <w:rPr>
          <w:rFonts w:asciiTheme="minorHAnsi" w:hAnsiTheme="minorHAnsi" w:cstheme="minorHAnsi"/>
          <w:bCs/>
          <w:color w:val="000000" w:themeColor="text1"/>
        </w:rPr>
        <w:t>Statistika</w:t>
      </w:r>
      <w:proofErr w:type="spellEnd"/>
      <w:r w:rsidRPr="00875CEF">
        <w:rPr>
          <w:rFonts w:asciiTheme="minorHAnsi" w:hAnsiTheme="minorHAnsi" w:cstheme="minorHAnsi"/>
          <w:bCs/>
          <w:color w:val="000000" w:themeColor="text1"/>
        </w:rPr>
        <w:t xml:space="preserve"> [Internet]. Eliza, Editor. Padang: Cv. </w:t>
      </w:r>
      <w:proofErr w:type="spellStart"/>
      <w:r w:rsidRPr="00875CEF">
        <w:rPr>
          <w:rFonts w:asciiTheme="minorHAnsi" w:hAnsiTheme="minorHAnsi" w:cstheme="minorHAnsi"/>
          <w:bCs/>
          <w:color w:val="000000" w:themeColor="text1"/>
        </w:rPr>
        <w:t>Muharimka</w:t>
      </w:r>
      <w:proofErr w:type="spellEnd"/>
      <w:r w:rsidRPr="00875CEF">
        <w:rPr>
          <w:rFonts w:asciiTheme="minorHAnsi" w:hAnsiTheme="minorHAnsi" w:cstheme="minorHAnsi"/>
          <w:bCs/>
          <w:color w:val="000000" w:themeColor="text1"/>
        </w:rPr>
        <w:t xml:space="preserve"> Rumah Ilmiah; 2023. 73 P. </w:t>
      </w:r>
    </w:p>
    <w:p w14:paraId="79B0D9B3" w14:textId="77777777" w:rsidR="00B815E3"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Putra K A, </w:t>
      </w:r>
      <w:proofErr w:type="spellStart"/>
      <w:r w:rsidRPr="00875CEF">
        <w:rPr>
          <w:rFonts w:asciiTheme="minorHAnsi" w:hAnsiTheme="minorHAnsi" w:cstheme="minorHAnsi"/>
          <w:bCs/>
          <w:color w:val="000000" w:themeColor="text1"/>
        </w:rPr>
        <w:t>Primatanti</w:t>
      </w:r>
      <w:proofErr w:type="spellEnd"/>
      <w:r w:rsidRPr="00875CEF">
        <w:rPr>
          <w:rFonts w:asciiTheme="minorHAnsi" w:hAnsiTheme="minorHAnsi" w:cstheme="minorHAnsi"/>
          <w:bCs/>
          <w:color w:val="000000" w:themeColor="text1"/>
        </w:rPr>
        <w:t xml:space="preserve"> P A, </w:t>
      </w:r>
      <w:proofErr w:type="spellStart"/>
      <w:r w:rsidRPr="00875CEF">
        <w:rPr>
          <w:rFonts w:asciiTheme="minorHAnsi" w:hAnsiTheme="minorHAnsi" w:cstheme="minorHAnsi"/>
          <w:bCs/>
          <w:color w:val="000000" w:themeColor="text1"/>
        </w:rPr>
        <w:t>Witari</w:t>
      </w:r>
      <w:proofErr w:type="spellEnd"/>
      <w:r w:rsidRPr="00875CEF">
        <w:rPr>
          <w:rFonts w:asciiTheme="minorHAnsi" w:hAnsiTheme="minorHAnsi" w:cstheme="minorHAnsi"/>
          <w:bCs/>
          <w:color w:val="000000" w:themeColor="text1"/>
        </w:rPr>
        <w:t xml:space="preserve"> N P. </w:t>
      </w:r>
      <w:proofErr w:type="spellStart"/>
      <w:r w:rsidRPr="00875CEF">
        <w:rPr>
          <w:rFonts w:asciiTheme="minorHAnsi" w:hAnsiTheme="minorHAnsi" w:cstheme="minorHAnsi"/>
          <w:bCs/>
          <w:color w:val="000000" w:themeColor="text1"/>
        </w:rPr>
        <w:t>Hubungan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Efikasi</w:t>
      </w:r>
      <w:proofErr w:type="spellEnd"/>
      <w:r w:rsidRPr="00875CEF">
        <w:rPr>
          <w:rFonts w:asciiTheme="minorHAnsi" w:hAnsiTheme="minorHAnsi" w:cstheme="minorHAnsi"/>
          <w:bCs/>
          <w:color w:val="000000" w:themeColor="text1"/>
        </w:rPr>
        <w:t xml:space="preserve"> Diri </w:t>
      </w:r>
      <w:proofErr w:type="spellStart"/>
      <w:r w:rsidRPr="00875CEF">
        <w:rPr>
          <w:rFonts w:asciiTheme="minorHAnsi" w:hAnsiTheme="minorHAnsi" w:cstheme="minorHAnsi"/>
          <w:bCs/>
          <w:color w:val="000000" w:themeColor="text1"/>
        </w:rPr>
        <w:t>Dengan</w:t>
      </w:r>
      <w:proofErr w:type="spellEnd"/>
      <w:r w:rsidRPr="00875CEF">
        <w:rPr>
          <w:rFonts w:asciiTheme="minorHAnsi" w:hAnsiTheme="minorHAnsi" w:cstheme="minorHAnsi"/>
          <w:bCs/>
          <w:color w:val="000000" w:themeColor="text1"/>
        </w:rPr>
        <w:t xml:space="preserve"> Tingkat </w:t>
      </w:r>
      <w:proofErr w:type="spellStart"/>
      <w:r w:rsidRPr="00875CEF">
        <w:rPr>
          <w:rFonts w:asciiTheme="minorHAnsi" w:hAnsiTheme="minorHAnsi" w:cstheme="minorHAnsi"/>
          <w:bCs/>
          <w:color w:val="000000" w:themeColor="text1"/>
        </w:rPr>
        <w:t>Kecemasan</w:t>
      </w:r>
      <w:proofErr w:type="spellEnd"/>
      <w:r w:rsidRPr="00875CEF">
        <w:rPr>
          <w:rFonts w:asciiTheme="minorHAnsi" w:hAnsiTheme="minorHAnsi" w:cstheme="minorHAnsi"/>
          <w:bCs/>
          <w:color w:val="000000" w:themeColor="text1"/>
        </w:rPr>
        <w:t xml:space="preserve"> Dalam </w:t>
      </w:r>
      <w:proofErr w:type="spellStart"/>
      <w:r w:rsidRPr="00875CEF">
        <w:rPr>
          <w:rFonts w:asciiTheme="minorHAnsi" w:hAnsiTheme="minorHAnsi" w:cstheme="minorHAnsi"/>
          <w:bCs/>
          <w:color w:val="000000" w:themeColor="text1"/>
        </w:rPr>
        <w:t>Menghadapi</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Ujian</w:t>
      </w:r>
      <w:proofErr w:type="spellEnd"/>
      <w:r w:rsidRPr="00875CEF">
        <w:rPr>
          <w:rFonts w:asciiTheme="minorHAnsi" w:hAnsiTheme="minorHAnsi" w:cstheme="minorHAnsi"/>
          <w:bCs/>
          <w:color w:val="000000" w:themeColor="text1"/>
        </w:rPr>
        <w:t xml:space="preserve"> Blok Pada </w:t>
      </w:r>
      <w:proofErr w:type="spellStart"/>
      <w:r w:rsidRPr="00875CEF">
        <w:rPr>
          <w:rFonts w:asciiTheme="minorHAnsi" w:hAnsiTheme="minorHAnsi" w:cstheme="minorHAnsi"/>
          <w:bCs/>
          <w:color w:val="000000" w:themeColor="text1"/>
        </w:rPr>
        <w:t>Mahasiswa</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Tahun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Pertama</w:t>
      </w:r>
      <w:proofErr w:type="spellEnd"/>
      <w:r w:rsidRPr="00875CEF">
        <w:rPr>
          <w:rFonts w:asciiTheme="minorHAnsi" w:hAnsiTheme="minorHAnsi" w:cstheme="minorHAnsi"/>
          <w:bCs/>
          <w:color w:val="000000" w:themeColor="text1"/>
        </w:rPr>
        <w:t xml:space="preserve"> Fakultas </w:t>
      </w:r>
      <w:proofErr w:type="spellStart"/>
      <w:r w:rsidRPr="00875CEF">
        <w:rPr>
          <w:rFonts w:asciiTheme="minorHAnsi" w:hAnsiTheme="minorHAnsi" w:cstheme="minorHAnsi"/>
          <w:bCs/>
          <w:color w:val="000000" w:themeColor="text1"/>
        </w:rPr>
        <w:t>Kedokteran</w:t>
      </w:r>
      <w:proofErr w:type="spellEnd"/>
      <w:r w:rsidRPr="00875CEF">
        <w:rPr>
          <w:rFonts w:asciiTheme="minorHAnsi" w:hAnsiTheme="minorHAnsi" w:cstheme="minorHAnsi"/>
          <w:bCs/>
          <w:color w:val="000000" w:themeColor="text1"/>
        </w:rPr>
        <w:t xml:space="preserve"> Dan Ilmu Kesehatan Universitas </w:t>
      </w:r>
      <w:proofErr w:type="spellStart"/>
      <w:r w:rsidRPr="00875CEF">
        <w:rPr>
          <w:rFonts w:asciiTheme="minorHAnsi" w:hAnsiTheme="minorHAnsi" w:cstheme="minorHAnsi"/>
          <w:bCs/>
          <w:color w:val="000000" w:themeColor="text1"/>
        </w:rPr>
        <w:t>Warmadewa</w:t>
      </w:r>
      <w:proofErr w:type="spellEnd"/>
      <w:r w:rsidRPr="00875CEF">
        <w:rPr>
          <w:rFonts w:asciiTheme="minorHAnsi" w:hAnsiTheme="minorHAnsi" w:cstheme="minorHAnsi"/>
          <w:bCs/>
          <w:color w:val="000000" w:themeColor="text1"/>
        </w:rPr>
        <w:t xml:space="preserve">. Aesculapius Med </w:t>
      </w:r>
      <w:proofErr w:type="gramStart"/>
      <w:r w:rsidRPr="00875CEF">
        <w:rPr>
          <w:rFonts w:asciiTheme="minorHAnsi" w:hAnsiTheme="minorHAnsi" w:cstheme="minorHAnsi"/>
          <w:bCs/>
          <w:color w:val="000000" w:themeColor="text1"/>
        </w:rPr>
        <w:t>J .</w:t>
      </w:r>
      <w:proofErr w:type="gramEnd"/>
      <w:r w:rsidRPr="00875CEF">
        <w:rPr>
          <w:rFonts w:asciiTheme="minorHAnsi" w:hAnsiTheme="minorHAnsi" w:cstheme="minorHAnsi"/>
          <w:bCs/>
          <w:color w:val="000000" w:themeColor="text1"/>
        </w:rPr>
        <w:t xml:space="preserve"> 2023 Jun;3(2):275. </w:t>
      </w:r>
    </w:p>
    <w:p w14:paraId="57096C95"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0E4AA676"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25364486"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5B57AFB7"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785DAE21"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17D92DEE"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4D3C7C20"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5F79661E"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389D3EDC"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156995FF"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79C2E2BD"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3206C562"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47C10611"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08ABA750"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3FBAA9C3" w14:textId="77777777" w:rsidR="00804EC4"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26470D35" w14:textId="77777777" w:rsidR="00804EC4" w:rsidRPr="00875CEF" w:rsidRDefault="00804EC4" w:rsidP="00804EC4">
      <w:pPr>
        <w:pStyle w:val="ListParagraph1"/>
        <w:widowControl w:val="0"/>
        <w:autoSpaceDE w:val="0"/>
        <w:autoSpaceDN w:val="0"/>
        <w:spacing w:before="120" w:after="0" w:line="360" w:lineRule="auto"/>
        <w:contextualSpacing w:val="0"/>
        <w:jc w:val="both"/>
        <w:rPr>
          <w:rFonts w:asciiTheme="minorHAnsi" w:hAnsiTheme="minorHAnsi" w:cstheme="minorHAnsi"/>
          <w:bCs/>
          <w:color w:val="000000" w:themeColor="text1"/>
        </w:rPr>
      </w:pPr>
    </w:p>
    <w:p w14:paraId="109CA430" w14:textId="77777777" w:rsidR="00B815E3" w:rsidRPr="00875CEF" w:rsidRDefault="00A31BA1" w:rsidP="004103F2">
      <w:pPr>
        <w:pStyle w:val="ListParagraph1"/>
        <w:widowControl w:val="0"/>
        <w:numPr>
          <w:ilvl w:val="0"/>
          <w:numId w:val="1"/>
        </w:numPr>
        <w:autoSpaceDE w:val="0"/>
        <w:autoSpaceDN w:val="0"/>
        <w:spacing w:before="120" w:after="0" w:line="360" w:lineRule="auto"/>
        <w:contextualSpacing w:val="0"/>
        <w:jc w:val="both"/>
        <w:rPr>
          <w:rFonts w:asciiTheme="minorHAnsi" w:hAnsiTheme="minorHAnsi" w:cstheme="minorHAnsi"/>
          <w:bCs/>
          <w:color w:val="000000" w:themeColor="text1"/>
        </w:rPr>
      </w:pPr>
      <w:r w:rsidRPr="00875CEF">
        <w:rPr>
          <w:rFonts w:asciiTheme="minorHAnsi" w:hAnsiTheme="minorHAnsi" w:cstheme="minorHAnsi"/>
          <w:bCs/>
          <w:color w:val="000000" w:themeColor="text1"/>
        </w:rPr>
        <w:t xml:space="preserve">Adhi Pratama </w:t>
      </w:r>
      <w:proofErr w:type="spellStart"/>
      <w:r w:rsidRPr="00875CEF">
        <w:rPr>
          <w:rFonts w:asciiTheme="minorHAnsi" w:hAnsiTheme="minorHAnsi" w:cstheme="minorHAnsi"/>
          <w:bCs/>
          <w:color w:val="000000" w:themeColor="text1"/>
        </w:rPr>
        <w:t>Duarsa</w:t>
      </w:r>
      <w:proofErr w:type="spellEnd"/>
      <w:r w:rsidRPr="00875CEF">
        <w:rPr>
          <w:rFonts w:asciiTheme="minorHAnsi" w:hAnsiTheme="minorHAnsi" w:cstheme="minorHAnsi"/>
          <w:bCs/>
          <w:color w:val="000000" w:themeColor="text1"/>
        </w:rPr>
        <w:t xml:space="preserve"> H, Isti </w:t>
      </w:r>
      <w:proofErr w:type="spellStart"/>
      <w:r w:rsidRPr="00875CEF">
        <w:rPr>
          <w:rFonts w:asciiTheme="minorHAnsi" w:hAnsiTheme="minorHAnsi" w:cstheme="minorHAnsi"/>
          <w:bCs/>
          <w:color w:val="000000" w:themeColor="text1"/>
        </w:rPr>
        <w:t>Angraini</w:t>
      </w:r>
      <w:proofErr w:type="spellEnd"/>
      <w:r w:rsidRPr="00875CEF">
        <w:rPr>
          <w:rFonts w:asciiTheme="minorHAnsi" w:hAnsiTheme="minorHAnsi" w:cstheme="minorHAnsi"/>
          <w:bCs/>
          <w:color w:val="000000" w:themeColor="text1"/>
        </w:rPr>
        <w:t xml:space="preserve"> D. </w:t>
      </w:r>
      <w:proofErr w:type="spellStart"/>
      <w:r w:rsidRPr="00875CEF">
        <w:rPr>
          <w:rFonts w:asciiTheme="minorHAnsi" w:hAnsiTheme="minorHAnsi" w:cstheme="minorHAnsi"/>
          <w:bCs/>
          <w:color w:val="000000" w:themeColor="text1"/>
        </w:rPr>
        <w:t>Hubungan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Efikasi</w:t>
      </w:r>
      <w:proofErr w:type="spellEnd"/>
      <w:r w:rsidRPr="00875CEF">
        <w:rPr>
          <w:rFonts w:asciiTheme="minorHAnsi" w:hAnsiTheme="minorHAnsi" w:cstheme="minorHAnsi"/>
          <w:bCs/>
          <w:color w:val="000000" w:themeColor="text1"/>
        </w:rPr>
        <w:t xml:space="preserve"> Diri </w:t>
      </w:r>
      <w:proofErr w:type="spellStart"/>
      <w:r w:rsidRPr="00875CEF">
        <w:rPr>
          <w:rFonts w:asciiTheme="minorHAnsi" w:hAnsiTheme="minorHAnsi" w:cstheme="minorHAnsi"/>
          <w:bCs/>
          <w:color w:val="000000" w:themeColor="text1"/>
        </w:rPr>
        <w:t>Dengan</w:t>
      </w:r>
      <w:proofErr w:type="spellEnd"/>
      <w:r w:rsidRPr="00875CEF">
        <w:rPr>
          <w:rFonts w:asciiTheme="minorHAnsi" w:hAnsiTheme="minorHAnsi" w:cstheme="minorHAnsi"/>
          <w:bCs/>
          <w:color w:val="000000" w:themeColor="text1"/>
        </w:rPr>
        <w:t xml:space="preserve"> Tingkat </w:t>
      </w:r>
      <w:proofErr w:type="spellStart"/>
      <w:r w:rsidRPr="00875CEF">
        <w:rPr>
          <w:rFonts w:asciiTheme="minorHAnsi" w:hAnsiTheme="minorHAnsi" w:cstheme="minorHAnsi"/>
          <w:bCs/>
          <w:color w:val="000000" w:themeColor="text1"/>
        </w:rPr>
        <w:t>Kecemasan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Mahasiswa</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Tahun</w:t>
      </w:r>
      <w:proofErr w:type="spellEnd"/>
      <w:r w:rsidRPr="00875CEF">
        <w:rPr>
          <w:rFonts w:asciiTheme="minorHAnsi" w:hAnsiTheme="minorHAnsi" w:cstheme="minorHAnsi"/>
          <w:bCs/>
          <w:color w:val="000000" w:themeColor="text1"/>
        </w:rPr>
        <w:t xml:space="preserve"> </w:t>
      </w:r>
      <w:proofErr w:type="spellStart"/>
      <w:r w:rsidRPr="00875CEF">
        <w:rPr>
          <w:rFonts w:asciiTheme="minorHAnsi" w:hAnsiTheme="minorHAnsi" w:cstheme="minorHAnsi"/>
          <w:bCs/>
          <w:color w:val="000000" w:themeColor="text1"/>
        </w:rPr>
        <w:t>Pertama</w:t>
      </w:r>
      <w:proofErr w:type="spellEnd"/>
      <w:r w:rsidRPr="00875CEF">
        <w:rPr>
          <w:rFonts w:asciiTheme="minorHAnsi" w:hAnsiTheme="minorHAnsi" w:cstheme="minorHAnsi"/>
          <w:bCs/>
          <w:color w:val="000000" w:themeColor="text1"/>
        </w:rPr>
        <w:t xml:space="preserve"> Di Fakultas </w:t>
      </w:r>
      <w:proofErr w:type="spellStart"/>
      <w:r w:rsidRPr="00875CEF">
        <w:rPr>
          <w:rFonts w:asciiTheme="minorHAnsi" w:hAnsiTheme="minorHAnsi" w:cstheme="minorHAnsi"/>
          <w:bCs/>
          <w:color w:val="000000" w:themeColor="text1"/>
        </w:rPr>
        <w:t>Kedokteran</w:t>
      </w:r>
      <w:proofErr w:type="spellEnd"/>
      <w:r w:rsidRPr="00875CEF">
        <w:rPr>
          <w:rFonts w:asciiTheme="minorHAnsi" w:hAnsiTheme="minorHAnsi" w:cstheme="minorHAnsi"/>
          <w:bCs/>
          <w:color w:val="000000" w:themeColor="text1"/>
        </w:rPr>
        <w:t xml:space="preserve"> Universitas Lampung </w:t>
      </w:r>
      <w:proofErr w:type="spellStart"/>
      <w:r w:rsidRPr="00875CEF">
        <w:rPr>
          <w:rFonts w:asciiTheme="minorHAnsi" w:hAnsiTheme="minorHAnsi" w:cstheme="minorHAnsi"/>
          <w:bCs/>
          <w:color w:val="000000" w:themeColor="text1"/>
        </w:rPr>
        <w:t>Tahun</w:t>
      </w:r>
      <w:proofErr w:type="spellEnd"/>
      <w:r w:rsidRPr="00875CEF">
        <w:rPr>
          <w:rFonts w:asciiTheme="minorHAnsi" w:hAnsiTheme="minorHAnsi" w:cstheme="minorHAnsi"/>
          <w:bCs/>
          <w:color w:val="000000" w:themeColor="text1"/>
        </w:rPr>
        <w:t xml:space="preserve"> 2018. </w:t>
      </w:r>
      <w:proofErr w:type="spellStart"/>
      <w:r w:rsidRPr="00875CEF">
        <w:rPr>
          <w:rFonts w:asciiTheme="minorHAnsi" w:hAnsiTheme="minorHAnsi" w:cstheme="minorHAnsi"/>
          <w:bCs/>
          <w:color w:val="000000" w:themeColor="text1"/>
        </w:rPr>
        <w:t>Medula</w:t>
      </w:r>
      <w:proofErr w:type="spellEnd"/>
      <w:r w:rsidRPr="00875CEF">
        <w:rPr>
          <w:rFonts w:asciiTheme="minorHAnsi" w:hAnsiTheme="minorHAnsi" w:cstheme="minorHAnsi"/>
          <w:bCs/>
          <w:color w:val="000000" w:themeColor="text1"/>
        </w:rPr>
        <w:t>. 2018 Jul;10(2):223–6.</w:t>
      </w:r>
    </w:p>
    <w:p w14:paraId="3F809268" w14:textId="77777777" w:rsidR="00B815E3" w:rsidRPr="00875CEF" w:rsidRDefault="00B815E3" w:rsidP="005D6028">
      <w:pPr>
        <w:spacing w:after="0" w:line="360" w:lineRule="auto"/>
        <w:jc w:val="both"/>
        <w:rPr>
          <w:rFonts w:asciiTheme="minorHAnsi" w:hAnsiTheme="minorHAnsi" w:cstheme="minorHAnsi"/>
          <w:color w:val="000000" w:themeColor="text1"/>
        </w:rPr>
      </w:pPr>
    </w:p>
    <w:sectPr w:rsidR="00B815E3" w:rsidRPr="00875CEF" w:rsidSect="0083403E">
      <w:type w:val="continuous"/>
      <w:pgSz w:w="11907" w:h="16840"/>
      <w:pgMar w:top="1418" w:right="1418" w:bottom="1418" w:left="1418" w:header="709" w:footer="709"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0CA3" w14:textId="77777777" w:rsidR="009934D0" w:rsidRDefault="009934D0" w:rsidP="000448B5">
      <w:pPr>
        <w:spacing w:after="0" w:line="240" w:lineRule="auto"/>
      </w:pPr>
      <w:r>
        <w:separator/>
      </w:r>
    </w:p>
  </w:endnote>
  <w:endnote w:type="continuationSeparator" w:id="0">
    <w:p w14:paraId="5FCB4A38" w14:textId="77777777" w:rsidR="009934D0" w:rsidRDefault="009934D0" w:rsidP="0004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381071"/>
      <w:docPartObj>
        <w:docPartGallery w:val="Page Numbers (Bottom of Page)"/>
        <w:docPartUnique/>
      </w:docPartObj>
    </w:sdtPr>
    <w:sdtEndPr>
      <w:rPr>
        <w:noProof/>
      </w:rPr>
    </w:sdtEndPr>
    <w:sdtContent>
      <w:p w14:paraId="41C13FF1" w14:textId="0E87D799" w:rsidR="00653217" w:rsidRDefault="006532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C37C8" w14:textId="12C0F23D" w:rsidR="00653217" w:rsidRDefault="00653217">
    <w:pPr>
      <w:pStyle w:val="Footer"/>
    </w:pPr>
    <w:hyperlink r:id="rId1" w:history="1">
      <w:r w:rsidRPr="00BD50A4">
        <w:rPr>
          <w:rStyle w:val="Hyperlink"/>
          <w:rFonts w:asciiTheme="minorHAnsi" w:hAnsiTheme="minorHAnsi" w:cstheme="minorHAnsi"/>
          <w:color w:val="000000" w:themeColor="text1"/>
          <w:sz w:val="20"/>
          <w:szCs w:val="20"/>
        </w:rPr>
        <w:t>http://ejournal.urindo.ac.id/index.php/kesehatan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6298" w14:textId="77777777" w:rsidR="000448B5" w:rsidRPr="00BD50A4" w:rsidRDefault="000448B5" w:rsidP="000448B5">
    <w:pPr>
      <w:pStyle w:val="Footer"/>
      <w:tabs>
        <w:tab w:val="right" w:pos="9072"/>
      </w:tabs>
      <w:rPr>
        <w:rFonts w:asciiTheme="minorHAnsi" w:hAnsiTheme="minorHAnsi" w:cstheme="minorHAnsi"/>
        <w:color w:val="000000" w:themeColor="text1"/>
        <w:sz w:val="20"/>
        <w:szCs w:val="20"/>
      </w:rPr>
    </w:pPr>
    <w:hyperlink r:id="rId1" w:history="1">
      <w:r w:rsidRPr="00BD50A4">
        <w:rPr>
          <w:rStyle w:val="Hyperlink"/>
          <w:rFonts w:asciiTheme="minorHAnsi" w:hAnsiTheme="minorHAnsi" w:cstheme="minorHAnsi"/>
          <w:color w:val="000000" w:themeColor="text1"/>
          <w:sz w:val="20"/>
          <w:szCs w:val="20"/>
        </w:rPr>
        <w:t>http://ejournal.urindo.ac.id/index.php/kesehatan</w:t>
      </w:r>
    </w:hyperlink>
  </w:p>
  <w:p w14:paraId="42E42DF2" w14:textId="77777777" w:rsidR="000448B5" w:rsidRPr="00BD50A4" w:rsidRDefault="000448B5" w:rsidP="000448B5">
    <w:pPr>
      <w:pStyle w:val="Footer"/>
      <w:tabs>
        <w:tab w:val="right" w:pos="9072"/>
      </w:tabs>
      <w:spacing w:after="120"/>
      <w:rPr>
        <w:rFonts w:asciiTheme="minorHAnsi" w:hAnsiTheme="minorHAnsi" w:cstheme="minorHAnsi"/>
        <w:color w:val="000000" w:themeColor="text1"/>
        <w:sz w:val="20"/>
        <w:szCs w:val="20"/>
      </w:rPr>
    </w:pPr>
    <w:r w:rsidRPr="00BD50A4">
      <w:rPr>
        <w:rFonts w:asciiTheme="minorHAnsi" w:hAnsiTheme="minorHAnsi" w:cstheme="minorHAnsi"/>
        <w:color w:val="000000" w:themeColor="text1"/>
        <w:sz w:val="20"/>
        <w:szCs w:val="20"/>
      </w:rPr>
      <w:t xml:space="preserve">Article </w:t>
    </w:r>
    <w:proofErr w:type="gramStart"/>
    <w:r w:rsidRPr="00BD50A4">
      <w:rPr>
        <w:rFonts w:asciiTheme="minorHAnsi" w:hAnsiTheme="minorHAnsi" w:cstheme="minorHAnsi"/>
        <w:color w:val="000000" w:themeColor="text1"/>
        <w:sz w:val="20"/>
        <w:szCs w:val="20"/>
      </w:rPr>
      <w:t>History :</w:t>
    </w:r>
    <w:proofErr w:type="gramEnd"/>
  </w:p>
  <w:p w14:paraId="12FA6019" w14:textId="138E26A8" w:rsidR="000448B5" w:rsidRPr="000448B5" w:rsidRDefault="000448B5" w:rsidP="000448B5">
    <w:pPr>
      <w:pStyle w:val="Footer"/>
      <w:tabs>
        <w:tab w:val="right" w:pos="9355"/>
      </w:tabs>
      <w:rPr>
        <w:rFonts w:asciiTheme="minorHAnsi" w:hAnsiTheme="minorHAnsi" w:cstheme="minorHAnsi"/>
        <w:sz w:val="20"/>
        <w:szCs w:val="20"/>
      </w:rPr>
    </w:pPr>
    <w:r w:rsidRPr="00BD50A4">
      <w:rPr>
        <w:rFonts w:asciiTheme="minorHAnsi" w:hAnsiTheme="minorHAnsi" w:cstheme="minorHAnsi"/>
        <w:color w:val="000000" w:themeColor="text1"/>
        <w:sz w:val="20"/>
        <w:szCs w:val="20"/>
      </w:rPr>
      <w:t xml:space="preserve">Submitted </w:t>
    </w:r>
    <w:r>
      <w:rPr>
        <w:rFonts w:asciiTheme="minorHAnsi" w:hAnsiTheme="minorHAnsi" w:cstheme="minorHAnsi"/>
        <w:color w:val="000000" w:themeColor="text1"/>
        <w:sz w:val="20"/>
        <w:szCs w:val="20"/>
      </w:rPr>
      <w:t>07 Januari 2026</w:t>
    </w:r>
    <w:r w:rsidRPr="00BD50A4">
      <w:rPr>
        <w:rFonts w:asciiTheme="minorHAnsi" w:hAnsiTheme="minorHAnsi" w:cstheme="minorHAnsi"/>
        <w:color w:val="000000" w:themeColor="text1"/>
        <w:sz w:val="20"/>
        <w:szCs w:val="20"/>
      </w:rPr>
      <w:t xml:space="preserve">, Accepted </w:t>
    </w:r>
    <w:r>
      <w:rPr>
        <w:rFonts w:asciiTheme="minorHAnsi" w:hAnsiTheme="minorHAnsi" w:cstheme="minorHAnsi"/>
        <w:color w:val="000000" w:themeColor="text1"/>
        <w:sz w:val="20"/>
        <w:szCs w:val="20"/>
      </w:rPr>
      <w:t>14 Maret 2026</w:t>
    </w:r>
    <w:r w:rsidRPr="00BD50A4">
      <w:rPr>
        <w:rFonts w:asciiTheme="minorHAnsi" w:hAnsiTheme="minorHAnsi" w:cstheme="minorHAnsi"/>
        <w:color w:val="000000" w:themeColor="text1"/>
        <w:sz w:val="20"/>
        <w:szCs w:val="20"/>
      </w:rPr>
      <w:t xml:space="preserve">, Published </w:t>
    </w:r>
    <w:r>
      <w:rPr>
        <w:rFonts w:asciiTheme="minorHAnsi" w:hAnsiTheme="minorHAnsi" w:cstheme="minorHAnsi"/>
        <w:color w:val="000000" w:themeColor="text1"/>
        <w:sz w:val="20"/>
        <w:szCs w:val="20"/>
      </w:rPr>
      <w:t>31 Maret 2026</w:t>
    </w:r>
    <w:r w:rsidRPr="00BD50A4">
      <w:rPr>
        <w:rFonts w:asciiTheme="minorHAnsi" w:hAnsiTheme="minorHAnsi" w:cstheme="minorHAnsi"/>
        <w:color w:val="000000" w:themeColor="text1"/>
        <w:sz w:val="20"/>
        <w:szCs w:val="20"/>
      </w:rPr>
      <w:tab/>
    </w:r>
    <w:r w:rsidR="00653217">
      <w:rPr>
        <w:rFonts w:asciiTheme="minorHAnsi" w:hAnsiTheme="minorHAnsi" w:cstheme="minorHAnsi"/>
        <w:color w:val="000000" w:themeColor="text1"/>
      </w:rPr>
      <w:t>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10B6" w14:textId="77777777" w:rsidR="009934D0" w:rsidRDefault="009934D0" w:rsidP="000448B5">
      <w:pPr>
        <w:spacing w:after="0" w:line="240" w:lineRule="auto"/>
      </w:pPr>
      <w:r>
        <w:separator/>
      </w:r>
    </w:p>
  </w:footnote>
  <w:footnote w:type="continuationSeparator" w:id="0">
    <w:p w14:paraId="1C395FD1" w14:textId="77777777" w:rsidR="009934D0" w:rsidRDefault="009934D0" w:rsidP="00044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06AA" w14:textId="5984821B" w:rsidR="000448B5" w:rsidRDefault="00CA514B">
    <w:pPr>
      <w:pStyle w:val="Header"/>
    </w:pPr>
    <w:proofErr w:type="spellStart"/>
    <w:r w:rsidRPr="00BD50A4">
      <w:rPr>
        <w:rFonts w:asciiTheme="minorHAnsi" w:hAnsiTheme="minorHAnsi" w:cstheme="minorHAnsi"/>
        <w:b/>
      </w:rPr>
      <w:t>Jurnal</w:t>
    </w:r>
    <w:proofErr w:type="spellEnd"/>
    <w:r w:rsidRPr="00BD50A4">
      <w:rPr>
        <w:rFonts w:asciiTheme="minorHAnsi" w:hAnsiTheme="minorHAnsi" w:cstheme="minorHAnsi"/>
        <w:b/>
      </w:rPr>
      <w:t xml:space="preserve"> </w:t>
    </w:r>
    <w:proofErr w:type="spellStart"/>
    <w:r w:rsidRPr="00BD50A4">
      <w:rPr>
        <w:rFonts w:asciiTheme="minorHAnsi" w:hAnsiTheme="minorHAnsi" w:cstheme="minorHAnsi"/>
        <w:b/>
      </w:rPr>
      <w:t>Bidang</w:t>
    </w:r>
    <w:proofErr w:type="spellEnd"/>
    <w:r w:rsidRPr="00BD50A4">
      <w:rPr>
        <w:rFonts w:asciiTheme="minorHAnsi" w:hAnsiTheme="minorHAnsi" w:cstheme="minorHAnsi"/>
        <w:b/>
      </w:rPr>
      <w:t xml:space="preserve"> </w:t>
    </w:r>
    <w:proofErr w:type="spellStart"/>
    <w:r w:rsidRPr="00BD50A4">
      <w:rPr>
        <w:rFonts w:asciiTheme="minorHAnsi" w:hAnsiTheme="minorHAnsi" w:cstheme="minorHAnsi"/>
        <w:b/>
      </w:rPr>
      <w:t>Ilmu</w:t>
    </w:r>
    <w:proofErr w:type="spellEnd"/>
    <w:r w:rsidRPr="00BD50A4">
      <w:rPr>
        <w:rFonts w:asciiTheme="minorHAnsi" w:hAnsiTheme="minorHAnsi" w:cstheme="minorHAnsi"/>
        <w:b/>
      </w:rPr>
      <w:t xml:space="preserve"> Kesehatan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B459" w14:textId="77777777" w:rsidR="000448B5" w:rsidRPr="00BD50A4" w:rsidRDefault="000448B5" w:rsidP="000448B5">
    <w:pPr>
      <w:pStyle w:val="Header"/>
      <w:tabs>
        <w:tab w:val="right" w:pos="9214"/>
      </w:tabs>
      <w:rPr>
        <w:rFonts w:asciiTheme="minorHAnsi" w:hAnsiTheme="minorHAnsi" w:cstheme="minorHAnsi"/>
        <w:b/>
      </w:rPr>
    </w:pPr>
    <w:proofErr w:type="spellStart"/>
    <w:r w:rsidRPr="00BD50A4">
      <w:rPr>
        <w:rFonts w:asciiTheme="minorHAnsi" w:hAnsiTheme="minorHAnsi" w:cstheme="minorHAnsi"/>
        <w:b/>
      </w:rPr>
      <w:t>Jurnal</w:t>
    </w:r>
    <w:proofErr w:type="spellEnd"/>
    <w:r w:rsidRPr="00BD50A4">
      <w:rPr>
        <w:rFonts w:asciiTheme="minorHAnsi" w:hAnsiTheme="minorHAnsi" w:cstheme="minorHAnsi"/>
        <w:b/>
      </w:rPr>
      <w:t xml:space="preserve"> </w:t>
    </w:r>
    <w:proofErr w:type="spellStart"/>
    <w:r w:rsidRPr="00BD50A4">
      <w:rPr>
        <w:rFonts w:asciiTheme="minorHAnsi" w:hAnsiTheme="minorHAnsi" w:cstheme="minorHAnsi"/>
        <w:b/>
      </w:rPr>
      <w:t>Bidang</w:t>
    </w:r>
    <w:proofErr w:type="spellEnd"/>
    <w:r w:rsidRPr="00BD50A4">
      <w:rPr>
        <w:rFonts w:asciiTheme="minorHAnsi" w:hAnsiTheme="minorHAnsi" w:cstheme="minorHAnsi"/>
        <w:b/>
      </w:rPr>
      <w:t xml:space="preserve"> </w:t>
    </w:r>
    <w:proofErr w:type="spellStart"/>
    <w:r w:rsidRPr="00BD50A4">
      <w:rPr>
        <w:rFonts w:asciiTheme="minorHAnsi" w:hAnsiTheme="minorHAnsi" w:cstheme="minorHAnsi"/>
        <w:b/>
      </w:rPr>
      <w:t>Ilmu</w:t>
    </w:r>
    <w:proofErr w:type="spellEnd"/>
    <w:r w:rsidRPr="00BD50A4">
      <w:rPr>
        <w:rFonts w:asciiTheme="minorHAnsi" w:hAnsiTheme="minorHAnsi" w:cstheme="minorHAnsi"/>
        <w:b/>
      </w:rPr>
      <w:t xml:space="preserve"> Kesehatan</w:t>
    </w:r>
    <w:r w:rsidRPr="00BD50A4">
      <w:rPr>
        <w:rFonts w:asciiTheme="minorHAnsi" w:hAnsiTheme="minorHAnsi" w:cstheme="minorHAnsi"/>
        <w:b/>
      </w:rPr>
      <w:tab/>
    </w:r>
    <w:r w:rsidRPr="00BD50A4">
      <w:rPr>
        <w:rFonts w:asciiTheme="minorHAnsi" w:hAnsiTheme="minorHAnsi" w:cstheme="minorHAnsi"/>
        <w:b/>
      </w:rPr>
      <w:tab/>
      <w:t>e-</w:t>
    </w:r>
    <w:proofErr w:type="gramStart"/>
    <w:r w:rsidRPr="00BD50A4">
      <w:rPr>
        <w:rFonts w:asciiTheme="minorHAnsi" w:hAnsiTheme="minorHAnsi" w:cstheme="minorHAnsi"/>
        <w:b/>
      </w:rPr>
      <w:t>ISSN :</w:t>
    </w:r>
    <w:proofErr w:type="gramEnd"/>
    <w:r w:rsidRPr="00BD50A4">
      <w:rPr>
        <w:rFonts w:asciiTheme="minorHAnsi" w:hAnsiTheme="minorHAnsi" w:cstheme="minorHAnsi"/>
        <w:b/>
      </w:rPr>
      <w:t xml:space="preserve"> 2622-948X</w:t>
    </w:r>
  </w:p>
  <w:p w14:paraId="4273D607" w14:textId="6B3D9409" w:rsidR="000448B5" w:rsidRPr="000448B5" w:rsidRDefault="000448B5" w:rsidP="000448B5">
    <w:pPr>
      <w:pStyle w:val="Header"/>
      <w:tabs>
        <w:tab w:val="left" w:pos="6375"/>
        <w:tab w:val="right" w:pos="9214"/>
      </w:tabs>
      <w:rPr>
        <w:rFonts w:asciiTheme="minorHAnsi" w:hAnsiTheme="minorHAnsi" w:cstheme="minorHAnsi"/>
      </w:rPr>
    </w:pPr>
    <w:r w:rsidRPr="00BD50A4">
      <w:rPr>
        <w:rFonts w:asciiTheme="minorHAnsi" w:hAnsiTheme="minorHAnsi" w:cstheme="minorHAnsi"/>
        <w:b/>
      </w:rPr>
      <w:t xml:space="preserve">Vol. </w:t>
    </w:r>
    <w:r>
      <w:rPr>
        <w:rFonts w:asciiTheme="minorHAnsi" w:hAnsiTheme="minorHAnsi" w:cstheme="minorHAnsi"/>
        <w:b/>
      </w:rPr>
      <w:t>16</w:t>
    </w:r>
    <w:r w:rsidRPr="00BD50A4">
      <w:rPr>
        <w:rFonts w:asciiTheme="minorHAnsi" w:hAnsiTheme="minorHAnsi" w:cstheme="minorHAnsi"/>
        <w:b/>
      </w:rPr>
      <w:t xml:space="preserve">, No. </w:t>
    </w:r>
    <w:r>
      <w:rPr>
        <w:rFonts w:asciiTheme="minorHAnsi" w:hAnsiTheme="minorHAnsi" w:cstheme="minorHAnsi"/>
        <w:b/>
      </w:rPr>
      <w:t>1</w:t>
    </w:r>
    <w:r w:rsidRPr="00BD50A4">
      <w:rPr>
        <w:rFonts w:asciiTheme="minorHAnsi" w:hAnsiTheme="minorHAnsi" w:cstheme="minorHAnsi"/>
        <w:b/>
      </w:rPr>
      <w:t xml:space="preserve"> </w:t>
    </w:r>
    <w:r>
      <w:rPr>
        <w:rFonts w:asciiTheme="minorHAnsi" w:hAnsiTheme="minorHAnsi" w:cstheme="minorHAnsi"/>
        <w:b/>
      </w:rPr>
      <w:t>Maret 2026</w:t>
    </w:r>
    <w:r w:rsidRPr="00BD50A4">
      <w:rPr>
        <w:rFonts w:asciiTheme="minorHAnsi" w:hAnsiTheme="minorHAnsi" w:cstheme="minorHAnsi"/>
        <w:b/>
      </w:rPr>
      <w:tab/>
    </w:r>
    <w:r w:rsidRPr="00BD50A4">
      <w:rPr>
        <w:rFonts w:asciiTheme="minorHAnsi" w:hAnsiTheme="minorHAnsi" w:cstheme="minorHAnsi"/>
        <w:b/>
      </w:rPr>
      <w:tab/>
    </w:r>
    <w:r w:rsidRPr="00BD50A4">
      <w:rPr>
        <w:rFonts w:asciiTheme="minorHAnsi" w:hAnsiTheme="minorHAnsi" w:cstheme="minorHAnsi"/>
        <w:b/>
      </w:rPr>
      <w:tab/>
      <w:t>p-</w:t>
    </w:r>
    <w:proofErr w:type="gramStart"/>
    <w:r w:rsidRPr="00BD50A4">
      <w:rPr>
        <w:rFonts w:asciiTheme="minorHAnsi" w:hAnsiTheme="minorHAnsi" w:cstheme="minorHAnsi"/>
        <w:b/>
      </w:rPr>
      <w:t>ISSN :</w:t>
    </w:r>
    <w:proofErr w:type="gramEnd"/>
    <w:r w:rsidRPr="00BD50A4">
      <w:rPr>
        <w:rFonts w:asciiTheme="minorHAnsi" w:hAnsiTheme="minorHAnsi" w:cstheme="minorHAnsi"/>
        <w:b/>
      </w:rPr>
      <w:t xml:space="preserve"> 1693-6868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063DC"/>
    <w:multiLevelType w:val="multilevel"/>
    <w:tmpl w:val="41906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6186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E3"/>
    <w:rsid w:val="000448B5"/>
    <w:rsid w:val="00077898"/>
    <w:rsid w:val="000A7D01"/>
    <w:rsid w:val="000C7644"/>
    <w:rsid w:val="000E0B55"/>
    <w:rsid w:val="000E1E26"/>
    <w:rsid w:val="000E4C1B"/>
    <w:rsid w:val="00154CE7"/>
    <w:rsid w:val="003E0023"/>
    <w:rsid w:val="004103F2"/>
    <w:rsid w:val="00553A25"/>
    <w:rsid w:val="005909B2"/>
    <w:rsid w:val="005B6BD3"/>
    <w:rsid w:val="005D6028"/>
    <w:rsid w:val="00653217"/>
    <w:rsid w:val="006C3ABF"/>
    <w:rsid w:val="006E09C6"/>
    <w:rsid w:val="007462E9"/>
    <w:rsid w:val="007C2095"/>
    <w:rsid w:val="00804EC4"/>
    <w:rsid w:val="0083403E"/>
    <w:rsid w:val="008718A2"/>
    <w:rsid w:val="00875CEF"/>
    <w:rsid w:val="008854F9"/>
    <w:rsid w:val="00891C7A"/>
    <w:rsid w:val="0089546B"/>
    <w:rsid w:val="009934D0"/>
    <w:rsid w:val="00A31BA1"/>
    <w:rsid w:val="00A4385A"/>
    <w:rsid w:val="00A9406A"/>
    <w:rsid w:val="00B461A7"/>
    <w:rsid w:val="00B61612"/>
    <w:rsid w:val="00B815E3"/>
    <w:rsid w:val="00C15D49"/>
    <w:rsid w:val="00C308B3"/>
    <w:rsid w:val="00C76F10"/>
    <w:rsid w:val="00CA514B"/>
    <w:rsid w:val="00CF5B68"/>
    <w:rsid w:val="00D8425D"/>
    <w:rsid w:val="00EC359E"/>
    <w:rsid w:val="00F73B3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8978"/>
  <w15:docId w15:val="{33363AE3-E3E4-D647-85AA-06066766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val="en-US" w:eastAsia="id-ID"/>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idowControl w:val="0"/>
      <w:autoSpaceDE w:val="0"/>
      <w:autoSpaceDN w:val="0"/>
      <w:spacing w:line="240" w:lineRule="auto"/>
    </w:pPr>
    <w:rPr>
      <w:rFonts w:ascii="Times New Roman" w:eastAsiaTheme="minorHAnsi" w:hAnsi="Times New Roman" w:cstheme="minorBidi"/>
      <w:i/>
      <w:iCs/>
      <w:color w:val="44546A" w:themeColor="text2"/>
      <w:kern w:val="2"/>
      <w:sz w:val="18"/>
      <w:szCs w:val="18"/>
      <w:lang w:val="zh-CN" w:eastAsia="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Quote1">
    <w:name w:val="Quote1"/>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1"/>
    <w:uiPriority w:val="29"/>
    <w:rPr>
      <w:i/>
      <w:iCs/>
      <w:color w:val="404040" w:themeColor="text1" w:themeTint="BF"/>
    </w:rPr>
  </w:style>
  <w:style w:type="paragraph" w:customStyle="1" w:styleId="ListParagraph1">
    <w:name w:val="List Paragraph1"/>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customStyle="1" w:styleId="IntenseQuote1">
    <w:name w:val="Intense Quote1"/>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1"/>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ListParagraphChar">
    <w:name w:val="List Paragraph Char"/>
    <w:link w:val="ListParagraph1"/>
    <w:uiPriority w:val="34"/>
    <w:qFormat/>
  </w:style>
  <w:style w:type="table" w:customStyle="1" w:styleId="PlainTable21">
    <w:name w:val="Plain Table 21"/>
    <w:basedOn w:val="TableNormal"/>
    <w:uiPriority w:val="42"/>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9406A"/>
    <w:rPr>
      <w:rFonts w:ascii="Times New Roman" w:hAnsi="Times New Roman" w:cs="Times New Roman"/>
      <w:sz w:val="24"/>
      <w:szCs w:val="24"/>
    </w:rPr>
  </w:style>
  <w:style w:type="paragraph" w:styleId="Header">
    <w:name w:val="header"/>
    <w:basedOn w:val="Normal"/>
    <w:link w:val="HeaderChar"/>
    <w:uiPriority w:val="99"/>
    <w:unhideWhenUsed/>
    <w:rsid w:val="00044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8B5"/>
    <w:rPr>
      <w:rFonts w:ascii="Calibri" w:eastAsia="Calibri" w:hAnsi="Calibri" w:cs="Calibri"/>
      <w:sz w:val="22"/>
      <w:szCs w:val="22"/>
      <w:lang w:val="en-US" w:eastAsia="id-ID"/>
    </w:rPr>
  </w:style>
  <w:style w:type="paragraph" w:styleId="Footer">
    <w:name w:val="footer"/>
    <w:basedOn w:val="Normal"/>
    <w:link w:val="FooterChar"/>
    <w:uiPriority w:val="99"/>
    <w:unhideWhenUsed/>
    <w:rsid w:val="00044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8B5"/>
    <w:rPr>
      <w:rFonts w:ascii="Calibri" w:eastAsia="Calibri" w:hAnsi="Calibri" w:cs="Calibri"/>
      <w:sz w:val="22"/>
      <w:szCs w:val="22"/>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nalisarossa2612@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ejournal.urindo.ac.id/index.php/kesehata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journal.urindo.ac.id/index.php/kesehatan"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F465C-4AA4-4419-982A-EA8529AB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5573</Words>
  <Characters>31770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Monalisa Rossa</dc:creator>
  <cp:lastModifiedBy>HENDRA</cp:lastModifiedBy>
  <cp:revision>23</cp:revision>
  <dcterms:created xsi:type="dcterms:W3CDTF">2026-01-07T06:16:00Z</dcterms:created>
  <dcterms:modified xsi:type="dcterms:W3CDTF">2026-03-16T04:55:00Z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8C10CF71350623759ABD5D69476A8012_31</vt:lpwstr>
  </property>
  <property fmtid="{D5CDD505-2E9C-101B-9397-08002B2CF9AE}" pid="3" name="KSOProductBuildVer">
    <vt:lpwstr>3081-11.37.20</vt:lpwstr>
  </property>
</Properties>
</file>